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3857226A" w:rsidR="009046AB"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w:t>
      </w:r>
      <w:r w:rsidR="0052425C">
        <w:rPr>
          <w:rFonts w:ascii="Garamond" w:eastAsia="Garamond" w:hAnsi="Garamond" w:cs="Garamond"/>
          <w:b/>
          <w:bCs/>
          <w:color w:val="C00000"/>
          <w:sz w:val="20"/>
          <w:szCs w:val="20"/>
        </w:rPr>
        <w:t>:</w:t>
      </w:r>
    </w:p>
    <w:p w14:paraId="26B6E8DA" w14:textId="77777777" w:rsidR="0052425C" w:rsidRPr="00554A82" w:rsidRDefault="0052425C" w:rsidP="00371326">
      <w:pPr>
        <w:spacing w:line="276" w:lineRule="auto"/>
        <w:jc w:val="both"/>
        <w:rPr>
          <w:rFonts w:ascii="Garamond" w:eastAsia="Garamond" w:hAnsi="Garamond" w:cs="Garamond"/>
          <w:b/>
          <w:bCs/>
          <w:color w:val="C00000"/>
          <w:sz w:val="20"/>
          <w:szCs w:val="20"/>
        </w:rPr>
      </w:pPr>
    </w:p>
    <w:p w14:paraId="74E5C845" w14:textId="0BA9AC8B" w:rsidR="009046AB" w:rsidRPr="00554A82" w:rsidRDefault="003F31C5"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 xml:space="preserve">02.03.2026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1C7D66E6" w14:textId="4624534D" w:rsidR="005A1DB3" w:rsidRDefault="003F31C5" w:rsidP="00371326">
      <w:pPr>
        <w:suppressAutoHyphens w:val="0"/>
        <w:autoSpaceDN/>
        <w:spacing w:line="276" w:lineRule="auto"/>
        <w:textAlignment w:val="auto"/>
        <w:rPr>
          <w:rFonts w:ascii="Garamond" w:eastAsia="SimSun" w:hAnsi="Garamond" w:cs="Arial"/>
          <w:color w:val="000000"/>
          <w:kern w:val="0"/>
          <w:sz w:val="20"/>
          <w:szCs w:val="20"/>
          <w:lang w:eastAsia="pl-PL"/>
        </w:rPr>
      </w:pPr>
      <w:hyperlink r:id="rId7" w:history="1">
        <w:r w:rsidRPr="00005642">
          <w:rPr>
            <w:rStyle w:val="Hipercze"/>
          </w:rPr>
          <w:t>https://ezamowienia.gov.pl/mp-client/tenders/ocds-148610-12403543-17a9-499b-9c85-1d4260140f29</w:t>
        </w:r>
      </w:hyperlink>
      <w:r>
        <w:t xml:space="preserve"> </w:t>
      </w:r>
    </w:p>
    <w:p w14:paraId="2E14C6B5" w14:textId="12F001B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2FD4BB1" w:rsidR="009046AB" w:rsidRPr="00371326" w:rsidRDefault="003F31C5" w:rsidP="00371326">
      <w:pPr>
        <w:suppressAutoHyphens w:val="0"/>
        <w:autoSpaceDN/>
        <w:spacing w:line="276" w:lineRule="auto"/>
        <w:textAlignment w:val="auto"/>
        <w:rPr>
          <w:rFonts w:ascii="Garamond" w:eastAsia="SimSun" w:hAnsi="Garamond" w:cs="Liberation Sans"/>
          <w:kern w:val="0"/>
          <w:sz w:val="20"/>
          <w:szCs w:val="20"/>
          <w:lang w:eastAsia="pl-PL"/>
        </w:rPr>
      </w:pPr>
      <w:r w:rsidRPr="003F31C5">
        <w:t>ocds-148610-12403543-17a9-499b-9c85-1d4260140f29</w:t>
      </w:r>
      <w:r w:rsidRPr="003F31C5">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A827DD8" w14:textId="7B22B323" w:rsidR="003C7BA4" w:rsidRPr="0052425C" w:rsidRDefault="003C7BA4" w:rsidP="00371326">
      <w:pPr>
        <w:spacing w:line="276" w:lineRule="auto"/>
        <w:jc w:val="center"/>
        <w:rPr>
          <w:rFonts w:ascii="Garamond" w:hAnsi="Garamond"/>
          <w:b/>
          <w:bCs/>
          <w:sz w:val="20"/>
          <w:szCs w:val="20"/>
        </w:rPr>
      </w:pPr>
      <w:r w:rsidRPr="0052425C">
        <w:rPr>
          <w:rFonts w:ascii="Garamond" w:hAnsi="Garamond"/>
          <w:b/>
          <w:bCs/>
          <w:sz w:val="20"/>
          <w:szCs w:val="20"/>
        </w:rPr>
        <w:t>zakup narzędzia AI do badań laboratoryjnych na potrzeby 5 WSZK w Krakowie w ramach Krajowego Planu Odbudowy</w:t>
      </w:r>
    </w:p>
    <w:p w14:paraId="75A5B3AC" w14:textId="18BF2441" w:rsidR="009046AB" w:rsidRPr="00371326" w:rsidRDefault="0006133D" w:rsidP="00371326">
      <w:pPr>
        <w:spacing w:line="276" w:lineRule="auto"/>
        <w:jc w:val="center"/>
        <w:rPr>
          <w:rFonts w:ascii="Garamond" w:eastAsia="Garamond" w:hAnsi="Garamond" w:cs="Garamond"/>
          <w:b/>
          <w:bCs/>
          <w:sz w:val="20"/>
          <w:szCs w:val="20"/>
        </w:rPr>
      </w:pPr>
      <w:r w:rsidRPr="00104E78">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3F31C5">
        <w:rPr>
          <w:rFonts w:ascii="Garamond" w:eastAsia="Garamond" w:hAnsi="Garamond" w:cs="Garamond"/>
          <w:b/>
          <w:bCs/>
          <w:sz w:val="20"/>
          <w:szCs w:val="20"/>
        </w:rPr>
        <w:t>22</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694750">
      <w:pPr>
        <w:numPr>
          <w:ilvl w:val="0"/>
          <w:numId w:val="101"/>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694750">
      <w:pPr>
        <w:numPr>
          <w:ilvl w:val="1"/>
          <w:numId w:val="86"/>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0E860800" w:rsidR="00AE5D13" w:rsidRPr="00AE5D13" w:rsidRDefault="009046AB" w:rsidP="00694750">
      <w:pPr>
        <w:numPr>
          <w:ilvl w:val="0"/>
          <w:numId w:val="86"/>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3F31C5" w:rsidRPr="00005642">
          <w:rPr>
            <w:rStyle w:val="Hipercze"/>
          </w:rPr>
          <w:t>https://ezamowienia.gov.pl/mp-client/tenders/ocds-148610-12403543-17a9-499b-9c85-1d4260140f29</w:t>
        </w:r>
      </w:hyperlink>
      <w:r w:rsidR="005A1DB3">
        <w:t xml:space="preserve"> </w:t>
      </w:r>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3F7F65E2"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371326">
        <w:rPr>
          <w:rFonts w:ascii="Garamond" w:hAnsi="Garamond"/>
          <w:sz w:val="20"/>
          <w:szCs w:val="20"/>
        </w:rPr>
        <w:t>https://ezamowienia.gov.pl/</w:t>
      </w:r>
      <w:r w:rsidRPr="00371326">
        <w:rPr>
          <w:rFonts w:ascii="Garamond" w:hAnsi="Garamond" w:cs="Arial"/>
          <w:b/>
          <w:bCs/>
          <w:sz w:val="20"/>
          <w:szCs w:val="20"/>
        </w:rPr>
        <w:t xml:space="preserve"> oraz </w:t>
      </w:r>
      <w:r w:rsidR="00E50E55" w:rsidRPr="00371326">
        <w:rPr>
          <w:rFonts w:ascii="Garamond" w:hAnsi="Garamond" w:cs="Garamond"/>
          <w:sz w:val="20"/>
          <w:szCs w:val="20"/>
        </w:rPr>
        <w:t xml:space="preserve"> https://5wszk.com.pl/zamowienia</w:t>
      </w:r>
    </w:p>
    <w:p w14:paraId="5DBEFCD8"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TRYB POSTĘPOWANIA O UDZIELENIA ZAMÓWIENIA PUBLICZNEGO :</w:t>
      </w:r>
    </w:p>
    <w:p w14:paraId="02F6C942" w14:textId="296DA9AD"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t>
      </w:r>
      <w:r w:rsidR="005A1DB3" w:rsidRPr="005A1DB3">
        <w:rPr>
          <w:rFonts w:ascii="Garamond" w:hAnsi="Garamond" w:cs="Garamond"/>
          <w:sz w:val="20"/>
          <w:szCs w:val="20"/>
        </w:rPr>
        <w:t>ustawy z dnia 11 września 2019 r. - Prawo zamówień publicznych (Dz.U.2024.1320</w:t>
      </w:r>
      <w:r w:rsidR="0052425C">
        <w:rPr>
          <w:rFonts w:ascii="Garamond" w:hAnsi="Garamond" w:cs="Garamond"/>
          <w:sz w:val="20"/>
          <w:szCs w:val="20"/>
        </w:rPr>
        <w:t xml:space="preserve"> ze zm.</w:t>
      </w:r>
      <w:r w:rsidR="005A1DB3" w:rsidRPr="005A1DB3">
        <w:rPr>
          <w:rFonts w:ascii="Garamond" w:hAnsi="Garamond" w:cs="Garamond"/>
          <w:sz w:val="20"/>
          <w:szCs w:val="20"/>
        </w:rPr>
        <w:t>),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 xml:space="preserve">Stosownie do dyspozycji art. 257 pkt 1 </w:t>
      </w:r>
      <w:proofErr w:type="spellStart"/>
      <w:r w:rsidRPr="00371326">
        <w:rPr>
          <w:rFonts w:ascii="Garamond" w:hAnsi="Garamond" w:cs="Arial"/>
          <w:sz w:val="20"/>
          <w:szCs w:val="20"/>
        </w:rPr>
        <w:t>Pzp</w:t>
      </w:r>
      <w:proofErr w:type="spellEnd"/>
      <w:r w:rsidRPr="00371326">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694750">
      <w:pPr>
        <w:numPr>
          <w:ilvl w:val="0"/>
          <w:numId w:val="86"/>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3776E4FE" w:rsidR="00F21B7D" w:rsidRPr="00605824" w:rsidRDefault="009046AB" w:rsidP="00694750">
      <w:pPr>
        <w:numPr>
          <w:ilvl w:val="1"/>
          <w:numId w:val="86"/>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605824">
        <w:rPr>
          <w:rFonts w:ascii="Garamond" w:hAnsi="Garamond"/>
          <w:sz w:val="20"/>
          <w:szCs w:val="20"/>
          <w:lang w:eastAsia="pl-PL"/>
        </w:rPr>
        <w:t xml:space="preserve">. </w:t>
      </w:r>
    </w:p>
    <w:p w14:paraId="3979F267"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OPIS PRZEDMIOTU O UDZIELENIU ZAMÓWIENIA PUBLICZNEGO :</w:t>
      </w:r>
    </w:p>
    <w:p w14:paraId="719B2925" w14:textId="28FADD6F" w:rsidR="0075579B" w:rsidRPr="003C7BA4" w:rsidRDefault="009046AB" w:rsidP="003C7BA4">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3C7BA4" w:rsidRPr="003C7BA4">
        <w:rPr>
          <w:rFonts w:ascii="Garamond" w:hAnsi="Garamond"/>
          <w:sz w:val="20"/>
          <w:szCs w:val="20"/>
        </w:rPr>
        <w:t>jest zakup narzędzia AI do badań laboratoryjnych na potrzeby 5 WSZK w Krakowie w ramach Krajowego Planu Odbudowy</w:t>
      </w:r>
      <w:r w:rsidR="003C7BA4">
        <w:rPr>
          <w:rFonts w:ascii="Garamond" w:hAnsi="Garamond"/>
          <w:sz w:val="20"/>
          <w:szCs w:val="20"/>
        </w:rPr>
        <w:t xml:space="preserve"> </w:t>
      </w:r>
      <w:r w:rsidR="0075579B" w:rsidRPr="003C7BA4">
        <w:rPr>
          <w:rFonts w:ascii="Garamond" w:hAnsi="Garamond"/>
          <w:color w:val="000000" w:themeColor="text1"/>
          <w:sz w:val="20"/>
          <w:szCs w:val="20"/>
        </w:rPr>
        <w:t>zgodnie z</w:t>
      </w:r>
      <w:r w:rsidR="00605824" w:rsidRPr="003C7BA4">
        <w:rPr>
          <w:rFonts w:ascii="Garamond" w:hAnsi="Garamond"/>
          <w:color w:val="000000" w:themeColor="text1"/>
          <w:sz w:val="20"/>
          <w:szCs w:val="20"/>
        </w:rPr>
        <w:t> </w:t>
      </w:r>
      <w:r w:rsidR="0075579B" w:rsidRPr="003C7BA4">
        <w:rPr>
          <w:rFonts w:ascii="Garamond" w:hAnsi="Garamond"/>
          <w:color w:val="000000" w:themeColor="text1"/>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 xml:space="preserve">Zamawiający nie przewiduje się udzielenie zamówień, o których mowa w art. 214 ust. 1 pkt 7 i 8 </w:t>
      </w:r>
      <w:proofErr w:type="spellStart"/>
      <w:r w:rsidRPr="00371326">
        <w:rPr>
          <w:rFonts w:ascii="Garamond" w:hAnsi="Garamond"/>
          <w:sz w:val="20"/>
          <w:szCs w:val="20"/>
        </w:rPr>
        <w:t>Pzp</w:t>
      </w:r>
      <w:proofErr w:type="spellEnd"/>
      <w:r w:rsidRPr="00371326">
        <w:rPr>
          <w:rFonts w:ascii="Garamond" w:hAnsi="Garamond"/>
          <w:sz w:val="20"/>
          <w:szCs w:val="20"/>
        </w:rPr>
        <w:t>.</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71326">
        <w:rPr>
          <w:rFonts w:ascii="Garamond" w:hAnsi="Garamond" w:cs="Arial"/>
          <w:sz w:val="20"/>
          <w:szCs w:val="20"/>
        </w:rPr>
        <w:t>Pzp</w:t>
      </w:r>
      <w:proofErr w:type="spellEnd"/>
      <w:r w:rsidRPr="00371326">
        <w:rPr>
          <w:rFonts w:ascii="Garamond" w:hAnsi="Garamond" w:cs="Arial"/>
          <w:sz w:val="20"/>
          <w:szCs w:val="20"/>
        </w:rPr>
        <w:t>.</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694750">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694750">
      <w:pPr>
        <w:numPr>
          <w:ilvl w:val="1"/>
          <w:numId w:val="87"/>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C7BA4"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lastRenderedPageBreak/>
        <w:t xml:space="preserve">INFORMACJA CO DO PRAWA OPCJI ORAZ </w:t>
      </w:r>
      <w:r w:rsidRPr="00371326">
        <w:rPr>
          <w:rFonts w:ascii="Garamond" w:hAnsi="Garamond" w:cs="Garamond"/>
          <w:b/>
          <w:bCs/>
          <w:sz w:val="20"/>
          <w:szCs w:val="20"/>
        </w:rPr>
        <w:t xml:space="preserve">OZNACZENIE PRZEDMIOTU ZAMÓWIENIA </w:t>
      </w:r>
      <w:r w:rsidRPr="003C7BA4">
        <w:rPr>
          <w:rFonts w:ascii="Garamond" w:hAnsi="Garamond" w:cs="Garamond"/>
          <w:b/>
          <w:bCs/>
          <w:sz w:val="20"/>
          <w:szCs w:val="20"/>
        </w:rPr>
        <w:t>WEDŁUG KODU WSPÓLNEGO SŁOWNIKA ZAMÓWIEŃ</w:t>
      </w:r>
    </w:p>
    <w:p w14:paraId="69EF1138" w14:textId="22E5EDC5" w:rsidR="00847A95" w:rsidRPr="003C7BA4" w:rsidRDefault="00F540D6"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bCs/>
          <w:sz w:val="20"/>
          <w:szCs w:val="20"/>
        </w:rPr>
        <w:t>8</w:t>
      </w:r>
      <w:r w:rsidR="009046AB" w:rsidRPr="003C7BA4">
        <w:rPr>
          <w:rFonts w:ascii="Garamond" w:eastAsia="Garamond" w:hAnsi="Garamond" w:cs="Garamond"/>
          <w:bCs/>
          <w:sz w:val="20"/>
          <w:szCs w:val="20"/>
        </w:rPr>
        <w:t xml:space="preserve">.1        </w:t>
      </w:r>
      <w:r w:rsidRPr="003C7BA4">
        <w:rPr>
          <w:rFonts w:ascii="Garamond" w:eastAsia="Garamond" w:hAnsi="Garamond" w:cs="Garamond"/>
          <w:bCs/>
          <w:sz w:val="20"/>
          <w:szCs w:val="20"/>
        </w:rPr>
        <w:t xml:space="preserve">       </w:t>
      </w:r>
      <w:r w:rsidR="009046AB" w:rsidRPr="003C7BA4">
        <w:rPr>
          <w:rFonts w:ascii="Garamond" w:eastAsia="Garamond" w:hAnsi="Garamond" w:cs="Garamond"/>
          <w:sz w:val="20"/>
          <w:szCs w:val="20"/>
        </w:rPr>
        <w:t xml:space="preserve">Zgodnie z prawem opcji: </w:t>
      </w:r>
      <w:r w:rsidR="00F21B7D" w:rsidRPr="003C7BA4">
        <w:rPr>
          <w:rFonts w:ascii="Garamond" w:eastAsia="Garamond" w:hAnsi="Garamond" w:cs="Garamond"/>
          <w:sz w:val="20"/>
          <w:szCs w:val="20"/>
        </w:rPr>
        <w:t xml:space="preserve">nie dotyczy </w:t>
      </w:r>
    </w:p>
    <w:p w14:paraId="6F81397F" w14:textId="58F9937D" w:rsidR="003C7BA4" w:rsidRPr="003C7BA4" w:rsidRDefault="00847A95"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sz w:val="20"/>
          <w:szCs w:val="20"/>
        </w:rPr>
        <w:t>8.2</w:t>
      </w:r>
      <w:r w:rsidRPr="003C7BA4">
        <w:rPr>
          <w:rFonts w:ascii="Garamond" w:eastAsia="Garamond" w:hAnsi="Garamond" w:cs="Garamond"/>
          <w:sz w:val="20"/>
          <w:szCs w:val="20"/>
        </w:rPr>
        <w:tab/>
        <w:t xml:space="preserve">     </w:t>
      </w:r>
      <w:r w:rsidR="00C96B89" w:rsidRPr="003C7BA4">
        <w:rPr>
          <w:rFonts w:ascii="Garamond" w:eastAsia="Garamond" w:hAnsi="Garamond" w:cs="Garamond"/>
          <w:sz w:val="20"/>
          <w:szCs w:val="20"/>
        </w:rPr>
        <w:t>Główne k</w:t>
      </w:r>
      <w:r w:rsidR="00FC20D9" w:rsidRPr="003C7BA4">
        <w:rPr>
          <w:rFonts w:ascii="Garamond" w:eastAsia="Garamond" w:hAnsi="Garamond" w:cs="Garamond"/>
          <w:sz w:val="20"/>
          <w:szCs w:val="20"/>
        </w:rPr>
        <w:t xml:space="preserve">od CPV : </w:t>
      </w:r>
      <w:r w:rsidR="003C7BA4" w:rsidRPr="003C7BA4">
        <w:rPr>
          <w:rStyle w:val="Pogrubienie"/>
          <w:rFonts w:ascii="Garamond" w:hAnsi="Garamond"/>
          <w:sz w:val="20"/>
          <w:szCs w:val="20"/>
        </w:rPr>
        <w:t>72240000-9 – Usługi analizy systemu i programowania</w:t>
      </w:r>
    </w:p>
    <w:p w14:paraId="21276D73" w14:textId="650A9B16" w:rsidR="001F7E3A" w:rsidRPr="003C7BA4" w:rsidRDefault="009046AB" w:rsidP="00694750">
      <w:pPr>
        <w:numPr>
          <w:ilvl w:val="0"/>
          <w:numId w:val="86"/>
        </w:numPr>
        <w:tabs>
          <w:tab w:val="left" w:pos="0"/>
        </w:tabs>
        <w:spacing w:line="276" w:lineRule="auto"/>
        <w:jc w:val="both"/>
        <w:rPr>
          <w:rFonts w:ascii="Garamond" w:hAnsi="Garamond"/>
          <w:b/>
          <w:bCs/>
          <w:sz w:val="20"/>
          <w:szCs w:val="20"/>
        </w:rPr>
      </w:pPr>
      <w:r w:rsidRPr="003C7BA4">
        <w:rPr>
          <w:rFonts w:ascii="Garamond" w:eastAsia="Garamond" w:hAnsi="Garamond"/>
          <w:b/>
          <w:bCs/>
          <w:sz w:val="20"/>
          <w:szCs w:val="20"/>
        </w:rPr>
        <w:t>TERMIN WYKONANIA ZAMÓWIENIA PUBLICZNEGO:</w:t>
      </w:r>
      <w:r w:rsidRPr="003C7BA4">
        <w:rPr>
          <w:rFonts w:ascii="Garamond" w:hAnsi="Garamond"/>
          <w:b/>
          <w:bCs/>
          <w:sz w:val="20"/>
          <w:szCs w:val="20"/>
        </w:rPr>
        <w:t xml:space="preserve"> </w:t>
      </w:r>
      <w:r w:rsidR="001F7E3A" w:rsidRPr="003C7BA4">
        <w:rPr>
          <w:rFonts w:ascii="Garamond" w:eastAsia="Garamond" w:hAnsi="Garamond" w:cs="Garamond"/>
          <w:sz w:val="20"/>
          <w:szCs w:val="20"/>
        </w:rPr>
        <w:t xml:space="preserve">Zamówienie będzie realizowane </w:t>
      </w:r>
      <w:r w:rsidR="00D73835" w:rsidRPr="003C7BA4">
        <w:rPr>
          <w:rFonts w:ascii="Garamond" w:eastAsia="Garamond" w:hAnsi="Garamond" w:cs="Garamond"/>
          <w:sz w:val="20"/>
          <w:szCs w:val="20"/>
        </w:rPr>
        <w:t xml:space="preserve">maksymalnie do </w:t>
      </w:r>
      <w:r w:rsidR="00FB000A" w:rsidRPr="003C7BA4">
        <w:rPr>
          <w:rFonts w:ascii="Garamond" w:eastAsia="Garamond" w:hAnsi="Garamond" w:cs="Garamond"/>
          <w:sz w:val="20"/>
          <w:szCs w:val="20"/>
        </w:rPr>
        <w:t>23.04.2026</w:t>
      </w:r>
      <w:r w:rsidR="0075579B" w:rsidRPr="003C7BA4">
        <w:rPr>
          <w:rFonts w:ascii="Garamond" w:eastAsia="Garamond" w:hAnsi="Garamond" w:cs="Garamond"/>
          <w:sz w:val="20"/>
          <w:szCs w:val="20"/>
        </w:rPr>
        <w:t xml:space="preserve"> </w:t>
      </w:r>
      <w:r w:rsidR="00FB000A" w:rsidRPr="003C7BA4">
        <w:rPr>
          <w:rFonts w:ascii="Garamond" w:eastAsia="Garamond" w:hAnsi="Garamond" w:cs="Garamond"/>
          <w:sz w:val="20"/>
          <w:szCs w:val="20"/>
        </w:rPr>
        <w:t>roku</w:t>
      </w:r>
      <w:r w:rsidR="00397C45" w:rsidRPr="003C7BA4">
        <w:rPr>
          <w:rFonts w:ascii="Garamond" w:eastAsia="Garamond" w:hAnsi="Garamond" w:cs="Garamond"/>
          <w:sz w:val="20"/>
          <w:szCs w:val="20"/>
        </w:rPr>
        <w:t>.</w:t>
      </w:r>
    </w:p>
    <w:p w14:paraId="3C2FB57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15D1B37E" w:rsidR="009046AB" w:rsidRPr="00371326" w:rsidRDefault="009046AB" w:rsidP="00694750">
      <w:pPr>
        <w:widowControl w:val="0"/>
        <w:numPr>
          <w:ilvl w:val="1"/>
          <w:numId w:val="86"/>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w:t>
      </w:r>
      <w:proofErr w:type="spellStart"/>
      <w:r w:rsidR="00BE2E6D" w:rsidRPr="00371326">
        <w:rPr>
          <w:rFonts w:ascii="Garamond" w:hAnsi="Garamond" w:cs="Arial"/>
          <w:sz w:val="20"/>
          <w:szCs w:val="20"/>
        </w:rPr>
        <w:t>zm</w:t>
      </w:r>
      <w:proofErr w:type="spellEnd"/>
      <w:r w:rsidRPr="00371326">
        <w:rPr>
          <w:rFonts w:ascii="Garamond" w:hAnsi="Garamond" w:cs="Arial"/>
          <w:sz w:val="20"/>
          <w:szCs w:val="20"/>
        </w:rPr>
        <w:t xml:space="preserve">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nie podleganiu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w:t>
      </w:r>
      <w:proofErr w:type="spellStart"/>
      <w:r w:rsidRPr="00371326">
        <w:rPr>
          <w:rFonts w:ascii="Garamond" w:hAnsi="Garamond" w:cs="Arial"/>
          <w:sz w:val="20"/>
          <w:szCs w:val="20"/>
        </w:rPr>
        <w:t>Pzp</w:t>
      </w:r>
      <w:proofErr w:type="spellEnd"/>
      <w:r w:rsidRPr="00371326">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694750">
      <w:pPr>
        <w:widowControl w:val="0"/>
        <w:numPr>
          <w:ilvl w:val="0"/>
          <w:numId w:val="86"/>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BE2B2D">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BE2B2D">
      <w:pPr>
        <w:widowControl w:val="0"/>
        <w:numPr>
          <w:ilvl w:val="2"/>
          <w:numId w:val="78"/>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2B2D">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2B2D">
      <w:pPr>
        <w:pStyle w:val="Akapitzlist"/>
        <w:numPr>
          <w:ilvl w:val="2"/>
          <w:numId w:val="78"/>
        </w:numPr>
        <w:tabs>
          <w:tab w:val="left" w:pos="0"/>
        </w:tabs>
        <w:spacing w:after="0"/>
        <w:ind w:left="0" w:firstLine="0"/>
        <w:rPr>
          <w:rFonts w:ascii="Garamond" w:eastAsia="Arial" w:hAnsi="Garamond" w:cs="Arial"/>
          <w:b/>
          <w:sz w:val="20"/>
          <w:szCs w:val="20"/>
        </w:rPr>
      </w:pPr>
      <w:r w:rsidRPr="00BE4F96">
        <w:rPr>
          <w:rFonts w:ascii="Garamond" w:eastAsia="Arial" w:hAnsi="Garamond" w:cs="Arial"/>
          <w:b/>
          <w:sz w:val="20"/>
          <w:szCs w:val="20"/>
        </w:rPr>
        <w:t>Potwierdzenie wniesienia wadium, ( o ile jest to wymagane),</w:t>
      </w:r>
    </w:p>
    <w:p w14:paraId="04D4EF5A"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694750">
      <w:pPr>
        <w:numPr>
          <w:ilvl w:val="1"/>
          <w:numId w:val="86"/>
        </w:numPr>
        <w:tabs>
          <w:tab w:val="left" w:pos="0"/>
        </w:tabs>
        <w:spacing w:line="276" w:lineRule="auto"/>
        <w:jc w:val="both"/>
        <w:rPr>
          <w:rFonts w:ascii="Garamond" w:hAnsi="Garamond" w:cs="Garamond"/>
          <w:sz w:val="20"/>
          <w:szCs w:val="20"/>
        </w:rPr>
      </w:pPr>
      <w:r>
        <w:rPr>
          <w:rFonts w:ascii="Garamond" w:hAnsi="Garamond" w:cs="Garamond"/>
          <w:sz w:val="20"/>
          <w:szCs w:val="20"/>
        </w:rPr>
        <w:lastRenderedPageBreak/>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bookmarkStart w:id="4" w:name="page7"/>
      <w:bookmarkEnd w:id="4"/>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694750">
      <w:pPr>
        <w:numPr>
          <w:ilvl w:val="0"/>
          <w:numId w:val="86"/>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694750">
      <w:pPr>
        <w:numPr>
          <w:ilvl w:val="2"/>
          <w:numId w:val="86"/>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694750">
      <w:pPr>
        <w:numPr>
          <w:ilvl w:val="0"/>
          <w:numId w:val="86"/>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619E79BB"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E127F03" w:rsidR="009046AB"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371326">
        <w:rPr>
          <w:rFonts w:ascii="Garamond" w:hAnsi="Garamond"/>
          <w:sz w:val="20"/>
          <w:szCs w:val="20"/>
        </w:rPr>
        <w:lastRenderedPageBreak/>
        <w:t>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w:t>
      </w:r>
      <w:r w:rsidR="0052425C">
        <w:rPr>
          <w:rFonts w:ascii="Garamond" w:hAnsi="Garamond"/>
          <w:sz w:val="20"/>
          <w:szCs w:val="20"/>
        </w:rPr>
        <w:t>4</w:t>
      </w:r>
      <w:r w:rsidR="00B34DEA" w:rsidRPr="00371326">
        <w:rPr>
          <w:rFonts w:ascii="Garamond" w:hAnsi="Garamond"/>
          <w:sz w:val="20"/>
          <w:szCs w:val="20"/>
        </w:rPr>
        <w:t xml:space="preserve"> r. poz. 17</w:t>
      </w:r>
      <w:r w:rsidR="0052425C">
        <w:rPr>
          <w:rFonts w:ascii="Garamond" w:hAnsi="Garamond"/>
          <w:sz w:val="20"/>
          <w:szCs w:val="20"/>
        </w:rPr>
        <w:t>25</w:t>
      </w:r>
      <w:r w:rsidR="00B34DEA" w:rsidRPr="00371326">
        <w:rPr>
          <w:rFonts w:ascii="Garamond" w:hAnsi="Garamond"/>
          <w:sz w:val="20"/>
          <w:szCs w:val="20"/>
        </w:rPr>
        <w:t>)</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694750">
      <w:pPr>
        <w:pStyle w:val="Standard"/>
        <w:numPr>
          <w:ilvl w:val="1"/>
          <w:numId w:val="123"/>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4CAFF85C" w:rsidR="00DE5A06" w:rsidRPr="00DE5A06" w:rsidRDefault="00DE5A06" w:rsidP="00694750">
      <w:pPr>
        <w:pStyle w:val="Standard"/>
        <w:numPr>
          <w:ilvl w:val="1"/>
          <w:numId w:val="123"/>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w:t>
      </w:r>
      <w:r w:rsidR="0052425C">
        <w:rPr>
          <w:rFonts w:ascii="Garamond" w:hAnsi="Garamond"/>
          <w:sz w:val="20"/>
          <w:szCs w:val="20"/>
        </w:rPr>
        <w:t>5</w:t>
      </w:r>
      <w:r w:rsidRPr="00613D3D">
        <w:rPr>
          <w:rFonts w:ascii="Garamond" w:hAnsi="Garamond"/>
          <w:sz w:val="20"/>
          <w:szCs w:val="20"/>
        </w:rPr>
        <w:t>.</w:t>
      </w:r>
      <w:r w:rsidR="0052425C">
        <w:rPr>
          <w:rFonts w:ascii="Garamond" w:hAnsi="Garamond"/>
          <w:sz w:val="20"/>
          <w:szCs w:val="20"/>
        </w:rPr>
        <w:t>1753</w:t>
      </w:r>
      <w:r w:rsidRPr="00613D3D">
        <w:rPr>
          <w:rFonts w:ascii="Garamond" w:hAnsi="Garamond"/>
          <w:sz w:val="20"/>
          <w:szCs w:val="20"/>
        </w:rPr>
        <w:t xml:space="preserve">) podpis osobisty to zaawansowany podpis elektroniczny w rozumieniu art 3 pkt 11 rozporządzenia </w:t>
      </w:r>
      <w:proofErr w:type="spellStart"/>
      <w:r w:rsidRPr="00613D3D">
        <w:rPr>
          <w:rFonts w:ascii="Garamond" w:hAnsi="Garamond"/>
          <w:sz w:val="20"/>
          <w:szCs w:val="20"/>
        </w:rPr>
        <w:t>eIDAS</w:t>
      </w:r>
      <w:proofErr w:type="spellEnd"/>
      <w:r w:rsidRPr="00613D3D">
        <w:rPr>
          <w:rFonts w:ascii="Garamond" w:hAnsi="Garamond"/>
          <w:sz w:val="20"/>
          <w:szCs w:val="20"/>
        </w:rPr>
        <w:t>, weryfikowany za pomocą certyfikatu podpisu osobistego.</w:t>
      </w:r>
    </w:p>
    <w:p w14:paraId="7B0D244F"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r w:rsidRPr="00371326">
        <w:rPr>
          <w:rFonts w:ascii="Garamond" w:hAnsi="Garamond"/>
          <w:sz w:val="20"/>
          <w:szCs w:val="20"/>
        </w:rPr>
        <w:t xml:space="preserve">, , i podpisana kwalifikowanym podpisem elektronicznym. Ofertę należy złożyć w oryginale. </w:t>
      </w:r>
    </w:p>
    <w:p w14:paraId="3B6503C3" w14:textId="704A9022"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w:t>
      </w:r>
      <w:r w:rsidR="0052425C">
        <w:rPr>
          <w:rFonts w:ascii="Garamond" w:hAnsi="Garamond"/>
          <w:sz w:val="20"/>
          <w:szCs w:val="20"/>
        </w:rPr>
        <w:t>6</w:t>
      </w:r>
      <w:r w:rsidR="00B34DEA" w:rsidRPr="00371326">
        <w:rPr>
          <w:rFonts w:ascii="Garamond" w:hAnsi="Garamond"/>
          <w:sz w:val="20"/>
          <w:szCs w:val="20"/>
        </w:rPr>
        <w:t xml:space="preserve"> r. poz. </w:t>
      </w:r>
      <w:r w:rsidR="0052425C">
        <w:rPr>
          <w:rFonts w:ascii="Garamond" w:hAnsi="Garamond"/>
          <w:sz w:val="20"/>
          <w:szCs w:val="20"/>
        </w:rPr>
        <w:t>86</w:t>
      </w:r>
      <w:r w:rsidR="00B34DEA" w:rsidRPr="00371326">
        <w:rPr>
          <w:rFonts w:ascii="Garamond" w:hAnsi="Garamond"/>
          <w:sz w:val="20"/>
          <w:szCs w:val="20"/>
        </w:rPr>
        <w:t>),</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Calibri"/>
          <w:sz w:val="20"/>
          <w:szCs w:val="20"/>
        </w:rPr>
        <w:t>drag&amp;drop</w:t>
      </w:r>
      <w:proofErr w:type="spellEnd"/>
      <w:r w:rsidRPr="00371326">
        <w:rPr>
          <w:rFonts w:ascii="Garamond" w:hAnsi="Garamond" w:cs="Calibri"/>
          <w:sz w:val="20"/>
          <w:szCs w:val="20"/>
        </w:rPr>
        <w:t xml:space="preserve"> („przeciągnij” i „upuść”) służące do dodawania plików. </w:t>
      </w:r>
    </w:p>
    <w:p w14:paraId="6E50B5C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5"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5"/>
      <w:r w:rsidRPr="00371326">
        <w:rPr>
          <w:rFonts w:ascii="Garamond" w:hAnsi="Garamond" w:cs="Garamond"/>
          <w:b/>
          <w:bCs/>
          <w:sz w:val="20"/>
          <w:szCs w:val="20"/>
        </w:rPr>
        <w:t xml:space="preserve"> </w:t>
      </w:r>
    </w:p>
    <w:p w14:paraId="41445652" w14:textId="556CA091"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69475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71326">
        <w:rPr>
          <w:rFonts w:ascii="Garamond" w:hAnsi="Garamond" w:cs="Calibri"/>
          <w:kern w:val="0"/>
          <w:sz w:val="20"/>
          <w:szCs w:val="20"/>
          <w:lang w:eastAsia="pl-PL"/>
        </w:rPr>
        <w:t xml:space="preserve">pocztą elektroniczną na adres e-mail: </w:t>
      </w:r>
      <w:hyperlink r:id="rId10"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69475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1" w:history="1">
        <w:r w:rsidRPr="00371326">
          <w:rPr>
            <w:rFonts w:ascii="Garamond" w:hAnsi="Garamond" w:cs="Calibri"/>
            <w:kern w:val="0"/>
            <w:sz w:val="20"/>
            <w:szCs w:val="20"/>
            <w:u w:val="single"/>
            <w:lang w:eastAsia="pl-PL"/>
          </w:rPr>
          <w:t>https://ezamowienia.gov.pl</w:t>
        </w:r>
      </w:hyperlink>
      <w:bookmarkEnd w:id="6"/>
      <w:r w:rsidRPr="00371326">
        <w:rPr>
          <w:rFonts w:ascii="Garamond" w:hAnsi="Garamond" w:cs="Calibri"/>
          <w:kern w:val="0"/>
          <w:sz w:val="20"/>
          <w:szCs w:val="20"/>
          <w:lang w:eastAsia="pl-PL"/>
        </w:rPr>
        <w:t>.</w:t>
      </w:r>
    </w:p>
    <w:p w14:paraId="59995AA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2"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694750">
      <w:pPr>
        <w:pStyle w:val="Akapitzlist"/>
        <w:numPr>
          <w:ilvl w:val="0"/>
          <w:numId w:val="124"/>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694750">
      <w:pPr>
        <w:pStyle w:val="Akapitzlist"/>
        <w:numPr>
          <w:ilvl w:val="0"/>
          <w:numId w:val="80"/>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3D8910A8" w:rsidR="009046AB" w:rsidRPr="00605824"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5824">
        <w:rPr>
          <w:rFonts w:ascii="Garamond" w:hAnsi="Garamond" w:cs="Arial"/>
          <w:sz w:val="20"/>
          <w:szCs w:val="20"/>
        </w:rPr>
        <w:t xml:space="preserve">Ofertę wraz z wymaganymi dokumentami należy złożyć w terminie </w:t>
      </w:r>
      <w:r w:rsidRPr="00605824">
        <w:rPr>
          <w:rFonts w:ascii="Garamond" w:hAnsi="Garamond" w:cs="Arial"/>
          <w:b/>
          <w:bCs/>
          <w:sz w:val="20"/>
          <w:szCs w:val="20"/>
        </w:rPr>
        <w:t xml:space="preserve">do dnia </w:t>
      </w:r>
      <w:r w:rsidR="003F31C5">
        <w:rPr>
          <w:rFonts w:ascii="Garamond" w:hAnsi="Garamond" w:cs="Arial"/>
          <w:b/>
          <w:bCs/>
          <w:sz w:val="20"/>
          <w:szCs w:val="20"/>
        </w:rPr>
        <w:t>10.03</w:t>
      </w:r>
      <w:r w:rsidR="00614E75" w:rsidRPr="00605824">
        <w:rPr>
          <w:rFonts w:ascii="Garamond" w:hAnsi="Garamond" w:cs="Arial"/>
          <w:b/>
          <w:bCs/>
          <w:sz w:val="20"/>
          <w:szCs w:val="20"/>
        </w:rPr>
        <w:t>.202</w:t>
      </w:r>
      <w:r w:rsidR="008630ED" w:rsidRPr="00605824">
        <w:rPr>
          <w:rFonts w:ascii="Garamond" w:hAnsi="Garamond" w:cs="Arial"/>
          <w:b/>
          <w:bCs/>
          <w:sz w:val="20"/>
          <w:szCs w:val="20"/>
        </w:rPr>
        <w:t>6</w:t>
      </w:r>
      <w:r w:rsidR="00BF1D27" w:rsidRPr="00605824">
        <w:rPr>
          <w:rFonts w:ascii="Garamond" w:hAnsi="Garamond" w:cs="Arial"/>
          <w:b/>
          <w:bCs/>
          <w:sz w:val="20"/>
          <w:szCs w:val="20"/>
        </w:rPr>
        <w:t xml:space="preserve"> </w:t>
      </w:r>
      <w:r w:rsidR="00D9615D" w:rsidRPr="00605824">
        <w:rPr>
          <w:rFonts w:ascii="Garamond" w:hAnsi="Garamond" w:cs="Arial"/>
          <w:b/>
          <w:bCs/>
          <w:sz w:val="20"/>
          <w:szCs w:val="20"/>
        </w:rPr>
        <w:t>roku</w:t>
      </w:r>
      <w:r w:rsidRPr="00605824">
        <w:rPr>
          <w:rFonts w:ascii="Garamond" w:hAnsi="Garamond" w:cs="Arial"/>
          <w:b/>
          <w:bCs/>
          <w:sz w:val="20"/>
          <w:szCs w:val="20"/>
        </w:rPr>
        <w:t xml:space="preserve"> do godziny </w:t>
      </w:r>
      <w:r w:rsidR="00125459" w:rsidRPr="00605824">
        <w:rPr>
          <w:rFonts w:ascii="Garamond" w:hAnsi="Garamond" w:cs="Arial"/>
          <w:b/>
          <w:bCs/>
          <w:sz w:val="20"/>
          <w:szCs w:val="20"/>
        </w:rPr>
        <w:t>0</w:t>
      </w:r>
      <w:r w:rsidR="00B33113" w:rsidRPr="00605824">
        <w:rPr>
          <w:rFonts w:ascii="Garamond" w:hAnsi="Garamond" w:cs="Arial"/>
          <w:b/>
          <w:bCs/>
          <w:sz w:val="20"/>
          <w:szCs w:val="20"/>
        </w:rPr>
        <w:t>9</w:t>
      </w:r>
      <w:r w:rsidRPr="00605824">
        <w:rPr>
          <w:rFonts w:ascii="Garamond" w:hAnsi="Garamond" w:cs="Arial"/>
          <w:b/>
          <w:bCs/>
          <w:sz w:val="20"/>
          <w:szCs w:val="20"/>
        </w:rPr>
        <w:t>:00.</w:t>
      </w:r>
    </w:p>
    <w:p w14:paraId="67B4A9B4" w14:textId="5F6734D3" w:rsidR="009046AB" w:rsidRPr="00605824"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5824">
        <w:rPr>
          <w:rFonts w:ascii="Garamond" w:hAnsi="Garamond" w:cs="Arial"/>
          <w:bCs/>
          <w:sz w:val="20"/>
          <w:szCs w:val="20"/>
        </w:rPr>
        <w:t>Otwarcie ofert nastąpi</w:t>
      </w:r>
      <w:r w:rsidRPr="00605824">
        <w:rPr>
          <w:rFonts w:ascii="Garamond" w:hAnsi="Garamond" w:cs="Arial"/>
          <w:b/>
          <w:bCs/>
          <w:sz w:val="20"/>
          <w:szCs w:val="20"/>
        </w:rPr>
        <w:t xml:space="preserve"> </w:t>
      </w:r>
      <w:r w:rsidR="003F31C5">
        <w:rPr>
          <w:rFonts w:ascii="Garamond" w:hAnsi="Garamond" w:cs="Arial"/>
          <w:b/>
          <w:bCs/>
          <w:sz w:val="20"/>
          <w:szCs w:val="20"/>
        </w:rPr>
        <w:t>10.03</w:t>
      </w:r>
      <w:r w:rsidR="00614E75" w:rsidRPr="00605824">
        <w:rPr>
          <w:rFonts w:ascii="Garamond" w:hAnsi="Garamond" w:cs="Arial"/>
          <w:b/>
          <w:bCs/>
          <w:sz w:val="20"/>
          <w:szCs w:val="20"/>
        </w:rPr>
        <w:t>.202</w:t>
      </w:r>
      <w:r w:rsidR="008630ED" w:rsidRPr="00605824">
        <w:rPr>
          <w:rFonts w:ascii="Garamond" w:hAnsi="Garamond" w:cs="Arial"/>
          <w:b/>
          <w:bCs/>
          <w:sz w:val="20"/>
          <w:szCs w:val="20"/>
        </w:rPr>
        <w:t>6</w:t>
      </w:r>
      <w:r w:rsidRPr="00605824">
        <w:rPr>
          <w:rFonts w:ascii="Garamond" w:hAnsi="Garamond" w:cs="Arial"/>
          <w:b/>
          <w:bCs/>
          <w:sz w:val="20"/>
          <w:szCs w:val="20"/>
        </w:rPr>
        <w:t xml:space="preserve"> r., o godz.</w:t>
      </w:r>
      <w:r w:rsidR="003F31C5">
        <w:rPr>
          <w:rFonts w:ascii="Garamond" w:hAnsi="Garamond" w:cs="Arial"/>
          <w:b/>
          <w:bCs/>
          <w:sz w:val="20"/>
          <w:szCs w:val="20"/>
        </w:rPr>
        <w:t>9</w:t>
      </w:r>
      <w:r w:rsidRPr="00605824">
        <w:rPr>
          <w:rFonts w:ascii="Garamond" w:hAnsi="Garamond" w:cs="Arial"/>
          <w:b/>
          <w:bCs/>
          <w:sz w:val="20"/>
          <w:szCs w:val="20"/>
        </w:rPr>
        <w:t>:</w:t>
      </w:r>
      <w:r w:rsidR="00B33113" w:rsidRPr="00605824">
        <w:rPr>
          <w:rFonts w:ascii="Garamond" w:hAnsi="Garamond" w:cs="Arial"/>
          <w:b/>
          <w:bCs/>
          <w:sz w:val="20"/>
          <w:szCs w:val="20"/>
        </w:rPr>
        <w:t>3</w:t>
      </w:r>
      <w:r w:rsidRPr="00605824">
        <w:rPr>
          <w:rFonts w:ascii="Garamond" w:hAnsi="Garamond" w:cs="Arial"/>
          <w:b/>
          <w:bCs/>
          <w:sz w:val="20"/>
          <w:szCs w:val="20"/>
        </w:rPr>
        <w:t>0</w:t>
      </w:r>
      <w:r w:rsidRPr="00605824">
        <w:rPr>
          <w:rFonts w:ascii="Garamond" w:hAnsi="Garamond" w:cs="Arial"/>
          <w:sz w:val="20"/>
          <w:szCs w:val="20"/>
        </w:rPr>
        <w:t xml:space="preserve"> przy użyciu systemu teleinformatycznego.</w:t>
      </w:r>
    </w:p>
    <w:p w14:paraId="18DF542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71326">
        <w:rPr>
          <w:rFonts w:ascii="Garamond" w:hAnsi="Garamond" w:cs="Arial"/>
          <w:sz w:val="20"/>
          <w:szCs w:val="20"/>
        </w:rPr>
        <w:t>drag&amp;drop</w:t>
      </w:r>
      <w:proofErr w:type="spellEnd"/>
      <w:r w:rsidRPr="00371326">
        <w:rPr>
          <w:rFonts w:ascii="Garamond" w:hAnsi="Garamond" w:cs="Arial"/>
          <w:sz w:val="20"/>
          <w:szCs w:val="20"/>
        </w:rPr>
        <w:t xml:space="preserve"> („przeciągnij” i „upuść”) służące do dodawania plików.</w:t>
      </w:r>
    </w:p>
    <w:p w14:paraId="4AAD30D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694750">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 xml:space="preserve">Otwarcie ofert nastąpi na zasadach i w trybie art. 222 ust. 1, 2, 3 i 4 ustawy </w:t>
      </w:r>
      <w:proofErr w:type="spellStart"/>
      <w:r w:rsidRPr="00371326">
        <w:rPr>
          <w:rFonts w:ascii="Garamond" w:eastAsia="Arial" w:hAnsi="Garamond" w:cs="Arial"/>
          <w:sz w:val="20"/>
          <w:szCs w:val="20"/>
        </w:rPr>
        <w:t>Pzp</w:t>
      </w:r>
      <w:proofErr w:type="spellEnd"/>
      <w:r w:rsidRPr="00371326">
        <w:rPr>
          <w:rFonts w:ascii="Garamond" w:eastAsia="Arial" w:hAnsi="Garamond" w:cs="Arial"/>
          <w:sz w:val="20"/>
          <w:szCs w:val="20"/>
        </w:rPr>
        <w:t>.</w:t>
      </w:r>
    </w:p>
    <w:p w14:paraId="3F33967A"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34EC2836"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35C4F121"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5F635993" w14:textId="6CC695E2" w:rsidR="009046AB" w:rsidRPr="00A034CA" w:rsidRDefault="009046AB" w:rsidP="00694750">
      <w:pPr>
        <w:pStyle w:val="Standard"/>
        <w:numPr>
          <w:ilvl w:val="1"/>
          <w:numId w:val="121"/>
        </w:numPr>
        <w:spacing w:line="276" w:lineRule="auto"/>
        <w:ind w:left="284" w:hanging="284"/>
        <w:jc w:val="both"/>
        <w:rPr>
          <w:rFonts w:ascii="Garamond" w:hAnsi="Garamond"/>
          <w:sz w:val="20"/>
          <w:szCs w:val="20"/>
        </w:rPr>
      </w:pPr>
      <w:r w:rsidRPr="00A034CA">
        <w:rPr>
          <w:rFonts w:ascii="Garamond" w:hAnsi="Garamond" w:cs="Garamond"/>
          <w:sz w:val="20"/>
          <w:szCs w:val="20"/>
        </w:rPr>
        <w:t xml:space="preserve">Termin związania ofertą wynosi </w:t>
      </w:r>
      <w:r w:rsidR="00A034CA" w:rsidRPr="00A034CA">
        <w:rPr>
          <w:rFonts w:ascii="Garamond" w:hAnsi="Garamond" w:cs="Garamond"/>
          <w:sz w:val="20"/>
          <w:szCs w:val="20"/>
        </w:rPr>
        <w:t>3</w:t>
      </w:r>
      <w:r w:rsidRPr="00A034CA">
        <w:rPr>
          <w:rFonts w:ascii="Garamond" w:hAnsi="Garamond" w:cs="Garamond"/>
          <w:sz w:val="20"/>
          <w:szCs w:val="20"/>
        </w:rPr>
        <w:t>0 dni. Bieg terminu związania ofertą rozpoczyna się wraz z upływem terminu składania ofert i kończy się</w:t>
      </w:r>
      <w:r w:rsidR="003F31C5">
        <w:rPr>
          <w:rFonts w:ascii="Garamond" w:hAnsi="Garamond" w:cs="Garamond"/>
          <w:b/>
          <w:bCs/>
          <w:sz w:val="20"/>
          <w:szCs w:val="20"/>
        </w:rPr>
        <w:t xml:space="preserve"> 08.04.</w:t>
      </w:r>
      <w:r w:rsidR="00614E75" w:rsidRPr="00A034CA">
        <w:rPr>
          <w:rFonts w:ascii="Garamond" w:hAnsi="Garamond" w:cs="Garamond"/>
          <w:b/>
          <w:bCs/>
          <w:sz w:val="20"/>
          <w:szCs w:val="20"/>
        </w:rPr>
        <w:t>202</w:t>
      </w:r>
      <w:r w:rsidR="00B66B71" w:rsidRPr="00A034CA">
        <w:rPr>
          <w:rFonts w:ascii="Garamond" w:hAnsi="Garamond" w:cs="Garamond"/>
          <w:b/>
          <w:bCs/>
          <w:sz w:val="20"/>
          <w:szCs w:val="20"/>
        </w:rPr>
        <w:t>6</w:t>
      </w:r>
      <w:r w:rsidRPr="00A034CA">
        <w:rPr>
          <w:rFonts w:ascii="Garamond" w:hAnsi="Garamond" w:cs="Garamond"/>
          <w:b/>
          <w:bCs/>
          <w:sz w:val="20"/>
          <w:szCs w:val="20"/>
        </w:rPr>
        <w:t xml:space="preserve"> roku.</w:t>
      </w:r>
      <w:r w:rsidRPr="00A034CA">
        <w:rPr>
          <w:rFonts w:ascii="Garamond" w:hAnsi="Garamond" w:cs="Garamond"/>
          <w:sz w:val="20"/>
          <w:szCs w:val="20"/>
        </w:rPr>
        <w:t xml:space="preserve"> </w:t>
      </w:r>
    </w:p>
    <w:p w14:paraId="01704D66" w14:textId="2D9B6B2E" w:rsidR="009046AB" w:rsidRPr="00371326" w:rsidRDefault="009046AB" w:rsidP="00694750">
      <w:pPr>
        <w:pStyle w:val="Standard"/>
        <w:numPr>
          <w:ilvl w:val="1"/>
          <w:numId w:val="121"/>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694750">
      <w:pPr>
        <w:pStyle w:val="Standard"/>
        <w:numPr>
          <w:ilvl w:val="1"/>
          <w:numId w:val="121"/>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694750">
      <w:pPr>
        <w:pStyle w:val="Standard"/>
        <w:numPr>
          <w:ilvl w:val="1"/>
          <w:numId w:val="121"/>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następuje wraz z przedłużeniem okresu ważności wadium albo,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694750">
      <w:pPr>
        <w:numPr>
          <w:ilvl w:val="0"/>
          <w:numId w:val="82"/>
        </w:numPr>
        <w:spacing w:line="276" w:lineRule="auto"/>
        <w:jc w:val="both"/>
        <w:rPr>
          <w:rFonts w:ascii="Garamond" w:hAnsi="Garamond"/>
          <w:vanish/>
          <w:sz w:val="20"/>
          <w:szCs w:val="20"/>
        </w:rPr>
      </w:pPr>
    </w:p>
    <w:p w14:paraId="01BBBFC5" w14:textId="77777777" w:rsidR="009046AB" w:rsidRPr="00371326" w:rsidRDefault="009046AB" w:rsidP="00694750">
      <w:pPr>
        <w:numPr>
          <w:ilvl w:val="0"/>
          <w:numId w:val="82"/>
        </w:numPr>
        <w:spacing w:line="276" w:lineRule="auto"/>
        <w:jc w:val="both"/>
        <w:rPr>
          <w:rFonts w:ascii="Garamond" w:hAnsi="Garamond"/>
          <w:vanish/>
          <w:sz w:val="20"/>
          <w:szCs w:val="20"/>
        </w:rPr>
      </w:pPr>
    </w:p>
    <w:p w14:paraId="1AB8930E" w14:textId="77777777" w:rsidR="009046AB" w:rsidRPr="00E77149" w:rsidRDefault="009046AB" w:rsidP="00694750">
      <w:pPr>
        <w:pStyle w:val="Akapitzlist"/>
        <w:numPr>
          <w:ilvl w:val="0"/>
          <w:numId w:val="122"/>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3"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4"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694750">
      <w:pPr>
        <w:numPr>
          <w:ilvl w:val="1"/>
          <w:numId w:val="122"/>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694750">
      <w:pPr>
        <w:pStyle w:val="Akapitzlist"/>
        <w:widowControl w:val="0"/>
        <w:numPr>
          <w:ilvl w:val="1"/>
          <w:numId w:val="83"/>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00AA50DA" w:rsidR="00FF6F03" w:rsidRPr="00605824"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w:t>
      </w:r>
      <w:r w:rsidR="0052425C">
        <w:rPr>
          <w:rFonts w:ascii="Garamond" w:hAnsi="Garamond" w:cs="Arial"/>
          <w:sz w:val="20"/>
          <w:szCs w:val="20"/>
        </w:rPr>
        <w:t>5</w:t>
      </w:r>
      <w:r w:rsidR="00B34DEA" w:rsidRPr="00371326">
        <w:rPr>
          <w:rFonts w:ascii="Garamond" w:hAnsi="Garamond" w:cs="Arial"/>
          <w:sz w:val="20"/>
          <w:szCs w:val="20"/>
        </w:rPr>
        <w:t xml:space="preserve"> r. poz. </w:t>
      </w:r>
      <w:r w:rsidR="0052425C">
        <w:rPr>
          <w:rFonts w:ascii="Garamond" w:hAnsi="Garamond" w:cs="Arial"/>
          <w:sz w:val="20"/>
          <w:szCs w:val="20"/>
        </w:rPr>
        <w:t>775</w:t>
      </w:r>
      <w:r w:rsidR="00B34DEA" w:rsidRPr="00371326">
        <w:rPr>
          <w:rFonts w:ascii="Garamond" w:hAnsi="Garamond" w:cs="Arial"/>
          <w:sz w:val="20"/>
          <w:szCs w:val="20"/>
        </w:rPr>
        <w:t xml:space="preserve">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7" w:name="page13"/>
      <w:bookmarkEnd w:id="7"/>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694750">
      <w:pPr>
        <w:pStyle w:val="Akapitzlist"/>
        <w:widowControl w:val="0"/>
        <w:numPr>
          <w:ilvl w:val="0"/>
          <w:numId w:val="125"/>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694750">
      <w:pPr>
        <w:pStyle w:val="Akapitzlist"/>
        <w:widowControl w:val="0"/>
        <w:numPr>
          <w:ilvl w:val="0"/>
          <w:numId w:val="125"/>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694750">
      <w:pPr>
        <w:pStyle w:val="Akapitzlist"/>
        <w:widowControl w:val="0"/>
        <w:numPr>
          <w:ilvl w:val="0"/>
          <w:numId w:val="125"/>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5451202A" w14:textId="373FCFD3" w:rsidR="00FF6F03" w:rsidRDefault="00FF6F03">
      <w:pPr>
        <w:suppressAutoHyphens w:val="0"/>
        <w:autoSpaceDN/>
        <w:spacing w:line="240" w:lineRule="auto"/>
        <w:textAlignment w:val="auto"/>
        <w:rPr>
          <w:rFonts w:ascii="Garamond" w:hAnsi="Garamond"/>
          <w:sz w:val="20"/>
          <w:szCs w:val="20"/>
        </w:rPr>
      </w:pPr>
      <w:r>
        <w:rPr>
          <w:rFonts w:ascii="Garamond" w:hAnsi="Garamond"/>
          <w:sz w:val="20"/>
          <w:szCs w:val="20"/>
        </w:rPr>
        <w:br w:type="page"/>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45259" w:rsidRPr="00695293" w14:paraId="748B0ABA" w14:textId="77777777" w:rsidTr="004843F9">
        <w:trPr>
          <w:trHeight w:val="230"/>
        </w:trPr>
        <w:tc>
          <w:tcPr>
            <w:tcW w:w="3180" w:type="dxa"/>
            <w:tcMar>
              <w:top w:w="0" w:type="dxa"/>
              <w:left w:w="0" w:type="dxa"/>
              <w:bottom w:w="0" w:type="dxa"/>
              <w:right w:w="0" w:type="dxa"/>
            </w:tcMar>
            <w:vAlign w:val="bottom"/>
          </w:tcPr>
          <w:p w14:paraId="2C6FEAEC" w14:textId="77777777" w:rsidR="00345259" w:rsidRPr="00695293" w:rsidRDefault="00345259" w:rsidP="00345259">
            <w:pPr>
              <w:pStyle w:val="Standard"/>
              <w:spacing w:line="276" w:lineRule="auto"/>
              <w:jc w:val="both"/>
              <w:rPr>
                <w:rFonts w:ascii="Garamond" w:hAnsi="Garamond" w:cs="Garamond"/>
                <w:b/>
                <w:bCs/>
                <w:sz w:val="20"/>
                <w:szCs w:val="20"/>
              </w:rPr>
            </w:pPr>
          </w:p>
          <w:p w14:paraId="5C941861" w14:textId="77777777" w:rsidR="00345259" w:rsidRPr="00695293" w:rsidRDefault="00345259" w:rsidP="00345259">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3878275E" w14:textId="77777777" w:rsidR="00345259" w:rsidRPr="00695293" w:rsidRDefault="00345259" w:rsidP="00345259">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345259" w:rsidRPr="00695293" w14:paraId="18D44E6A" w14:textId="77777777" w:rsidTr="004843F9">
        <w:trPr>
          <w:trHeight w:val="348"/>
        </w:trPr>
        <w:tc>
          <w:tcPr>
            <w:tcW w:w="3180" w:type="dxa"/>
            <w:tcMar>
              <w:top w:w="0" w:type="dxa"/>
              <w:left w:w="0" w:type="dxa"/>
              <w:bottom w:w="0" w:type="dxa"/>
              <w:right w:w="0" w:type="dxa"/>
            </w:tcMar>
            <w:vAlign w:val="bottom"/>
          </w:tcPr>
          <w:p w14:paraId="152769A6" w14:textId="77777777" w:rsidR="00345259" w:rsidRPr="00695293" w:rsidRDefault="00345259" w:rsidP="00345259">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240CC452" w14:textId="77777777" w:rsidR="00345259" w:rsidRPr="00695293" w:rsidRDefault="00345259" w:rsidP="00345259">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345259" w:rsidRPr="00695293" w14:paraId="66D130CD" w14:textId="77777777" w:rsidTr="004843F9">
        <w:trPr>
          <w:trHeight w:val="346"/>
        </w:trPr>
        <w:tc>
          <w:tcPr>
            <w:tcW w:w="3180" w:type="dxa"/>
            <w:tcMar>
              <w:top w:w="0" w:type="dxa"/>
              <w:left w:w="0" w:type="dxa"/>
              <w:bottom w:w="0" w:type="dxa"/>
              <w:right w:w="0" w:type="dxa"/>
            </w:tcMar>
            <w:vAlign w:val="bottom"/>
          </w:tcPr>
          <w:p w14:paraId="23D0FD12" w14:textId="39BC331D" w:rsidR="00345259" w:rsidRPr="00695293" w:rsidRDefault="00345259" w:rsidP="00345259">
            <w:pPr>
              <w:pStyle w:val="Standard"/>
              <w:spacing w:line="276" w:lineRule="auto"/>
              <w:jc w:val="both"/>
              <w:rPr>
                <w:rFonts w:ascii="Garamond" w:hAnsi="Garamond"/>
                <w:sz w:val="20"/>
                <w:szCs w:val="20"/>
              </w:rPr>
            </w:pPr>
            <w:r w:rsidRPr="00695293">
              <w:rPr>
                <w:rFonts w:ascii="Garamond" w:hAnsi="Garamond" w:cs="Garamond"/>
                <w:sz w:val="20"/>
                <w:szCs w:val="20"/>
              </w:rPr>
              <w:t>TERMIN GWARANCJI</w:t>
            </w:r>
          </w:p>
        </w:tc>
        <w:tc>
          <w:tcPr>
            <w:tcW w:w="1560" w:type="dxa"/>
            <w:tcMar>
              <w:top w:w="0" w:type="dxa"/>
              <w:left w:w="0" w:type="dxa"/>
              <w:bottom w:w="0" w:type="dxa"/>
              <w:right w:w="0" w:type="dxa"/>
            </w:tcMar>
            <w:vAlign w:val="bottom"/>
          </w:tcPr>
          <w:p w14:paraId="238956BC" w14:textId="77777777" w:rsidR="00345259" w:rsidRPr="00695293" w:rsidRDefault="00345259" w:rsidP="00345259">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024A25C2" w14:textId="77777777" w:rsidR="00345259" w:rsidRPr="00695293" w:rsidRDefault="00345259" w:rsidP="00345259">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71972B8F" w14:textId="7E4BE2D3" w:rsidR="00345259" w:rsidRDefault="00345259" w:rsidP="00356431">
      <w:pPr>
        <w:widowControl w:val="0"/>
        <w:tabs>
          <w:tab w:val="left" w:pos="0"/>
        </w:tabs>
        <w:suppressAutoHyphens w:val="0"/>
        <w:autoSpaceDN/>
        <w:jc w:val="both"/>
        <w:textAlignment w:val="auto"/>
        <w:rPr>
          <w:rFonts w:ascii="Garamond" w:hAnsi="Garamond"/>
          <w:sz w:val="20"/>
          <w:szCs w:val="20"/>
        </w:rPr>
      </w:pPr>
      <w:r w:rsidRPr="00356431">
        <w:rPr>
          <w:rFonts w:ascii="Garamond" w:hAnsi="Garamond"/>
          <w:sz w:val="20"/>
          <w:szCs w:val="20"/>
        </w:rPr>
        <w:t>Oferty będą oceniane w odniesieniu do najkorzystniejszych warunków przedstawionych przez Wykonawców w zakresie każdego ww. kryterium.</w:t>
      </w:r>
    </w:p>
    <w:p w14:paraId="6E83AAB8" w14:textId="77777777" w:rsidR="00356431" w:rsidRPr="00356431" w:rsidRDefault="00356431" w:rsidP="00356431">
      <w:pPr>
        <w:widowControl w:val="0"/>
        <w:tabs>
          <w:tab w:val="left" w:pos="0"/>
        </w:tabs>
        <w:suppressAutoHyphens w:val="0"/>
        <w:autoSpaceDN/>
        <w:jc w:val="both"/>
        <w:textAlignment w:val="auto"/>
        <w:rPr>
          <w:rFonts w:ascii="Garamond" w:hAnsi="Garamond"/>
          <w:sz w:val="20"/>
          <w:szCs w:val="20"/>
        </w:rPr>
      </w:pPr>
    </w:p>
    <w:p w14:paraId="4F6F13F9" w14:textId="77777777" w:rsidR="00345259" w:rsidRPr="00695293" w:rsidRDefault="00345259" w:rsidP="00345259">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735E0E25" w14:textId="77777777" w:rsidR="00345259" w:rsidRPr="00695293" w:rsidRDefault="00345259" w:rsidP="00345259">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A51A7B6" w14:textId="20EC5D11" w:rsidR="00345259" w:rsidRPr="00695293" w:rsidRDefault="00345259" w:rsidP="00345259">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 </w:t>
      </w: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w:t>
      </w: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x 60 </w:t>
      </w:r>
    </w:p>
    <w:p w14:paraId="299BDE24" w14:textId="77777777" w:rsidR="00345259" w:rsidRPr="00695293" w:rsidRDefault="00345259" w:rsidP="00345259">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BA5C9A4" w14:textId="77777777" w:rsidR="00345259" w:rsidRPr="00695293" w:rsidRDefault="00345259" w:rsidP="00345259">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02358C1F" w14:textId="77777777" w:rsidR="00345259" w:rsidRPr="00695293" w:rsidRDefault="00345259" w:rsidP="00345259">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5B4D382F" w14:textId="77A676B2" w:rsidR="00345259" w:rsidRPr="00695293" w:rsidRDefault="00345259" w:rsidP="00345259">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kryterium „TERMIN GWARANCJI” - maksymalną ilość punktów tj. 40 pkt,- otrzyma oferta z najdłuższym okresem gwarancji</w:t>
      </w:r>
      <w:r>
        <w:rPr>
          <w:rFonts w:ascii="Garamond" w:hAnsi="Garamond" w:cs="Garamond"/>
          <w:b/>
          <w:kern w:val="2"/>
          <w:sz w:val="20"/>
          <w:szCs w:val="20"/>
        </w:rPr>
        <w:t xml:space="preserve"> </w:t>
      </w:r>
      <w:r w:rsidRPr="00695293">
        <w:rPr>
          <w:rFonts w:ascii="Garamond" w:hAnsi="Garamond" w:cs="Garamond"/>
          <w:b/>
          <w:kern w:val="2"/>
          <w:sz w:val="20"/>
          <w:szCs w:val="20"/>
        </w:rPr>
        <w:t xml:space="preserve">- pozostałym Wykonawcom przyznana zostanie odpowiednio mniejsza liczba punktów, określona na podstawie następującego wzoru: </w:t>
      </w:r>
    </w:p>
    <w:p w14:paraId="3C714263" w14:textId="77777777" w:rsidR="00345259" w:rsidRPr="00695293" w:rsidRDefault="00345259" w:rsidP="00345259">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600C9C3D" w14:textId="472398B1" w:rsidR="00345259" w:rsidRPr="00695293" w:rsidRDefault="00345259" w:rsidP="00345259">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termin gwarancji oferowanego / najdłuższy termin gwarancji oferowanego asortymentu spośród wszystkich ofert podlegających ocenie w danym Pakiecie x 100 x 40%</w:t>
      </w:r>
    </w:p>
    <w:p w14:paraId="5ED2CCEA" w14:textId="77777777" w:rsidR="00345259" w:rsidRPr="00695293" w:rsidRDefault="00345259" w:rsidP="00345259">
      <w:pPr>
        <w:autoSpaceDN/>
        <w:spacing w:line="276" w:lineRule="auto"/>
        <w:contextualSpacing/>
        <w:jc w:val="both"/>
        <w:rPr>
          <w:rFonts w:ascii="Garamond" w:hAnsi="Garamond" w:cs="Garamond"/>
          <w:kern w:val="2"/>
          <w:sz w:val="20"/>
          <w:szCs w:val="20"/>
        </w:rPr>
      </w:pPr>
    </w:p>
    <w:p w14:paraId="580C1768" w14:textId="77777777" w:rsidR="00345259" w:rsidRPr="00695293" w:rsidRDefault="00345259" w:rsidP="00345259">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62EAC7EC" w14:textId="77777777" w:rsidR="00345259" w:rsidRPr="00695293" w:rsidRDefault="00345259" w:rsidP="00345259">
      <w:pPr>
        <w:autoSpaceDN/>
        <w:spacing w:line="276" w:lineRule="auto"/>
        <w:contextualSpacing/>
        <w:jc w:val="both"/>
        <w:rPr>
          <w:rFonts w:ascii="Garamond" w:hAnsi="Garamond" w:cs="Garamond"/>
          <w:kern w:val="2"/>
          <w:sz w:val="20"/>
          <w:szCs w:val="20"/>
        </w:rPr>
      </w:pPr>
    </w:p>
    <w:p w14:paraId="64048C16" w14:textId="0E0B8B07" w:rsidR="00345259" w:rsidRPr="00695293" w:rsidRDefault="00345259" w:rsidP="00345259">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w:t>
      </w:r>
      <w:r w:rsidR="00356431">
        <w:rPr>
          <w:rFonts w:ascii="Garamond" w:hAnsi="Garamond" w:cs="Garamond"/>
          <w:kern w:val="2"/>
          <w:sz w:val="20"/>
          <w:szCs w:val="20"/>
        </w:rPr>
        <w:t>u</w:t>
      </w:r>
      <w:r w:rsidRPr="00695293">
        <w:rPr>
          <w:rFonts w:ascii="Garamond" w:hAnsi="Garamond" w:cs="Garamond"/>
          <w:kern w:val="2"/>
          <w:sz w:val="20"/>
          <w:szCs w:val="20"/>
        </w:rPr>
        <w:t>” - Załącznik nr 2 do SIWZ.</w:t>
      </w:r>
    </w:p>
    <w:p w14:paraId="1D7F22A7" w14:textId="77777777" w:rsidR="00345259" w:rsidRPr="00695293" w:rsidRDefault="00345259" w:rsidP="00345259">
      <w:pPr>
        <w:tabs>
          <w:tab w:val="left" w:pos="0"/>
        </w:tabs>
        <w:spacing w:line="276" w:lineRule="auto"/>
        <w:jc w:val="both"/>
        <w:rPr>
          <w:rFonts w:ascii="Garamond" w:eastAsia="Garamond-Bold" w:hAnsi="Garamond" w:cs="Garamond-Bold"/>
          <w:b/>
          <w:bCs/>
          <w:sz w:val="20"/>
          <w:szCs w:val="20"/>
        </w:rPr>
      </w:pPr>
    </w:p>
    <w:p w14:paraId="31612168" w14:textId="77777777" w:rsidR="00345259" w:rsidRPr="00695293" w:rsidRDefault="00345259" w:rsidP="00345259">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ofertę w postępowaniu będzie miała oferta która zdobędzie najwięcej punktów z kryteriów określonych w pkt. 3. Każdy Wykonawca może zdobyć maksymalnie 100 punktów.</w:t>
      </w:r>
    </w:p>
    <w:p w14:paraId="0541FC9A" w14:textId="77777777" w:rsid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694750">
      <w:pPr>
        <w:pStyle w:val="Akapitzlist"/>
        <w:widowControl w:val="0"/>
        <w:numPr>
          <w:ilvl w:val="0"/>
          <w:numId w:val="126"/>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BE2B2D">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5"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BE2B2D">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356431">
      <w:pPr>
        <w:pStyle w:val="Akapitzlist"/>
        <w:numPr>
          <w:ilvl w:val="0"/>
          <w:numId w:val="127"/>
        </w:numPr>
        <w:spacing w:after="0"/>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356431">
      <w:pPr>
        <w:pStyle w:val="Akapitzlist"/>
        <w:numPr>
          <w:ilvl w:val="0"/>
          <w:numId w:val="127"/>
        </w:numPr>
        <w:spacing w:after="0"/>
        <w:ind w:left="0" w:firstLine="0"/>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6"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356431">
      <w:pPr>
        <w:numPr>
          <w:ilvl w:val="0"/>
          <w:numId w:val="127"/>
        </w:numPr>
        <w:spacing w:line="276" w:lineRule="auto"/>
        <w:ind w:left="0" w:firstLine="0"/>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5C686797" w14:textId="77777777" w:rsidR="00345259" w:rsidRDefault="00345259" w:rsidP="00371326">
      <w:pPr>
        <w:autoSpaceDN/>
        <w:spacing w:line="276" w:lineRule="auto"/>
        <w:jc w:val="right"/>
        <w:textAlignment w:val="auto"/>
        <w:rPr>
          <w:rFonts w:ascii="Garamond" w:hAnsi="Garamond"/>
          <w:b/>
          <w:kern w:val="0"/>
          <w:sz w:val="20"/>
          <w:szCs w:val="20"/>
        </w:rPr>
      </w:pPr>
    </w:p>
    <w:p w14:paraId="37F3BAC6" w14:textId="77777777" w:rsidR="00345259" w:rsidRDefault="00345259" w:rsidP="00371326">
      <w:pPr>
        <w:autoSpaceDN/>
        <w:spacing w:line="276" w:lineRule="auto"/>
        <w:jc w:val="right"/>
        <w:textAlignment w:val="auto"/>
        <w:rPr>
          <w:rFonts w:ascii="Garamond" w:hAnsi="Garamond"/>
          <w:b/>
          <w:kern w:val="0"/>
          <w:sz w:val="20"/>
          <w:szCs w:val="20"/>
        </w:rPr>
      </w:pPr>
    </w:p>
    <w:p w14:paraId="6D829850" w14:textId="77777777" w:rsidR="00345259" w:rsidRDefault="00345259" w:rsidP="00371326">
      <w:pPr>
        <w:autoSpaceDN/>
        <w:spacing w:line="276" w:lineRule="auto"/>
        <w:jc w:val="right"/>
        <w:textAlignment w:val="auto"/>
        <w:rPr>
          <w:rFonts w:ascii="Garamond" w:hAnsi="Garamond"/>
          <w:b/>
          <w:kern w:val="0"/>
          <w:sz w:val="20"/>
          <w:szCs w:val="20"/>
        </w:rPr>
      </w:pPr>
    </w:p>
    <w:p w14:paraId="76B0E111" w14:textId="77777777" w:rsidR="00345259" w:rsidRDefault="00345259" w:rsidP="00371326">
      <w:pPr>
        <w:autoSpaceDN/>
        <w:spacing w:line="276" w:lineRule="auto"/>
        <w:jc w:val="right"/>
        <w:textAlignment w:val="auto"/>
        <w:rPr>
          <w:rFonts w:ascii="Garamond" w:hAnsi="Garamond"/>
          <w:b/>
          <w:kern w:val="0"/>
          <w:sz w:val="20"/>
          <w:szCs w:val="20"/>
        </w:rPr>
      </w:pPr>
    </w:p>
    <w:p w14:paraId="60902DB6" w14:textId="77777777" w:rsidR="00345259" w:rsidRDefault="00345259" w:rsidP="00371326">
      <w:pPr>
        <w:autoSpaceDN/>
        <w:spacing w:line="276" w:lineRule="auto"/>
        <w:jc w:val="right"/>
        <w:textAlignment w:val="auto"/>
        <w:rPr>
          <w:rFonts w:ascii="Garamond" w:hAnsi="Garamond"/>
          <w:b/>
          <w:kern w:val="0"/>
          <w:sz w:val="20"/>
          <w:szCs w:val="20"/>
        </w:rPr>
      </w:pPr>
    </w:p>
    <w:p w14:paraId="445D8E92" w14:textId="77777777" w:rsidR="00345259" w:rsidRDefault="00345259" w:rsidP="00371326">
      <w:pPr>
        <w:autoSpaceDN/>
        <w:spacing w:line="276" w:lineRule="auto"/>
        <w:jc w:val="right"/>
        <w:textAlignment w:val="auto"/>
        <w:rPr>
          <w:rFonts w:ascii="Garamond" w:hAnsi="Garamond"/>
          <w:b/>
          <w:kern w:val="0"/>
          <w:sz w:val="20"/>
          <w:szCs w:val="20"/>
        </w:rPr>
      </w:pPr>
    </w:p>
    <w:p w14:paraId="4F67DCC6" w14:textId="77777777" w:rsidR="00345259" w:rsidRDefault="00345259" w:rsidP="00371326">
      <w:pPr>
        <w:autoSpaceDN/>
        <w:spacing w:line="276" w:lineRule="auto"/>
        <w:jc w:val="right"/>
        <w:textAlignment w:val="auto"/>
        <w:rPr>
          <w:rFonts w:ascii="Garamond" w:hAnsi="Garamond"/>
          <w:b/>
          <w:kern w:val="0"/>
          <w:sz w:val="20"/>
          <w:szCs w:val="20"/>
        </w:rPr>
      </w:pPr>
    </w:p>
    <w:p w14:paraId="721072B8" w14:textId="77777777" w:rsidR="00345259" w:rsidRDefault="00345259" w:rsidP="00371326">
      <w:pPr>
        <w:autoSpaceDN/>
        <w:spacing w:line="276" w:lineRule="auto"/>
        <w:jc w:val="right"/>
        <w:textAlignment w:val="auto"/>
        <w:rPr>
          <w:rFonts w:ascii="Garamond" w:hAnsi="Garamond"/>
          <w:b/>
          <w:kern w:val="0"/>
          <w:sz w:val="20"/>
          <w:szCs w:val="20"/>
        </w:rPr>
      </w:pPr>
    </w:p>
    <w:p w14:paraId="3FCE45D0" w14:textId="77777777" w:rsidR="00345259" w:rsidRDefault="00345259" w:rsidP="00371326">
      <w:pPr>
        <w:autoSpaceDN/>
        <w:spacing w:line="276" w:lineRule="auto"/>
        <w:jc w:val="right"/>
        <w:textAlignment w:val="auto"/>
        <w:rPr>
          <w:rFonts w:ascii="Garamond" w:hAnsi="Garamond"/>
          <w:b/>
          <w:kern w:val="0"/>
          <w:sz w:val="20"/>
          <w:szCs w:val="20"/>
        </w:rPr>
      </w:pPr>
    </w:p>
    <w:p w14:paraId="604CF89F" w14:textId="77777777" w:rsidR="00345259" w:rsidRDefault="00345259" w:rsidP="00371326">
      <w:pPr>
        <w:autoSpaceDN/>
        <w:spacing w:line="276" w:lineRule="auto"/>
        <w:jc w:val="right"/>
        <w:textAlignment w:val="auto"/>
        <w:rPr>
          <w:rFonts w:ascii="Garamond" w:hAnsi="Garamond"/>
          <w:b/>
          <w:kern w:val="0"/>
          <w:sz w:val="20"/>
          <w:szCs w:val="20"/>
        </w:rPr>
      </w:pPr>
    </w:p>
    <w:p w14:paraId="6437CDC0" w14:textId="77777777" w:rsidR="00345259" w:rsidRDefault="00345259" w:rsidP="00371326">
      <w:pPr>
        <w:autoSpaceDN/>
        <w:spacing w:line="276" w:lineRule="auto"/>
        <w:jc w:val="right"/>
        <w:textAlignment w:val="auto"/>
        <w:rPr>
          <w:rFonts w:ascii="Garamond" w:hAnsi="Garamond"/>
          <w:b/>
          <w:kern w:val="0"/>
          <w:sz w:val="20"/>
          <w:szCs w:val="20"/>
        </w:rPr>
      </w:pPr>
    </w:p>
    <w:p w14:paraId="7C4467AE" w14:textId="77777777" w:rsidR="00345259" w:rsidRDefault="00345259" w:rsidP="00371326">
      <w:pPr>
        <w:autoSpaceDN/>
        <w:spacing w:line="276" w:lineRule="auto"/>
        <w:jc w:val="right"/>
        <w:textAlignment w:val="auto"/>
        <w:rPr>
          <w:rFonts w:ascii="Garamond" w:hAnsi="Garamond"/>
          <w:b/>
          <w:kern w:val="0"/>
          <w:sz w:val="20"/>
          <w:szCs w:val="20"/>
        </w:rPr>
      </w:pPr>
    </w:p>
    <w:p w14:paraId="2DB89316" w14:textId="77777777" w:rsidR="00345259" w:rsidRDefault="00345259" w:rsidP="00371326">
      <w:pPr>
        <w:autoSpaceDN/>
        <w:spacing w:line="276" w:lineRule="auto"/>
        <w:jc w:val="right"/>
        <w:textAlignment w:val="auto"/>
        <w:rPr>
          <w:rFonts w:ascii="Garamond" w:hAnsi="Garamond"/>
          <w:b/>
          <w:kern w:val="0"/>
          <w:sz w:val="20"/>
          <w:szCs w:val="20"/>
        </w:rPr>
      </w:pPr>
    </w:p>
    <w:p w14:paraId="2BCCC6A2" w14:textId="77777777" w:rsidR="00345259" w:rsidRDefault="00345259" w:rsidP="00371326">
      <w:pPr>
        <w:autoSpaceDN/>
        <w:spacing w:line="276" w:lineRule="auto"/>
        <w:jc w:val="right"/>
        <w:textAlignment w:val="auto"/>
        <w:rPr>
          <w:rFonts w:ascii="Garamond" w:hAnsi="Garamond"/>
          <w:b/>
          <w:kern w:val="0"/>
          <w:sz w:val="20"/>
          <w:szCs w:val="20"/>
        </w:rPr>
      </w:pPr>
    </w:p>
    <w:p w14:paraId="42237E78" w14:textId="77777777" w:rsidR="00345259" w:rsidRDefault="00345259" w:rsidP="00371326">
      <w:pPr>
        <w:autoSpaceDN/>
        <w:spacing w:line="276" w:lineRule="auto"/>
        <w:jc w:val="right"/>
        <w:textAlignment w:val="auto"/>
        <w:rPr>
          <w:rFonts w:ascii="Garamond" w:hAnsi="Garamond"/>
          <w:b/>
          <w:kern w:val="0"/>
          <w:sz w:val="20"/>
          <w:szCs w:val="20"/>
        </w:rPr>
      </w:pPr>
    </w:p>
    <w:p w14:paraId="2E625105" w14:textId="77777777" w:rsidR="00345259" w:rsidRDefault="00345259" w:rsidP="00371326">
      <w:pPr>
        <w:autoSpaceDN/>
        <w:spacing w:line="276" w:lineRule="auto"/>
        <w:jc w:val="right"/>
        <w:textAlignment w:val="auto"/>
        <w:rPr>
          <w:rFonts w:ascii="Garamond" w:hAnsi="Garamond"/>
          <w:b/>
          <w:kern w:val="0"/>
          <w:sz w:val="20"/>
          <w:szCs w:val="20"/>
        </w:rPr>
      </w:pPr>
    </w:p>
    <w:p w14:paraId="641E88F3" w14:textId="77777777" w:rsidR="00345259" w:rsidRDefault="00345259" w:rsidP="00371326">
      <w:pPr>
        <w:autoSpaceDN/>
        <w:spacing w:line="276" w:lineRule="auto"/>
        <w:jc w:val="right"/>
        <w:textAlignment w:val="auto"/>
        <w:rPr>
          <w:rFonts w:ascii="Garamond" w:hAnsi="Garamond"/>
          <w:b/>
          <w:kern w:val="0"/>
          <w:sz w:val="20"/>
          <w:szCs w:val="20"/>
        </w:rPr>
      </w:pPr>
    </w:p>
    <w:p w14:paraId="6F74B2C2" w14:textId="77777777" w:rsidR="00345259" w:rsidRDefault="00345259" w:rsidP="00371326">
      <w:pPr>
        <w:autoSpaceDN/>
        <w:spacing w:line="276" w:lineRule="auto"/>
        <w:jc w:val="right"/>
        <w:textAlignment w:val="auto"/>
        <w:rPr>
          <w:rFonts w:ascii="Garamond" w:hAnsi="Garamond"/>
          <w:b/>
          <w:kern w:val="0"/>
          <w:sz w:val="20"/>
          <w:szCs w:val="20"/>
        </w:rPr>
      </w:pPr>
    </w:p>
    <w:p w14:paraId="2FFA29E7" w14:textId="77777777" w:rsidR="00345259" w:rsidRDefault="00345259" w:rsidP="00371326">
      <w:pPr>
        <w:autoSpaceDN/>
        <w:spacing w:line="276" w:lineRule="auto"/>
        <w:jc w:val="right"/>
        <w:textAlignment w:val="auto"/>
        <w:rPr>
          <w:rFonts w:ascii="Garamond" w:hAnsi="Garamond"/>
          <w:b/>
          <w:kern w:val="0"/>
          <w:sz w:val="20"/>
          <w:szCs w:val="20"/>
        </w:rPr>
      </w:pPr>
    </w:p>
    <w:p w14:paraId="77266E26" w14:textId="77777777" w:rsidR="00345259" w:rsidRDefault="00345259" w:rsidP="00371326">
      <w:pPr>
        <w:autoSpaceDN/>
        <w:spacing w:line="276" w:lineRule="auto"/>
        <w:jc w:val="right"/>
        <w:textAlignment w:val="auto"/>
        <w:rPr>
          <w:rFonts w:ascii="Garamond" w:hAnsi="Garamond"/>
          <w:b/>
          <w:kern w:val="0"/>
          <w:sz w:val="20"/>
          <w:szCs w:val="20"/>
        </w:rPr>
      </w:pPr>
    </w:p>
    <w:p w14:paraId="3521EC6C" w14:textId="77777777" w:rsidR="00345259" w:rsidRDefault="00345259" w:rsidP="00371326">
      <w:pPr>
        <w:autoSpaceDN/>
        <w:spacing w:line="276" w:lineRule="auto"/>
        <w:jc w:val="right"/>
        <w:textAlignment w:val="auto"/>
        <w:rPr>
          <w:rFonts w:ascii="Garamond" w:hAnsi="Garamond"/>
          <w:b/>
          <w:kern w:val="0"/>
          <w:sz w:val="20"/>
          <w:szCs w:val="20"/>
        </w:rPr>
      </w:pPr>
    </w:p>
    <w:p w14:paraId="1B741435" w14:textId="77777777" w:rsidR="00345259" w:rsidRDefault="00345259" w:rsidP="00371326">
      <w:pPr>
        <w:autoSpaceDN/>
        <w:spacing w:line="276" w:lineRule="auto"/>
        <w:jc w:val="right"/>
        <w:textAlignment w:val="auto"/>
        <w:rPr>
          <w:rFonts w:ascii="Garamond" w:hAnsi="Garamond"/>
          <w:b/>
          <w:kern w:val="0"/>
          <w:sz w:val="20"/>
          <w:szCs w:val="20"/>
        </w:rPr>
      </w:pPr>
    </w:p>
    <w:p w14:paraId="2E24A867" w14:textId="77777777" w:rsidR="00345259" w:rsidRDefault="00345259" w:rsidP="00371326">
      <w:pPr>
        <w:autoSpaceDN/>
        <w:spacing w:line="276" w:lineRule="auto"/>
        <w:jc w:val="right"/>
        <w:textAlignment w:val="auto"/>
        <w:rPr>
          <w:rFonts w:ascii="Garamond" w:hAnsi="Garamond"/>
          <w:b/>
          <w:kern w:val="0"/>
          <w:sz w:val="20"/>
          <w:szCs w:val="20"/>
        </w:rPr>
      </w:pPr>
    </w:p>
    <w:p w14:paraId="45F29177" w14:textId="77777777" w:rsidR="00345259" w:rsidRDefault="00345259" w:rsidP="00371326">
      <w:pPr>
        <w:autoSpaceDN/>
        <w:spacing w:line="276" w:lineRule="auto"/>
        <w:jc w:val="right"/>
        <w:textAlignment w:val="auto"/>
        <w:rPr>
          <w:rFonts w:ascii="Garamond" w:hAnsi="Garamond"/>
          <w:b/>
          <w:kern w:val="0"/>
          <w:sz w:val="20"/>
          <w:szCs w:val="20"/>
        </w:rPr>
      </w:pPr>
    </w:p>
    <w:p w14:paraId="31F7F87D" w14:textId="77777777" w:rsidR="00345259" w:rsidRDefault="00345259" w:rsidP="00371326">
      <w:pPr>
        <w:autoSpaceDN/>
        <w:spacing w:line="276" w:lineRule="auto"/>
        <w:jc w:val="right"/>
        <w:textAlignment w:val="auto"/>
        <w:rPr>
          <w:rFonts w:ascii="Garamond" w:hAnsi="Garamond"/>
          <w:b/>
          <w:kern w:val="0"/>
          <w:sz w:val="20"/>
          <w:szCs w:val="20"/>
        </w:rPr>
      </w:pPr>
    </w:p>
    <w:p w14:paraId="7AAE0AF9" w14:textId="77777777" w:rsidR="00345259" w:rsidRDefault="00345259" w:rsidP="00371326">
      <w:pPr>
        <w:autoSpaceDN/>
        <w:spacing w:line="276" w:lineRule="auto"/>
        <w:jc w:val="right"/>
        <w:textAlignment w:val="auto"/>
        <w:rPr>
          <w:rFonts w:ascii="Garamond" w:hAnsi="Garamond"/>
          <w:b/>
          <w:kern w:val="0"/>
          <w:sz w:val="20"/>
          <w:szCs w:val="20"/>
        </w:rPr>
      </w:pPr>
    </w:p>
    <w:p w14:paraId="3780AFBB" w14:textId="77777777" w:rsidR="00345259" w:rsidRDefault="00345259" w:rsidP="00371326">
      <w:pPr>
        <w:autoSpaceDN/>
        <w:spacing w:line="276" w:lineRule="auto"/>
        <w:jc w:val="right"/>
        <w:textAlignment w:val="auto"/>
        <w:rPr>
          <w:rFonts w:ascii="Garamond" w:hAnsi="Garamond"/>
          <w:b/>
          <w:kern w:val="0"/>
          <w:sz w:val="20"/>
          <w:szCs w:val="20"/>
        </w:rPr>
      </w:pPr>
    </w:p>
    <w:p w14:paraId="31BB8EB3" w14:textId="77777777" w:rsidR="00345259" w:rsidRDefault="00345259" w:rsidP="00371326">
      <w:pPr>
        <w:autoSpaceDN/>
        <w:spacing w:line="276" w:lineRule="auto"/>
        <w:jc w:val="right"/>
        <w:textAlignment w:val="auto"/>
        <w:rPr>
          <w:rFonts w:ascii="Garamond" w:hAnsi="Garamond"/>
          <w:b/>
          <w:kern w:val="0"/>
          <w:sz w:val="20"/>
          <w:szCs w:val="20"/>
        </w:rPr>
      </w:pPr>
    </w:p>
    <w:p w14:paraId="4F91AED7" w14:textId="77777777" w:rsidR="00345259" w:rsidRDefault="00345259" w:rsidP="00371326">
      <w:pPr>
        <w:autoSpaceDN/>
        <w:spacing w:line="276" w:lineRule="auto"/>
        <w:jc w:val="right"/>
        <w:textAlignment w:val="auto"/>
        <w:rPr>
          <w:rFonts w:ascii="Garamond" w:hAnsi="Garamond"/>
          <w:b/>
          <w:kern w:val="0"/>
          <w:sz w:val="20"/>
          <w:szCs w:val="20"/>
        </w:rPr>
      </w:pPr>
    </w:p>
    <w:p w14:paraId="05E20A16" w14:textId="77777777" w:rsidR="00345259" w:rsidRDefault="00345259" w:rsidP="00371326">
      <w:pPr>
        <w:autoSpaceDN/>
        <w:spacing w:line="276" w:lineRule="auto"/>
        <w:jc w:val="right"/>
        <w:textAlignment w:val="auto"/>
        <w:rPr>
          <w:rFonts w:ascii="Garamond" w:hAnsi="Garamond"/>
          <w:b/>
          <w:kern w:val="0"/>
          <w:sz w:val="20"/>
          <w:szCs w:val="20"/>
        </w:rPr>
      </w:pPr>
    </w:p>
    <w:p w14:paraId="4759369C" w14:textId="77777777" w:rsidR="00345259" w:rsidRDefault="00345259" w:rsidP="00371326">
      <w:pPr>
        <w:autoSpaceDN/>
        <w:spacing w:line="276" w:lineRule="auto"/>
        <w:jc w:val="right"/>
        <w:textAlignment w:val="auto"/>
        <w:rPr>
          <w:rFonts w:ascii="Garamond" w:hAnsi="Garamond"/>
          <w:b/>
          <w:kern w:val="0"/>
          <w:sz w:val="20"/>
          <w:szCs w:val="20"/>
        </w:rPr>
      </w:pPr>
    </w:p>
    <w:p w14:paraId="01DAC1C5" w14:textId="77777777" w:rsidR="00345259" w:rsidRDefault="00345259" w:rsidP="00371326">
      <w:pPr>
        <w:autoSpaceDN/>
        <w:spacing w:line="276" w:lineRule="auto"/>
        <w:jc w:val="right"/>
        <w:textAlignment w:val="auto"/>
        <w:rPr>
          <w:rFonts w:ascii="Garamond" w:hAnsi="Garamond"/>
          <w:b/>
          <w:kern w:val="0"/>
          <w:sz w:val="20"/>
          <w:szCs w:val="20"/>
        </w:rPr>
      </w:pPr>
    </w:p>
    <w:p w14:paraId="30424AE2" w14:textId="77777777" w:rsidR="00345259" w:rsidRDefault="00345259" w:rsidP="00371326">
      <w:pPr>
        <w:autoSpaceDN/>
        <w:spacing w:line="276" w:lineRule="auto"/>
        <w:jc w:val="right"/>
        <w:textAlignment w:val="auto"/>
        <w:rPr>
          <w:rFonts w:ascii="Garamond" w:hAnsi="Garamond"/>
          <w:b/>
          <w:kern w:val="0"/>
          <w:sz w:val="20"/>
          <w:szCs w:val="20"/>
        </w:rPr>
      </w:pPr>
    </w:p>
    <w:p w14:paraId="706F98DB" w14:textId="77777777" w:rsidR="00345259" w:rsidRDefault="00345259" w:rsidP="00371326">
      <w:pPr>
        <w:autoSpaceDN/>
        <w:spacing w:line="276" w:lineRule="auto"/>
        <w:jc w:val="right"/>
        <w:textAlignment w:val="auto"/>
        <w:rPr>
          <w:rFonts w:ascii="Garamond" w:hAnsi="Garamond"/>
          <w:b/>
          <w:kern w:val="0"/>
          <w:sz w:val="20"/>
          <w:szCs w:val="20"/>
        </w:rPr>
      </w:pPr>
    </w:p>
    <w:p w14:paraId="34B5C3CA" w14:textId="7A3F7B7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34"/>
        <w:gridCol w:w="1601"/>
        <w:gridCol w:w="3136"/>
      </w:tblGrid>
      <w:tr w:rsidR="003C7BA4" w:rsidRPr="00D44E1E" w14:paraId="312203A2" w14:textId="77777777" w:rsidTr="004843F9">
        <w:trPr>
          <w:jc w:val="center"/>
        </w:trPr>
        <w:tc>
          <w:tcPr>
            <w:tcW w:w="568" w:type="dxa"/>
          </w:tcPr>
          <w:p w14:paraId="4F6ED35B" w14:textId="77777777" w:rsidR="003C7BA4" w:rsidRPr="00D44E1E" w:rsidRDefault="003C7BA4" w:rsidP="004843F9">
            <w:pPr>
              <w:spacing w:before="120" w:after="120"/>
              <w:rPr>
                <w:rFonts w:ascii="Garamond" w:hAnsi="Garamond" w:cs="Calibri"/>
                <w:b/>
                <w:sz w:val="20"/>
                <w:szCs w:val="20"/>
              </w:rPr>
            </w:pPr>
            <w:bookmarkStart w:id="8" w:name="_Hlk219104447"/>
            <w:proofErr w:type="spellStart"/>
            <w:r w:rsidRPr="00D44E1E">
              <w:rPr>
                <w:rFonts w:ascii="Garamond" w:hAnsi="Garamond" w:cs="Calibri"/>
                <w:b/>
                <w:sz w:val="20"/>
                <w:szCs w:val="20"/>
              </w:rPr>
              <w:t>Lp</w:t>
            </w:r>
            <w:proofErr w:type="spellEnd"/>
          </w:p>
        </w:tc>
        <w:tc>
          <w:tcPr>
            <w:tcW w:w="4334" w:type="dxa"/>
          </w:tcPr>
          <w:p w14:paraId="69AF235F" w14:textId="77777777" w:rsidR="003C7BA4" w:rsidRPr="00D44E1E" w:rsidRDefault="003C7BA4" w:rsidP="004843F9">
            <w:pPr>
              <w:spacing w:before="120" w:after="120"/>
              <w:rPr>
                <w:rFonts w:ascii="Garamond" w:hAnsi="Garamond" w:cs="Calibri"/>
                <w:b/>
                <w:sz w:val="20"/>
                <w:szCs w:val="20"/>
              </w:rPr>
            </w:pPr>
            <w:r w:rsidRPr="00D44E1E">
              <w:rPr>
                <w:rFonts w:ascii="Garamond" w:hAnsi="Garamond" w:cs="Calibri"/>
                <w:b/>
                <w:sz w:val="20"/>
                <w:szCs w:val="20"/>
              </w:rPr>
              <w:t>Wymagania</w:t>
            </w:r>
          </w:p>
        </w:tc>
        <w:tc>
          <w:tcPr>
            <w:tcW w:w="1601" w:type="dxa"/>
          </w:tcPr>
          <w:p w14:paraId="7EECE121" w14:textId="77777777" w:rsidR="003C7BA4" w:rsidRPr="00D44E1E" w:rsidRDefault="003C7BA4" w:rsidP="004843F9">
            <w:pPr>
              <w:spacing w:before="120" w:after="120"/>
              <w:jc w:val="center"/>
              <w:rPr>
                <w:rFonts w:ascii="Garamond" w:hAnsi="Garamond" w:cs="Calibri"/>
                <w:b/>
                <w:sz w:val="20"/>
                <w:szCs w:val="20"/>
              </w:rPr>
            </w:pPr>
            <w:r w:rsidRPr="00D44E1E">
              <w:rPr>
                <w:rFonts w:ascii="Garamond" w:hAnsi="Garamond" w:cs="Calibri"/>
                <w:b/>
                <w:sz w:val="20"/>
                <w:szCs w:val="20"/>
              </w:rPr>
              <w:t>Wartość wymagana</w:t>
            </w:r>
            <w:r w:rsidRPr="00D44E1E">
              <w:rPr>
                <w:rFonts w:ascii="Garamond" w:hAnsi="Garamond" w:cs="Calibri"/>
                <w:b/>
                <w:sz w:val="20"/>
                <w:szCs w:val="20"/>
              </w:rPr>
              <w:br/>
              <w:t>TAK / NIE</w:t>
            </w:r>
          </w:p>
        </w:tc>
        <w:tc>
          <w:tcPr>
            <w:tcW w:w="3136" w:type="dxa"/>
          </w:tcPr>
          <w:p w14:paraId="6085A539" w14:textId="77777777" w:rsidR="003C7BA4" w:rsidRPr="00D44E1E" w:rsidRDefault="003C7BA4" w:rsidP="004843F9">
            <w:pPr>
              <w:spacing w:before="120" w:after="120"/>
              <w:rPr>
                <w:rFonts w:ascii="Garamond" w:hAnsi="Garamond" w:cs="Calibri"/>
                <w:b/>
                <w:sz w:val="20"/>
                <w:szCs w:val="20"/>
              </w:rPr>
            </w:pPr>
            <w:r w:rsidRPr="00D44E1E">
              <w:rPr>
                <w:rFonts w:ascii="Garamond" w:hAnsi="Garamond" w:cs="Calibri"/>
                <w:b/>
                <w:sz w:val="20"/>
                <w:szCs w:val="20"/>
              </w:rPr>
              <w:t xml:space="preserve">Wartość Oferowana </w:t>
            </w:r>
          </w:p>
          <w:p w14:paraId="02206DD4" w14:textId="77777777" w:rsidR="003C7BA4" w:rsidRPr="00D44E1E" w:rsidRDefault="003C7BA4" w:rsidP="004843F9">
            <w:pPr>
              <w:spacing w:before="120" w:after="120"/>
              <w:rPr>
                <w:rFonts w:ascii="Garamond" w:hAnsi="Garamond" w:cs="Calibri"/>
                <w:b/>
                <w:sz w:val="20"/>
                <w:szCs w:val="20"/>
              </w:rPr>
            </w:pPr>
            <w:r w:rsidRPr="00D44E1E">
              <w:rPr>
                <w:rFonts w:ascii="Garamond" w:hAnsi="Garamond" w:cs="Calibri"/>
                <w:b/>
                <w:sz w:val="20"/>
                <w:szCs w:val="20"/>
              </w:rPr>
              <w:t>(/TAK/NIE/UWAGI OPISAĆ</w:t>
            </w:r>
          </w:p>
        </w:tc>
      </w:tr>
      <w:tr w:rsidR="003C7BA4" w:rsidRPr="00D44E1E" w14:paraId="64B84F6C" w14:textId="77777777" w:rsidTr="004843F9">
        <w:trPr>
          <w:jc w:val="center"/>
        </w:trPr>
        <w:tc>
          <w:tcPr>
            <w:tcW w:w="568" w:type="dxa"/>
          </w:tcPr>
          <w:p w14:paraId="00F21861" w14:textId="77777777" w:rsidR="003C7BA4" w:rsidRPr="00D44E1E" w:rsidRDefault="003C7BA4" w:rsidP="004843F9">
            <w:pPr>
              <w:spacing w:before="120" w:after="120"/>
              <w:rPr>
                <w:rFonts w:ascii="Garamond" w:hAnsi="Garamond" w:cs="Calibri"/>
                <w:b/>
                <w:sz w:val="20"/>
                <w:szCs w:val="20"/>
              </w:rPr>
            </w:pPr>
          </w:p>
        </w:tc>
        <w:tc>
          <w:tcPr>
            <w:tcW w:w="4334" w:type="dxa"/>
          </w:tcPr>
          <w:p w14:paraId="629DE008" w14:textId="77777777" w:rsidR="003C7BA4" w:rsidRPr="00D44E1E" w:rsidRDefault="003C7BA4" w:rsidP="004843F9">
            <w:pPr>
              <w:spacing w:before="120" w:after="120"/>
              <w:rPr>
                <w:rFonts w:ascii="Garamond" w:hAnsi="Garamond" w:cs="Calibri"/>
                <w:b/>
                <w:sz w:val="20"/>
                <w:szCs w:val="20"/>
              </w:rPr>
            </w:pPr>
            <w:r w:rsidRPr="00E556E3">
              <w:rPr>
                <w:rFonts w:ascii="Garamond" w:hAnsi="Garamond" w:cs="Calibri"/>
                <w:b/>
                <w:sz w:val="20"/>
                <w:szCs w:val="20"/>
              </w:rPr>
              <w:t>Klasyfikacja danych laboratoryjnych</w:t>
            </w:r>
          </w:p>
        </w:tc>
        <w:tc>
          <w:tcPr>
            <w:tcW w:w="1601" w:type="dxa"/>
          </w:tcPr>
          <w:p w14:paraId="5DA885D9" w14:textId="77777777" w:rsidR="003C7BA4" w:rsidRPr="00D44E1E" w:rsidRDefault="003C7BA4" w:rsidP="004843F9">
            <w:pPr>
              <w:spacing w:before="120" w:after="120"/>
              <w:jc w:val="center"/>
              <w:rPr>
                <w:rFonts w:ascii="Garamond" w:hAnsi="Garamond" w:cs="Calibri"/>
                <w:b/>
                <w:sz w:val="20"/>
                <w:szCs w:val="20"/>
              </w:rPr>
            </w:pPr>
          </w:p>
        </w:tc>
        <w:tc>
          <w:tcPr>
            <w:tcW w:w="3136" w:type="dxa"/>
          </w:tcPr>
          <w:p w14:paraId="2523AD33" w14:textId="77777777" w:rsidR="003C7BA4" w:rsidRPr="00D44E1E" w:rsidRDefault="003C7BA4" w:rsidP="004843F9">
            <w:pPr>
              <w:spacing w:before="120" w:after="120"/>
              <w:rPr>
                <w:rFonts w:ascii="Garamond" w:hAnsi="Garamond" w:cs="Calibri"/>
                <w:b/>
                <w:sz w:val="20"/>
                <w:szCs w:val="20"/>
              </w:rPr>
            </w:pPr>
          </w:p>
        </w:tc>
      </w:tr>
      <w:tr w:rsidR="003C7BA4" w:rsidRPr="00D44E1E" w14:paraId="41BA2AF2" w14:textId="77777777" w:rsidTr="004843F9">
        <w:trPr>
          <w:jc w:val="center"/>
        </w:trPr>
        <w:tc>
          <w:tcPr>
            <w:tcW w:w="568" w:type="dxa"/>
          </w:tcPr>
          <w:p w14:paraId="0DCBD088"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F0BB344" w14:textId="77777777" w:rsidR="003C7BA4" w:rsidRDefault="003C7BA4" w:rsidP="004843F9">
            <w:pPr>
              <w:pStyle w:val="western"/>
            </w:pPr>
            <w:r>
              <w:rPr>
                <w:sz w:val="20"/>
                <w:szCs w:val="20"/>
              </w:rPr>
              <w:t xml:space="preserve">Rozwiązanie musi stanowić integralne narzędzie możliwe do wykorzystania w ramach obecnie wykorzystywanego systemu HIS – </w:t>
            </w:r>
            <w:proofErr w:type="spellStart"/>
            <w:r>
              <w:rPr>
                <w:sz w:val="20"/>
                <w:szCs w:val="20"/>
              </w:rPr>
              <w:t>Optimed</w:t>
            </w:r>
            <w:proofErr w:type="spellEnd"/>
            <w:r>
              <w:rPr>
                <w:sz w:val="20"/>
                <w:szCs w:val="20"/>
              </w:rPr>
              <w:t xml:space="preserve"> NXT.</w:t>
            </w:r>
          </w:p>
        </w:tc>
        <w:tc>
          <w:tcPr>
            <w:tcW w:w="1601" w:type="dxa"/>
          </w:tcPr>
          <w:p w14:paraId="5EE92AF1" w14:textId="77777777" w:rsidR="003C7BA4" w:rsidRPr="00D44E1E" w:rsidRDefault="003C7BA4" w:rsidP="004843F9">
            <w:pPr>
              <w:spacing w:before="120" w:after="120"/>
              <w:rPr>
                <w:rFonts w:ascii="Garamond" w:hAnsi="Garamond" w:cs="Calibri"/>
                <w:sz w:val="20"/>
                <w:szCs w:val="20"/>
              </w:rPr>
            </w:pPr>
            <w:r w:rsidRPr="00D44E1E">
              <w:rPr>
                <w:rFonts w:ascii="Garamond" w:hAnsi="Garamond" w:cs="Calibri"/>
                <w:sz w:val="20"/>
                <w:szCs w:val="20"/>
              </w:rPr>
              <w:t>TAK</w:t>
            </w:r>
          </w:p>
        </w:tc>
        <w:tc>
          <w:tcPr>
            <w:tcW w:w="3136" w:type="dxa"/>
          </w:tcPr>
          <w:p w14:paraId="32214754" w14:textId="77777777" w:rsidR="003C7BA4" w:rsidRPr="00D44E1E" w:rsidRDefault="003C7BA4" w:rsidP="004843F9">
            <w:pPr>
              <w:spacing w:before="120" w:after="120"/>
              <w:rPr>
                <w:rFonts w:ascii="Garamond" w:hAnsi="Garamond" w:cs="Calibri"/>
                <w:sz w:val="20"/>
                <w:szCs w:val="20"/>
              </w:rPr>
            </w:pPr>
          </w:p>
        </w:tc>
      </w:tr>
      <w:tr w:rsidR="003C7BA4" w:rsidRPr="00D44E1E" w14:paraId="7DBA7FBD" w14:textId="77777777" w:rsidTr="004843F9">
        <w:trPr>
          <w:jc w:val="center"/>
        </w:trPr>
        <w:tc>
          <w:tcPr>
            <w:tcW w:w="568" w:type="dxa"/>
          </w:tcPr>
          <w:p w14:paraId="1E0E600E"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87C045" w14:textId="77777777" w:rsidR="003C7BA4" w:rsidRDefault="003C7BA4" w:rsidP="004843F9">
            <w:pPr>
              <w:pStyle w:val="western"/>
            </w:pPr>
            <w:r>
              <w:rPr>
                <w:sz w:val="20"/>
                <w:szCs w:val="20"/>
              </w:rPr>
              <w:t>Rozwiązanie musi wykorzystywać algorytmy AI pozwalające na klasyfikację i strukturyzację przetwarzanych danych laboratoryjnych.</w:t>
            </w:r>
          </w:p>
        </w:tc>
        <w:tc>
          <w:tcPr>
            <w:tcW w:w="1601" w:type="dxa"/>
          </w:tcPr>
          <w:p w14:paraId="7AE7DFF8" w14:textId="77777777" w:rsidR="003C7BA4" w:rsidRPr="00D44E1E" w:rsidRDefault="003C7BA4" w:rsidP="004843F9">
            <w:pPr>
              <w:spacing w:before="120" w:after="120"/>
              <w:rPr>
                <w:rFonts w:ascii="Garamond" w:hAnsi="Garamond" w:cs="Calibri"/>
                <w:sz w:val="20"/>
                <w:szCs w:val="20"/>
              </w:rPr>
            </w:pPr>
            <w:r w:rsidRPr="00D44E1E">
              <w:rPr>
                <w:rFonts w:ascii="Garamond" w:hAnsi="Garamond" w:cs="Calibri"/>
                <w:sz w:val="20"/>
                <w:szCs w:val="20"/>
              </w:rPr>
              <w:t>TAK</w:t>
            </w:r>
          </w:p>
        </w:tc>
        <w:tc>
          <w:tcPr>
            <w:tcW w:w="3136" w:type="dxa"/>
          </w:tcPr>
          <w:p w14:paraId="2C88232F" w14:textId="77777777" w:rsidR="003C7BA4" w:rsidRPr="00D44E1E" w:rsidRDefault="003C7BA4" w:rsidP="004843F9">
            <w:pPr>
              <w:spacing w:before="120" w:after="120"/>
              <w:rPr>
                <w:rFonts w:ascii="Garamond" w:hAnsi="Garamond" w:cs="Calibri"/>
                <w:sz w:val="20"/>
                <w:szCs w:val="20"/>
              </w:rPr>
            </w:pPr>
          </w:p>
        </w:tc>
      </w:tr>
      <w:tr w:rsidR="003C7BA4" w:rsidRPr="00D44E1E" w14:paraId="4F56EA1C" w14:textId="77777777" w:rsidTr="004843F9">
        <w:trPr>
          <w:jc w:val="center"/>
        </w:trPr>
        <w:tc>
          <w:tcPr>
            <w:tcW w:w="568" w:type="dxa"/>
          </w:tcPr>
          <w:p w14:paraId="76C3624E"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09F32DC" w14:textId="77777777" w:rsidR="003C7BA4" w:rsidRDefault="003C7BA4" w:rsidP="004843F9">
            <w:pPr>
              <w:pStyle w:val="western"/>
            </w:pPr>
            <w:r>
              <w:rPr>
                <w:sz w:val="20"/>
                <w:szCs w:val="20"/>
              </w:rPr>
              <w:t>Rozwiązanie musi zapewniać możliwość ustrukturyzowania danych w wykres lub statystyki.</w:t>
            </w:r>
          </w:p>
        </w:tc>
        <w:tc>
          <w:tcPr>
            <w:tcW w:w="1601" w:type="dxa"/>
          </w:tcPr>
          <w:p w14:paraId="366F0ABF" w14:textId="77777777" w:rsidR="003C7BA4" w:rsidRPr="00D44E1E" w:rsidRDefault="003C7BA4" w:rsidP="004843F9">
            <w:pPr>
              <w:spacing w:before="120" w:after="120"/>
              <w:rPr>
                <w:rFonts w:ascii="Garamond" w:hAnsi="Garamond" w:cs="Calibri"/>
                <w:sz w:val="20"/>
                <w:szCs w:val="20"/>
              </w:rPr>
            </w:pPr>
            <w:r w:rsidRPr="00D44E1E">
              <w:rPr>
                <w:rFonts w:ascii="Garamond" w:hAnsi="Garamond" w:cs="Calibri"/>
                <w:sz w:val="20"/>
                <w:szCs w:val="20"/>
              </w:rPr>
              <w:t>TAK</w:t>
            </w:r>
          </w:p>
        </w:tc>
        <w:tc>
          <w:tcPr>
            <w:tcW w:w="3136" w:type="dxa"/>
          </w:tcPr>
          <w:p w14:paraId="5CFC1FA5" w14:textId="77777777" w:rsidR="003C7BA4" w:rsidRPr="00D44E1E" w:rsidRDefault="003C7BA4" w:rsidP="004843F9">
            <w:pPr>
              <w:spacing w:before="120" w:after="120"/>
              <w:rPr>
                <w:rFonts w:ascii="Garamond" w:hAnsi="Garamond" w:cs="Calibri"/>
                <w:sz w:val="20"/>
                <w:szCs w:val="20"/>
              </w:rPr>
            </w:pPr>
          </w:p>
        </w:tc>
      </w:tr>
      <w:tr w:rsidR="003C7BA4" w:rsidRPr="00D44E1E" w14:paraId="517B1A19" w14:textId="77777777" w:rsidTr="004843F9">
        <w:trPr>
          <w:jc w:val="center"/>
        </w:trPr>
        <w:tc>
          <w:tcPr>
            <w:tcW w:w="568" w:type="dxa"/>
          </w:tcPr>
          <w:p w14:paraId="546026F6"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7C38FB3" w14:textId="77777777" w:rsidR="003C7BA4" w:rsidRDefault="003C7BA4" w:rsidP="004843F9">
            <w:pPr>
              <w:pStyle w:val="western"/>
            </w:pPr>
            <w:r>
              <w:rPr>
                <w:sz w:val="20"/>
                <w:szCs w:val="20"/>
              </w:rPr>
              <w:t>Rozwiązanie musi zapewniać możliwość przetwarzania wyników wielu badań jednocześnie – pochodzących również z różnych laboratoriów.</w:t>
            </w:r>
          </w:p>
        </w:tc>
        <w:tc>
          <w:tcPr>
            <w:tcW w:w="1601" w:type="dxa"/>
          </w:tcPr>
          <w:p w14:paraId="746C81D1"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01BD2D2F" w14:textId="77777777" w:rsidR="003C7BA4" w:rsidRPr="00D44E1E" w:rsidRDefault="003C7BA4" w:rsidP="004843F9">
            <w:pPr>
              <w:spacing w:before="120" w:after="120"/>
              <w:jc w:val="both"/>
              <w:rPr>
                <w:rFonts w:ascii="Garamond" w:hAnsi="Garamond"/>
                <w:sz w:val="20"/>
                <w:szCs w:val="20"/>
              </w:rPr>
            </w:pPr>
          </w:p>
        </w:tc>
      </w:tr>
      <w:tr w:rsidR="003C7BA4" w:rsidRPr="00D44E1E" w14:paraId="6F183363" w14:textId="77777777" w:rsidTr="004843F9">
        <w:trPr>
          <w:jc w:val="center"/>
        </w:trPr>
        <w:tc>
          <w:tcPr>
            <w:tcW w:w="568" w:type="dxa"/>
          </w:tcPr>
          <w:p w14:paraId="7AA5097F"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6A4ADE" w14:textId="77777777" w:rsidR="003C7BA4" w:rsidRDefault="003C7BA4" w:rsidP="004843F9">
            <w:pPr>
              <w:pStyle w:val="western"/>
            </w:pPr>
            <w:r>
              <w:rPr>
                <w:sz w:val="20"/>
                <w:szCs w:val="20"/>
              </w:rPr>
              <w:t>Rozwiązanie musi zapewniać możliwość digitalizacji wyników badań laboratoryjnych zgromadzonych w postaci papierowej.</w:t>
            </w:r>
          </w:p>
        </w:tc>
        <w:tc>
          <w:tcPr>
            <w:tcW w:w="1601" w:type="dxa"/>
          </w:tcPr>
          <w:p w14:paraId="10C6F8B3"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3C3F9A88" w14:textId="77777777" w:rsidR="003C7BA4" w:rsidRPr="00D44E1E" w:rsidRDefault="003C7BA4" w:rsidP="004843F9">
            <w:pPr>
              <w:spacing w:before="120" w:after="120"/>
              <w:jc w:val="both"/>
              <w:rPr>
                <w:rFonts w:ascii="Garamond" w:hAnsi="Garamond"/>
                <w:sz w:val="20"/>
                <w:szCs w:val="20"/>
              </w:rPr>
            </w:pPr>
          </w:p>
        </w:tc>
      </w:tr>
      <w:tr w:rsidR="003C7BA4" w:rsidRPr="00D44E1E" w14:paraId="688B8AA8" w14:textId="77777777" w:rsidTr="004843F9">
        <w:trPr>
          <w:jc w:val="center"/>
        </w:trPr>
        <w:tc>
          <w:tcPr>
            <w:tcW w:w="568" w:type="dxa"/>
          </w:tcPr>
          <w:p w14:paraId="0E7850F5"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8C68160" w14:textId="77777777" w:rsidR="003C7BA4" w:rsidRDefault="003C7BA4" w:rsidP="004843F9">
            <w:pPr>
              <w:pStyle w:val="western"/>
            </w:pPr>
            <w:r>
              <w:rPr>
                <w:sz w:val="20"/>
                <w:szCs w:val="20"/>
              </w:rPr>
              <w:t>Rozwiązanie musi zapewniać możliwość przetwarzania grafiki z wykorzystaniem algorytmów, uczenia maszynowego i/lub reguł eksperckich.</w:t>
            </w:r>
          </w:p>
        </w:tc>
        <w:tc>
          <w:tcPr>
            <w:tcW w:w="1601" w:type="dxa"/>
          </w:tcPr>
          <w:p w14:paraId="325E0675"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5C2A9463" w14:textId="77777777" w:rsidR="003C7BA4" w:rsidRPr="00D44E1E" w:rsidRDefault="003C7BA4" w:rsidP="004843F9">
            <w:pPr>
              <w:spacing w:before="120" w:after="120"/>
              <w:rPr>
                <w:rStyle w:val="Hipercze"/>
                <w:rFonts w:ascii="Garamond" w:hAnsi="Garamond" w:cs="Calibri"/>
                <w:sz w:val="20"/>
                <w:szCs w:val="20"/>
              </w:rPr>
            </w:pPr>
          </w:p>
        </w:tc>
      </w:tr>
      <w:tr w:rsidR="003C7BA4" w:rsidRPr="00D44E1E" w14:paraId="555B292E" w14:textId="77777777" w:rsidTr="004843F9">
        <w:trPr>
          <w:jc w:val="center"/>
        </w:trPr>
        <w:tc>
          <w:tcPr>
            <w:tcW w:w="568" w:type="dxa"/>
          </w:tcPr>
          <w:p w14:paraId="4C533010"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E67B845" w14:textId="77777777" w:rsidR="003C7BA4" w:rsidRDefault="003C7BA4" w:rsidP="004843F9">
            <w:pPr>
              <w:pStyle w:val="western"/>
            </w:pPr>
            <w:r>
              <w:rPr>
                <w:sz w:val="20"/>
                <w:szCs w:val="20"/>
              </w:rPr>
              <w:t>Rozwiązanie musi zapewniać możliwość oparcia procesu o wstępną korektę graficzną dokumentu, rozpoznanie zawartości tekstowej (OCR), odnalezienie zawartości dokumentu i przypisanie fragmentów tekstu do poszczególnych kolumn tabeli wynikowej (klasyfikacja) oraz opcjonalnej normalizacji nazw badań (porównanie wyników pochodzących z różnych źródeł.</w:t>
            </w:r>
          </w:p>
        </w:tc>
        <w:tc>
          <w:tcPr>
            <w:tcW w:w="1601" w:type="dxa"/>
          </w:tcPr>
          <w:p w14:paraId="5C14FC77"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2C26536C" w14:textId="77777777" w:rsidR="003C7BA4" w:rsidRPr="00D44E1E" w:rsidRDefault="003C7BA4" w:rsidP="004843F9">
            <w:pPr>
              <w:spacing w:before="120" w:after="120"/>
              <w:rPr>
                <w:rStyle w:val="Hipercze"/>
                <w:rFonts w:ascii="Garamond" w:hAnsi="Garamond" w:cs="Calibri"/>
                <w:sz w:val="20"/>
                <w:szCs w:val="20"/>
              </w:rPr>
            </w:pPr>
          </w:p>
        </w:tc>
      </w:tr>
      <w:tr w:rsidR="003C7BA4" w:rsidRPr="00D44E1E" w14:paraId="553F5F33" w14:textId="77777777" w:rsidTr="004843F9">
        <w:trPr>
          <w:jc w:val="center"/>
        </w:trPr>
        <w:tc>
          <w:tcPr>
            <w:tcW w:w="568" w:type="dxa"/>
          </w:tcPr>
          <w:p w14:paraId="2547A679"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CA44DA" w14:textId="77777777" w:rsidR="003C7BA4" w:rsidRDefault="003C7BA4" w:rsidP="004843F9">
            <w:pPr>
              <w:pStyle w:val="western"/>
            </w:pPr>
            <w:r>
              <w:rPr>
                <w:sz w:val="20"/>
                <w:szCs w:val="20"/>
              </w:rPr>
              <w:t>Rozwiązanie musi umożliwiać detekcję metadanych dokumentu – co najmniej w zakresie: PESEL pacjenta, nazwa laboratorium, data badania.</w:t>
            </w:r>
          </w:p>
        </w:tc>
        <w:tc>
          <w:tcPr>
            <w:tcW w:w="1601" w:type="dxa"/>
          </w:tcPr>
          <w:p w14:paraId="12C03152"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7230CD42" w14:textId="77777777" w:rsidR="003C7BA4" w:rsidRPr="00D44E1E" w:rsidRDefault="003C7BA4" w:rsidP="004843F9">
            <w:pPr>
              <w:spacing w:before="120" w:after="120"/>
              <w:rPr>
                <w:rFonts w:ascii="Garamond" w:hAnsi="Garamond" w:cs="Calibri"/>
                <w:sz w:val="20"/>
                <w:szCs w:val="20"/>
              </w:rPr>
            </w:pPr>
          </w:p>
        </w:tc>
      </w:tr>
      <w:tr w:rsidR="003C7BA4" w:rsidRPr="00D44E1E" w14:paraId="192496C8" w14:textId="77777777" w:rsidTr="004843F9">
        <w:trPr>
          <w:jc w:val="center"/>
        </w:trPr>
        <w:tc>
          <w:tcPr>
            <w:tcW w:w="9639" w:type="dxa"/>
            <w:gridSpan w:val="4"/>
          </w:tcPr>
          <w:p w14:paraId="7B341C0A" w14:textId="77777777" w:rsidR="003C7BA4" w:rsidRPr="00D44E1E" w:rsidRDefault="003C7BA4" w:rsidP="004843F9">
            <w:pPr>
              <w:spacing w:before="120" w:after="120"/>
              <w:jc w:val="both"/>
              <w:rPr>
                <w:rFonts w:ascii="Garamond" w:hAnsi="Garamond" w:cs="Calibri"/>
                <w:sz w:val="20"/>
                <w:szCs w:val="20"/>
              </w:rPr>
            </w:pPr>
            <w:r w:rsidRPr="00E556E3">
              <w:rPr>
                <w:rFonts w:ascii="Garamond" w:hAnsi="Garamond" w:cs="Calibri"/>
                <w:b/>
                <w:bCs/>
                <w:sz w:val="20"/>
                <w:szCs w:val="20"/>
              </w:rPr>
              <w:t>Integracja z platformą PUI (PLATFORMA USŁUG INTELIGENTNYCH)</w:t>
            </w:r>
          </w:p>
        </w:tc>
      </w:tr>
      <w:tr w:rsidR="003C7BA4" w:rsidRPr="00D44E1E" w14:paraId="48F95005" w14:textId="77777777" w:rsidTr="004843F9">
        <w:trPr>
          <w:jc w:val="center"/>
        </w:trPr>
        <w:tc>
          <w:tcPr>
            <w:tcW w:w="568" w:type="dxa"/>
          </w:tcPr>
          <w:p w14:paraId="2BB946E8"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DE1FA5C" w14:textId="77777777" w:rsidR="003C7BA4" w:rsidRDefault="003C7BA4" w:rsidP="004843F9">
            <w:pPr>
              <w:pStyle w:val="western"/>
            </w:pPr>
            <w:r>
              <w:rPr>
                <w:sz w:val="20"/>
                <w:szCs w:val="20"/>
              </w:rPr>
              <w:t xml:space="preserve">Zamawiający wymaga dostosowania obecnie wykorzystywanego systemu HIS – </w:t>
            </w:r>
            <w:proofErr w:type="spellStart"/>
            <w:r>
              <w:rPr>
                <w:sz w:val="20"/>
                <w:szCs w:val="20"/>
              </w:rPr>
              <w:t>Optimed</w:t>
            </w:r>
            <w:proofErr w:type="spellEnd"/>
            <w:r>
              <w:rPr>
                <w:sz w:val="20"/>
                <w:szCs w:val="20"/>
              </w:rPr>
              <w:t xml:space="preserve"> NXT w zakresie umożlwiającym integrację z PUI (Platforma Usług Inteligentnych).</w:t>
            </w:r>
          </w:p>
        </w:tc>
        <w:tc>
          <w:tcPr>
            <w:tcW w:w="1601" w:type="dxa"/>
          </w:tcPr>
          <w:p w14:paraId="614E9195"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1E33EC34" w14:textId="77777777" w:rsidR="003C7BA4" w:rsidRPr="00D44E1E" w:rsidRDefault="003C7BA4" w:rsidP="004843F9">
            <w:pPr>
              <w:spacing w:before="120" w:after="120"/>
              <w:jc w:val="both"/>
              <w:rPr>
                <w:rFonts w:ascii="Garamond" w:hAnsi="Garamond" w:cs="Calibri"/>
                <w:sz w:val="20"/>
                <w:szCs w:val="20"/>
              </w:rPr>
            </w:pPr>
          </w:p>
        </w:tc>
      </w:tr>
      <w:tr w:rsidR="003C7BA4" w:rsidRPr="00D44E1E" w14:paraId="3849997E" w14:textId="77777777" w:rsidTr="004843F9">
        <w:trPr>
          <w:jc w:val="center"/>
        </w:trPr>
        <w:tc>
          <w:tcPr>
            <w:tcW w:w="568" w:type="dxa"/>
          </w:tcPr>
          <w:p w14:paraId="1F7FB473"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13A5116" w14:textId="77777777" w:rsidR="003C7BA4" w:rsidRDefault="003C7BA4" w:rsidP="004843F9">
            <w:pPr>
              <w:pStyle w:val="western"/>
            </w:pPr>
            <w:r>
              <w:rPr>
                <w:sz w:val="20"/>
                <w:szCs w:val="20"/>
              </w:rPr>
              <w:t>Rozwiązanie musi wspierać proces automatycznego przekazywania danych obrazowych z urządzeń diagnostycznych do Platformy Usług Inteligentnych oraz odbiór wyników zleconych analiz wykonanych z wykorzystaniem AI.</w:t>
            </w:r>
          </w:p>
        </w:tc>
        <w:tc>
          <w:tcPr>
            <w:tcW w:w="1601" w:type="dxa"/>
          </w:tcPr>
          <w:p w14:paraId="35455A09"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409BE915" w14:textId="77777777" w:rsidR="003C7BA4" w:rsidRPr="00D44E1E" w:rsidRDefault="003C7BA4" w:rsidP="004843F9">
            <w:pPr>
              <w:spacing w:before="120" w:after="120"/>
              <w:jc w:val="both"/>
              <w:rPr>
                <w:rFonts w:ascii="Garamond" w:hAnsi="Garamond" w:cs="Calibri"/>
                <w:sz w:val="20"/>
                <w:szCs w:val="20"/>
              </w:rPr>
            </w:pPr>
          </w:p>
        </w:tc>
      </w:tr>
      <w:tr w:rsidR="003C7BA4" w:rsidRPr="00D44E1E" w14:paraId="52F2E3E1" w14:textId="77777777" w:rsidTr="004843F9">
        <w:trPr>
          <w:jc w:val="center"/>
        </w:trPr>
        <w:tc>
          <w:tcPr>
            <w:tcW w:w="568" w:type="dxa"/>
          </w:tcPr>
          <w:p w14:paraId="7A92443F"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8511E0B" w14:textId="77777777" w:rsidR="003C7BA4" w:rsidRDefault="003C7BA4" w:rsidP="004843F9">
            <w:pPr>
              <w:pStyle w:val="western"/>
            </w:pPr>
            <w:r>
              <w:rPr>
                <w:sz w:val="20"/>
                <w:szCs w:val="20"/>
              </w:rPr>
              <w:t>Działania te będą realizowane zgodnie z wytycznymi integracyjnymi z platformą PUI, które zostały opublikowane na stronie Centrum e-Zdrowia (ezdrowie.gov.pl).</w:t>
            </w:r>
          </w:p>
        </w:tc>
        <w:tc>
          <w:tcPr>
            <w:tcW w:w="1601" w:type="dxa"/>
          </w:tcPr>
          <w:p w14:paraId="3AFA8142"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373DA515" w14:textId="77777777" w:rsidR="003C7BA4" w:rsidRPr="00D44E1E" w:rsidRDefault="003C7BA4" w:rsidP="004843F9">
            <w:pPr>
              <w:spacing w:before="120" w:after="120"/>
              <w:jc w:val="both"/>
              <w:rPr>
                <w:rFonts w:ascii="Garamond" w:hAnsi="Garamond" w:cs="Calibri"/>
                <w:sz w:val="20"/>
                <w:szCs w:val="20"/>
              </w:rPr>
            </w:pPr>
          </w:p>
        </w:tc>
      </w:tr>
      <w:tr w:rsidR="003C7BA4" w:rsidRPr="00D44E1E" w14:paraId="356E7576" w14:textId="77777777" w:rsidTr="004843F9">
        <w:trPr>
          <w:jc w:val="center"/>
        </w:trPr>
        <w:tc>
          <w:tcPr>
            <w:tcW w:w="9639" w:type="dxa"/>
            <w:gridSpan w:val="4"/>
          </w:tcPr>
          <w:p w14:paraId="4B1D12FE" w14:textId="77777777" w:rsidR="003C7BA4" w:rsidRPr="00E556E3" w:rsidRDefault="003C7BA4" w:rsidP="004843F9">
            <w:pPr>
              <w:spacing w:before="120" w:after="120"/>
              <w:jc w:val="both"/>
              <w:rPr>
                <w:rFonts w:ascii="Garamond" w:hAnsi="Garamond" w:cs="Calibri"/>
                <w:b/>
                <w:bCs/>
                <w:sz w:val="20"/>
                <w:szCs w:val="20"/>
              </w:rPr>
            </w:pPr>
            <w:r w:rsidRPr="00E556E3">
              <w:rPr>
                <w:rFonts w:ascii="Garamond" w:hAnsi="Garamond" w:cs="Calibri"/>
                <w:b/>
                <w:bCs/>
                <w:sz w:val="20"/>
                <w:szCs w:val="20"/>
              </w:rPr>
              <w:t>Szkolenie i asysta</w:t>
            </w:r>
          </w:p>
        </w:tc>
      </w:tr>
      <w:tr w:rsidR="003C7BA4" w:rsidRPr="00D44E1E" w14:paraId="51C9743E" w14:textId="77777777" w:rsidTr="004843F9">
        <w:trPr>
          <w:jc w:val="center"/>
        </w:trPr>
        <w:tc>
          <w:tcPr>
            <w:tcW w:w="568" w:type="dxa"/>
          </w:tcPr>
          <w:p w14:paraId="699D0BE0"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DD92AD" w14:textId="77777777" w:rsidR="003C7BA4" w:rsidRDefault="003C7BA4" w:rsidP="004843F9">
            <w:pPr>
              <w:pStyle w:val="western"/>
            </w:pPr>
            <w:r>
              <w:rPr>
                <w:sz w:val="20"/>
                <w:szCs w:val="20"/>
              </w:rPr>
              <w:t>W ramach realizacji zamówienia Wykonawca zaproponuje metodologię oraz plan szkoleń. Szkolenia muszą być zorganizowane i przeprowadzone w siedzibie Zamawiającego w godzinach pracy personelu.</w:t>
            </w:r>
          </w:p>
        </w:tc>
        <w:tc>
          <w:tcPr>
            <w:tcW w:w="1601" w:type="dxa"/>
          </w:tcPr>
          <w:p w14:paraId="7750CBD0"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71A7EA03" w14:textId="77777777" w:rsidR="003C7BA4" w:rsidRPr="00D44E1E" w:rsidRDefault="003C7BA4" w:rsidP="004843F9">
            <w:pPr>
              <w:spacing w:before="120" w:after="120"/>
              <w:rPr>
                <w:rFonts w:ascii="Garamond" w:hAnsi="Garamond" w:cs="Calibri"/>
                <w:sz w:val="20"/>
                <w:szCs w:val="20"/>
              </w:rPr>
            </w:pPr>
          </w:p>
        </w:tc>
      </w:tr>
      <w:tr w:rsidR="003C7BA4" w:rsidRPr="00D44E1E" w14:paraId="5C03CE1E" w14:textId="77777777" w:rsidTr="004843F9">
        <w:trPr>
          <w:jc w:val="center"/>
        </w:trPr>
        <w:tc>
          <w:tcPr>
            <w:tcW w:w="568" w:type="dxa"/>
          </w:tcPr>
          <w:p w14:paraId="387D51CE"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AB8192A" w14:textId="77777777" w:rsidR="003C7BA4" w:rsidRDefault="003C7BA4" w:rsidP="004843F9">
            <w:pPr>
              <w:pStyle w:val="western"/>
            </w:pPr>
            <w:r>
              <w:rPr>
                <w:sz w:val="20"/>
                <w:szCs w:val="20"/>
              </w:rPr>
              <w:t>Zamawiający wymaga, aby w ramach przeprowadzonych szkoleń przekazana została wiedza niezbędna do poprawnego użytkowania oferowanych elementów systemu, ich zakres funkcjonalny, tworzenie i gromadzenie informacji związanych z wykonywaniem czynności służbowych, tworzeniem i gromadzeniem dokumentów, wykonywaniem analiz, sprawozdań i raportów, współpracy pomiędzy poszczególnymi jednostkami organizacyjnymi placówki.</w:t>
            </w:r>
          </w:p>
        </w:tc>
        <w:tc>
          <w:tcPr>
            <w:tcW w:w="1601" w:type="dxa"/>
          </w:tcPr>
          <w:p w14:paraId="43AA251E"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715EC6F6" w14:textId="77777777" w:rsidR="003C7BA4" w:rsidRPr="00D44E1E" w:rsidRDefault="003C7BA4" w:rsidP="004843F9">
            <w:pPr>
              <w:spacing w:before="120" w:after="120"/>
              <w:rPr>
                <w:rFonts w:ascii="Garamond" w:hAnsi="Garamond" w:cs="Calibri"/>
                <w:sz w:val="20"/>
                <w:szCs w:val="20"/>
              </w:rPr>
            </w:pPr>
          </w:p>
        </w:tc>
      </w:tr>
      <w:tr w:rsidR="003C7BA4" w:rsidRPr="00D44E1E" w14:paraId="799A51A8" w14:textId="77777777" w:rsidTr="004843F9">
        <w:trPr>
          <w:trHeight w:val="1837"/>
          <w:jc w:val="center"/>
        </w:trPr>
        <w:tc>
          <w:tcPr>
            <w:tcW w:w="568" w:type="dxa"/>
          </w:tcPr>
          <w:p w14:paraId="19072D64"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3651CA9" w14:textId="77777777" w:rsidR="003C7BA4" w:rsidRDefault="003C7BA4" w:rsidP="004843F9">
            <w:pPr>
              <w:pStyle w:val="western"/>
            </w:pPr>
            <w:r>
              <w:rPr>
                <w:sz w:val="20"/>
                <w:szCs w:val="20"/>
              </w:rPr>
              <w:t>Zamawiający wymaga, aby szkolenie z obsługi systemu odbyło się zgodnie z harmonogramem ustalonym przez Zamawiającego i Wykonawcę</w:t>
            </w:r>
            <w:r>
              <w:rPr>
                <w:rFonts w:ascii="Times New Roman" w:hAnsi="Times New Roman"/>
                <w:sz w:val="20"/>
                <w:szCs w:val="20"/>
              </w:rPr>
              <w:t>̨</w:t>
            </w:r>
            <w:r>
              <w:rPr>
                <w:sz w:val="20"/>
                <w:szCs w:val="20"/>
              </w:rPr>
              <w:t xml:space="preserve"> na etapie analizy przedwdro</w:t>
            </w:r>
            <w:r>
              <w:rPr>
                <w:rFonts w:cs="Garamond"/>
                <w:sz w:val="20"/>
                <w:szCs w:val="20"/>
              </w:rPr>
              <w:t>ż</w:t>
            </w:r>
            <w:r>
              <w:rPr>
                <w:sz w:val="20"/>
                <w:szCs w:val="20"/>
              </w:rPr>
              <w:t>eniowej. Wszelkie odst</w:t>
            </w:r>
            <w:r>
              <w:rPr>
                <w:rFonts w:cs="Garamond"/>
                <w:sz w:val="20"/>
                <w:szCs w:val="20"/>
              </w:rPr>
              <w:t>ę</w:t>
            </w:r>
            <w:r>
              <w:rPr>
                <w:sz w:val="20"/>
                <w:szCs w:val="20"/>
              </w:rPr>
              <w:t>pstwa od metodologii przeprowadzanych szkole</w:t>
            </w:r>
            <w:r>
              <w:rPr>
                <w:rFonts w:cs="Garamond"/>
                <w:sz w:val="20"/>
                <w:szCs w:val="20"/>
              </w:rPr>
              <w:t>ń</w:t>
            </w:r>
            <w:r>
              <w:rPr>
                <w:sz w:val="20"/>
                <w:szCs w:val="20"/>
              </w:rPr>
              <w:t xml:space="preserve"> oraz ich formy musz</w:t>
            </w:r>
            <w:r>
              <w:rPr>
                <w:rFonts w:cs="Garamond"/>
                <w:sz w:val="20"/>
                <w:szCs w:val="20"/>
              </w:rPr>
              <w:t>ą</w:t>
            </w:r>
            <w:r>
              <w:rPr>
                <w:sz w:val="20"/>
                <w:szCs w:val="20"/>
              </w:rPr>
              <w:t xml:space="preserve"> zosta</w:t>
            </w:r>
            <w:r>
              <w:rPr>
                <w:rFonts w:cs="Garamond"/>
                <w:sz w:val="20"/>
                <w:szCs w:val="20"/>
              </w:rPr>
              <w:t>ć</w:t>
            </w:r>
            <w:r>
              <w:rPr>
                <w:sz w:val="20"/>
                <w:szCs w:val="20"/>
              </w:rPr>
              <w:t xml:space="preserve"> uzgodnione przez obie strony.</w:t>
            </w:r>
          </w:p>
          <w:p w14:paraId="1909563D" w14:textId="77777777" w:rsidR="003C7BA4" w:rsidRDefault="003C7BA4" w:rsidP="004843F9">
            <w:pPr>
              <w:pStyle w:val="western"/>
            </w:pPr>
          </w:p>
        </w:tc>
        <w:tc>
          <w:tcPr>
            <w:tcW w:w="1601" w:type="dxa"/>
          </w:tcPr>
          <w:p w14:paraId="163E29A5"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69D05D5B" w14:textId="77777777" w:rsidR="003C7BA4" w:rsidRPr="00D44E1E" w:rsidRDefault="003C7BA4" w:rsidP="004843F9">
            <w:pPr>
              <w:spacing w:before="120" w:after="120"/>
              <w:rPr>
                <w:rFonts w:ascii="Garamond" w:hAnsi="Garamond" w:cs="Calibri"/>
                <w:sz w:val="20"/>
                <w:szCs w:val="20"/>
              </w:rPr>
            </w:pPr>
          </w:p>
        </w:tc>
      </w:tr>
      <w:tr w:rsidR="003C7BA4" w:rsidRPr="00D44E1E" w14:paraId="0EE0AB31" w14:textId="77777777" w:rsidTr="004843F9">
        <w:trPr>
          <w:jc w:val="center"/>
        </w:trPr>
        <w:tc>
          <w:tcPr>
            <w:tcW w:w="568" w:type="dxa"/>
          </w:tcPr>
          <w:p w14:paraId="303BA5EC"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B592D5E" w14:textId="77777777" w:rsidR="003C7BA4" w:rsidRDefault="003C7BA4" w:rsidP="004843F9">
            <w:pPr>
              <w:pStyle w:val="western"/>
            </w:pPr>
            <w:r>
              <w:rPr>
                <w:sz w:val="20"/>
                <w:szCs w:val="20"/>
              </w:rPr>
              <w:t>Szkolenia będą realizowane w pomieszczeniach udostępnionych przez Zamawiającego na sprzęcie Zamawiającego. Zamawiający dysponuje odpowiednią salą szkoleniową z dostępem do prądu oraz Internetu, którą udostępni nieodpłatnie Wykonawcy.   Zamawiający nie dopuszcza przeprowadzania szkoleń typu e-learning w zastępstwie szkoleń tradycyjnych – dopuszcza prowadzenie szkoleń e-learningowych jedynie w ramach szkoleń uzupełniających / samokształcenia. W przypadku gdy liczba osób obsługujących daną cześć systemu informatycznego jest stosunkowo mała dopuszcza się indywidualny instruktaż stanowiskowy, polegający na instruowaniu użytkowników bezpośrednio przy stanowiskach pracy użytkowników z zakresu niezbędnego do poprawnego użytkowania elementów systemu, jego zakresu funkcjonalnego, tworzenia i gromadzenia informacji, tworzeniem i gromadzeniem dokumentów, wykonywaniem analiz, sprawozdań i raportów.</w:t>
            </w:r>
          </w:p>
        </w:tc>
        <w:tc>
          <w:tcPr>
            <w:tcW w:w="1601" w:type="dxa"/>
          </w:tcPr>
          <w:p w14:paraId="272E58CD"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38116872" w14:textId="77777777" w:rsidR="003C7BA4" w:rsidRPr="00D44E1E" w:rsidRDefault="003C7BA4" w:rsidP="004843F9">
            <w:pPr>
              <w:spacing w:before="120" w:after="120"/>
              <w:rPr>
                <w:rFonts w:ascii="Garamond" w:hAnsi="Garamond" w:cs="Calibri"/>
                <w:sz w:val="20"/>
                <w:szCs w:val="20"/>
              </w:rPr>
            </w:pPr>
          </w:p>
        </w:tc>
      </w:tr>
      <w:tr w:rsidR="003C7BA4" w:rsidRPr="00D44E1E" w14:paraId="30D7443F" w14:textId="77777777" w:rsidTr="004843F9">
        <w:trPr>
          <w:jc w:val="center"/>
        </w:trPr>
        <w:tc>
          <w:tcPr>
            <w:tcW w:w="568" w:type="dxa"/>
          </w:tcPr>
          <w:p w14:paraId="5C143F1B"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FC5D384" w14:textId="77777777" w:rsidR="003C7BA4" w:rsidRDefault="003C7BA4" w:rsidP="004843F9">
            <w:pPr>
              <w:pStyle w:val="western"/>
            </w:pPr>
            <w:r>
              <w:rPr>
                <w:sz w:val="20"/>
                <w:szCs w:val="20"/>
              </w:rPr>
              <w:t>Zamawiający dopuszcza, aby wszelkiego rodzaju materiały szkoleniowe – opracowania, instrukcje, podręczniki były przekazywane w formie elektronicznej w postaci pliku .pdf przez dział IT.</w:t>
            </w:r>
          </w:p>
        </w:tc>
        <w:tc>
          <w:tcPr>
            <w:tcW w:w="1601" w:type="dxa"/>
          </w:tcPr>
          <w:p w14:paraId="3350273A"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24FD9F5C" w14:textId="77777777" w:rsidR="003C7BA4" w:rsidRPr="00D44E1E" w:rsidRDefault="003C7BA4" w:rsidP="004843F9">
            <w:pPr>
              <w:spacing w:before="120" w:after="120"/>
              <w:rPr>
                <w:rFonts w:ascii="Garamond" w:hAnsi="Garamond" w:cs="Calibri"/>
                <w:sz w:val="20"/>
                <w:szCs w:val="20"/>
              </w:rPr>
            </w:pPr>
          </w:p>
        </w:tc>
      </w:tr>
      <w:tr w:rsidR="003C7BA4" w:rsidRPr="00D44E1E" w14:paraId="630E2D82" w14:textId="77777777" w:rsidTr="004843F9">
        <w:trPr>
          <w:jc w:val="center"/>
        </w:trPr>
        <w:tc>
          <w:tcPr>
            <w:tcW w:w="568" w:type="dxa"/>
          </w:tcPr>
          <w:p w14:paraId="4D61E4BA"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F90841E" w14:textId="77777777" w:rsidR="003C7BA4" w:rsidRDefault="003C7BA4" w:rsidP="004843F9">
            <w:pPr>
              <w:pStyle w:val="western"/>
            </w:pPr>
            <w:r>
              <w:rPr>
                <w:sz w:val="20"/>
                <w:szCs w:val="20"/>
              </w:rPr>
              <w:t>Zamawiający w ramach realizacji przedmiotu zamówienia wymaga przeprowadzenia co najmniej: 40 h szkoleniowych</w:t>
            </w:r>
          </w:p>
        </w:tc>
        <w:tc>
          <w:tcPr>
            <w:tcW w:w="1601" w:type="dxa"/>
          </w:tcPr>
          <w:p w14:paraId="262956DB"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1AF5CEE0" w14:textId="77777777" w:rsidR="003C7BA4" w:rsidRPr="00D44E1E" w:rsidRDefault="003C7BA4" w:rsidP="004843F9">
            <w:pPr>
              <w:spacing w:before="120" w:after="120"/>
              <w:rPr>
                <w:rFonts w:ascii="Garamond" w:hAnsi="Garamond" w:cs="Calibri"/>
                <w:sz w:val="20"/>
                <w:szCs w:val="20"/>
              </w:rPr>
            </w:pPr>
          </w:p>
        </w:tc>
      </w:tr>
      <w:tr w:rsidR="003C7BA4" w:rsidRPr="00D44E1E" w14:paraId="72C5FC87" w14:textId="77777777" w:rsidTr="004843F9">
        <w:trPr>
          <w:jc w:val="center"/>
        </w:trPr>
        <w:tc>
          <w:tcPr>
            <w:tcW w:w="568" w:type="dxa"/>
          </w:tcPr>
          <w:p w14:paraId="31F4AEAB" w14:textId="77777777" w:rsidR="003C7BA4" w:rsidRPr="00D44E1E" w:rsidRDefault="003C7BA4" w:rsidP="00694750">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12DD92D1" w14:textId="77777777" w:rsidR="003C7BA4" w:rsidRDefault="003C7BA4" w:rsidP="004843F9">
            <w:pPr>
              <w:pStyle w:val="western"/>
            </w:pPr>
            <w:r>
              <w:rPr>
                <w:sz w:val="20"/>
                <w:szCs w:val="20"/>
              </w:rPr>
              <w:t>Zamawiający oczekuje, że ilość oraz program szkoleń powinny gwarantować użytkownikom systemu zapoznanie się z wszystkimi niezbędnymi na danym stanowisku funkcjonalnościami jakie system oferuje i pozwalać pracownikom na optymalną pracę w systemie.</w:t>
            </w:r>
          </w:p>
        </w:tc>
        <w:tc>
          <w:tcPr>
            <w:tcW w:w="1601" w:type="dxa"/>
          </w:tcPr>
          <w:p w14:paraId="59561458" w14:textId="77777777" w:rsidR="003C7BA4" w:rsidRPr="00D44E1E" w:rsidRDefault="003C7BA4" w:rsidP="004843F9">
            <w:pPr>
              <w:rPr>
                <w:rFonts w:ascii="Garamond" w:hAnsi="Garamond"/>
                <w:sz w:val="20"/>
                <w:szCs w:val="20"/>
              </w:rPr>
            </w:pPr>
            <w:r w:rsidRPr="00D44E1E">
              <w:rPr>
                <w:rFonts w:ascii="Garamond" w:hAnsi="Garamond"/>
                <w:sz w:val="20"/>
                <w:szCs w:val="20"/>
              </w:rPr>
              <w:t>TAK</w:t>
            </w:r>
          </w:p>
        </w:tc>
        <w:tc>
          <w:tcPr>
            <w:tcW w:w="3136" w:type="dxa"/>
          </w:tcPr>
          <w:p w14:paraId="56576B8E" w14:textId="77777777" w:rsidR="003C7BA4" w:rsidRPr="00D44E1E" w:rsidRDefault="003C7BA4" w:rsidP="004843F9">
            <w:pPr>
              <w:spacing w:before="120" w:after="120"/>
              <w:rPr>
                <w:rFonts w:ascii="Garamond" w:hAnsi="Garamond" w:cs="Calibri"/>
                <w:sz w:val="20"/>
                <w:szCs w:val="20"/>
              </w:rPr>
            </w:pPr>
          </w:p>
        </w:tc>
      </w:tr>
      <w:bookmarkEnd w:id="8"/>
    </w:tbl>
    <w:p w14:paraId="293F1DA6" w14:textId="6C9C8B9F" w:rsidR="009E00DA" w:rsidRPr="00605824" w:rsidRDefault="009E00DA" w:rsidP="00371326">
      <w:pPr>
        <w:spacing w:line="276" w:lineRule="auto"/>
        <w:rPr>
          <w:rFonts w:ascii="Garamond" w:hAnsi="Garamond"/>
          <w:sz w:val="20"/>
          <w:szCs w:val="20"/>
        </w:rPr>
      </w:pPr>
    </w:p>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Default="00915F20" w:rsidP="00371326">
      <w:pPr>
        <w:pStyle w:val="Standard"/>
        <w:spacing w:line="276" w:lineRule="auto"/>
        <w:jc w:val="right"/>
        <w:rPr>
          <w:rFonts w:ascii="Garamond" w:hAnsi="Garamond" w:cs="Garamond"/>
          <w:b/>
          <w:bCs/>
          <w:sz w:val="20"/>
          <w:szCs w:val="20"/>
        </w:rPr>
      </w:pPr>
    </w:p>
    <w:p w14:paraId="01DA053B" w14:textId="77777777" w:rsidR="003C7BA4" w:rsidRDefault="003C7BA4" w:rsidP="00371326">
      <w:pPr>
        <w:pStyle w:val="Standard"/>
        <w:spacing w:line="276" w:lineRule="auto"/>
        <w:jc w:val="right"/>
        <w:rPr>
          <w:rFonts w:ascii="Garamond" w:hAnsi="Garamond" w:cs="Garamond"/>
          <w:b/>
          <w:bCs/>
          <w:sz w:val="20"/>
          <w:szCs w:val="20"/>
        </w:rPr>
      </w:pPr>
    </w:p>
    <w:p w14:paraId="1824917C" w14:textId="77777777" w:rsidR="003C7BA4" w:rsidRDefault="003C7BA4" w:rsidP="00371326">
      <w:pPr>
        <w:pStyle w:val="Standard"/>
        <w:spacing w:line="276" w:lineRule="auto"/>
        <w:jc w:val="right"/>
        <w:rPr>
          <w:rFonts w:ascii="Garamond" w:hAnsi="Garamond" w:cs="Garamond"/>
          <w:b/>
          <w:bCs/>
          <w:sz w:val="20"/>
          <w:szCs w:val="20"/>
        </w:rPr>
      </w:pPr>
    </w:p>
    <w:p w14:paraId="407A759E" w14:textId="77777777" w:rsidR="003C7BA4" w:rsidRDefault="003C7BA4" w:rsidP="00371326">
      <w:pPr>
        <w:pStyle w:val="Standard"/>
        <w:spacing w:line="276" w:lineRule="auto"/>
        <w:jc w:val="right"/>
        <w:rPr>
          <w:rFonts w:ascii="Garamond" w:hAnsi="Garamond" w:cs="Garamond"/>
          <w:b/>
          <w:bCs/>
          <w:sz w:val="20"/>
          <w:szCs w:val="20"/>
        </w:rPr>
      </w:pPr>
    </w:p>
    <w:p w14:paraId="366D6386" w14:textId="77777777" w:rsidR="003C7BA4" w:rsidRDefault="003C7BA4" w:rsidP="00371326">
      <w:pPr>
        <w:pStyle w:val="Standard"/>
        <w:spacing w:line="276" w:lineRule="auto"/>
        <w:jc w:val="right"/>
        <w:rPr>
          <w:rFonts w:ascii="Garamond" w:hAnsi="Garamond" w:cs="Garamond"/>
          <w:b/>
          <w:bCs/>
          <w:sz w:val="20"/>
          <w:szCs w:val="20"/>
        </w:rPr>
      </w:pPr>
    </w:p>
    <w:p w14:paraId="32C143DF" w14:textId="77777777" w:rsidR="003C7BA4" w:rsidRDefault="003C7BA4" w:rsidP="00371326">
      <w:pPr>
        <w:pStyle w:val="Standard"/>
        <w:spacing w:line="276" w:lineRule="auto"/>
        <w:jc w:val="right"/>
        <w:rPr>
          <w:rFonts w:ascii="Garamond" w:hAnsi="Garamond" w:cs="Garamond"/>
          <w:b/>
          <w:bCs/>
          <w:sz w:val="20"/>
          <w:szCs w:val="20"/>
        </w:rPr>
      </w:pPr>
    </w:p>
    <w:p w14:paraId="5C65E198" w14:textId="77777777" w:rsidR="003C7BA4" w:rsidRDefault="003C7BA4" w:rsidP="00371326">
      <w:pPr>
        <w:pStyle w:val="Standard"/>
        <w:spacing w:line="276" w:lineRule="auto"/>
        <w:jc w:val="right"/>
        <w:rPr>
          <w:rFonts w:ascii="Garamond" w:hAnsi="Garamond" w:cs="Garamond"/>
          <w:b/>
          <w:bCs/>
          <w:sz w:val="20"/>
          <w:szCs w:val="20"/>
        </w:rPr>
      </w:pPr>
    </w:p>
    <w:p w14:paraId="6334F4CB" w14:textId="77777777" w:rsidR="003C7BA4" w:rsidRDefault="003C7BA4" w:rsidP="00371326">
      <w:pPr>
        <w:pStyle w:val="Standard"/>
        <w:spacing w:line="276" w:lineRule="auto"/>
        <w:jc w:val="right"/>
        <w:rPr>
          <w:rFonts w:ascii="Garamond" w:hAnsi="Garamond" w:cs="Garamond"/>
          <w:b/>
          <w:bCs/>
          <w:sz w:val="20"/>
          <w:szCs w:val="20"/>
        </w:rPr>
      </w:pPr>
    </w:p>
    <w:p w14:paraId="6F216D8A" w14:textId="77777777" w:rsidR="003C7BA4" w:rsidRDefault="003C7BA4" w:rsidP="00371326">
      <w:pPr>
        <w:pStyle w:val="Standard"/>
        <w:spacing w:line="276" w:lineRule="auto"/>
        <w:jc w:val="right"/>
        <w:rPr>
          <w:rFonts w:ascii="Garamond" w:hAnsi="Garamond" w:cs="Garamond"/>
          <w:b/>
          <w:bCs/>
          <w:sz w:val="20"/>
          <w:szCs w:val="20"/>
        </w:rPr>
      </w:pPr>
    </w:p>
    <w:p w14:paraId="37C4CCD2" w14:textId="77777777" w:rsidR="003C7BA4" w:rsidRDefault="003C7BA4" w:rsidP="00371326">
      <w:pPr>
        <w:pStyle w:val="Standard"/>
        <w:spacing w:line="276" w:lineRule="auto"/>
        <w:jc w:val="right"/>
        <w:rPr>
          <w:rFonts w:ascii="Garamond" w:hAnsi="Garamond" w:cs="Garamond"/>
          <w:b/>
          <w:bCs/>
          <w:sz w:val="20"/>
          <w:szCs w:val="20"/>
        </w:rPr>
      </w:pPr>
    </w:p>
    <w:p w14:paraId="57B9AB2D" w14:textId="77777777" w:rsidR="003C7BA4" w:rsidRDefault="003C7BA4" w:rsidP="00371326">
      <w:pPr>
        <w:pStyle w:val="Standard"/>
        <w:spacing w:line="276" w:lineRule="auto"/>
        <w:jc w:val="right"/>
        <w:rPr>
          <w:rFonts w:ascii="Garamond" w:hAnsi="Garamond" w:cs="Garamond"/>
          <w:b/>
          <w:bCs/>
          <w:sz w:val="20"/>
          <w:szCs w:val="20"/>
        </w:rPr>
      </w:pPr>
    </w:p>
    <w:p w14:paraId="628940F4" w14:textId="77777777" w:rsidR="003C7BA4" w:rsidRDefault="003C7BA4" w:rsidP="00371326">
      <w:pPr>
        <w:pStyle w:val="Standard"/>
        <w:spacing w:line="276" w:lineRule="auto"/>
        <w:jc w:val="right"/>
        <w:rPr>
          <w:rFonts w:ascii="Garamond" w:hAnsi="Garamond" w:cs="Garamond"/>
          <w:b/>
          <w:bCs/>
          <w:sz w:val="20"/>
          <w:szCs w:val="20"/>
        </w:rPr>
      </w:pPr>
    </w:p>
    <w:p w14:paraId="45D76B14" w14:textId="77777777" w:rsidR="003C7BA4" w:rsidRDefault="003C7BA4" w:rsidP="00371326">
      <w:pPr>
        <w:pStyle w:val="Standard"/>
        <w:spacing w:line="276" w:lineRule="auto"/>
        <w:jc w:val="right"/>
        <w:rPr>
          <w:rFonts w:ascii="Garamond" w:hAnsi="Garamond" w:cs="Garamond"/>
          <w:b/>
          <w:bCs/>
          <w:sz w:val="20"/>
          <w:szCs w:val="20"/>
        </w:rPr>
      </w:pPr>
    </w:p>
    <w:p w14:paraId="7D2B0C7F" w14:textId="77777777" w:rsidR="003C7BA4" w:rsidRDefault="003C7BA4" w:rsidP="00371326">
      <w:pPr>
        <w:pStyle w:val="Standard"/>
        <w:spacing w:line="276" w:lineRule="auto"/>
        <w:jc w:val="right"/>
        <w:rPr>
          <w:rFonts w:ascii="Garamond" w:hAnsi="Garamond" w:cs="Garamond"/>
          <w:b/>
          <w:bCs/>
          <w:sz w:val="20"/>
          <w:szCs w:val="20"/>
        </w:rPr>
      </w:pPr>
    </w:p>
    <w:p w14:paraId="3A36281C" w14:textId="77777777" w:rsidR="003C7BA4" w:rsidRDefault="003C7BA4" w:rsidP="00371326">
      <w:pPr>
        <w:pStyle w:val="Standard"/>
        <w:spacing w:line="276" w:lineRule="auto"/>
        <w:jc w:val="right"/>
        <w:rPr>
          <w:rFonts w:ascii="Garamond" w:hAnsi="Garamond" w:cs="Garamond"/>
          <w:b/>
          <w:bCs/>
          <w:sz w:val="20"/>
          <w:szCs w:val="20"/>
        </w:rPr>
      </w:pPr>
    </w:p>
    <w:p w14:paraId="00F9FE6B" w14:textId="77777777" w:rsidR="003C7BA4" w:rsidRDefault="003C7BA4" w:rsidP="00371326">
      <w:pPr>
        <w:pStyle w:val="Standard"/>
        <w:spacing w:line="276" w:lineRule="auto"/>
        <w:jc w:val="right"/>
        <w:rPr>
          <w:rFonts w:ascii="Garamond" w:hAnsi="Garamond" w:cs="Garamond"/>
          <w:b/>
          <w:bCs/>
          <w:sz w:val="20"/>
          <w:szCs w:val="20"/>
        </w:rPr>
      </w:pPr>
    </w:p>
    <w:p w14:paraId="118587E2" w14:textId="77777777" w:rsidR="003C7BA4" w:rsidRDefault="003C7BA4" w:rsidP="00371326">
      <w:pPr>
        <w:pStyle w:val="Standard"/>
        <w:spacing w:line="276" w:lineRule="auto"/>
        <w:jc w:val="right"/>
        <w:rPr>
          <w:rFonts w:ascii="Garamond" w:hAnsi="Garamond" w:cs="Garamond"/>
          <w:b/>
          <w:bCs/>
          <w:sz w:val="20"/>
          <w:szCs w:val="20"/>
        </w:rPr>
      </w:pPr>
    </w:p>
    <w:p w14:paraId="77785471" w14:textId="77777777" w:rsidR="003C7BA4" w:rsidRDefault="003C7BA4" w:rsidP="00371326">
      <w:pPr>
        <w:pStyle w:val="Standard"/>
        <w:spacing w:line="276" w:lineRule="auto"/>
        <w:jc w:val="right"/>
        <w:rPr>
          <w:rFonts w:ascii="Garamond" w:hAnsi="Garamond" w:cs="Garamond"/>
          <w:b/>
          <w:bCs/>
          <w:sz w:val="20"/>
          <w:szCs w:val="20"/>
        </w:rPr>
      </w:pPr>
    </w:p>
    <w:p w14:paraId="3680EFD7" w14:textId="77777777" w:rsidR="003C7BA4" w:rsidRDefault="003C7BA4" w:rsidP="00371326">
      <w:pPr>
        <w:pStyle w:val="Standard"/>
        <w:spacing w:line="276" w:lineRule="auto"/>
        <w:jc w:val="right"/>
        <w:rPr>
          <w:rFonts w:ascii="Garamond" w:hAnsi="Garamond" w:cs="Garamond"/>
          <w:b/>
          <w:bCs/>
          <w:sz w:val="20"/>
          <w:szCs w:val="20"/>
        </w:rPr>
      </w:pPr>
    </w:p>
    <w:p w14:paraId="770A11FD" w14:textId="77777777" w:rsidR="003C7BA4" w:rsidRDefault="003C7BA4" w:rsidP="00371326">
      <w:pPr>
        <w:pStyle w:val="Standard"/>
        <w:spacing w:line="276" w:lineRule="auto"/>
        <w:jc w:val="right"/>
        <w:rPr>
          <w:rFonts w:ascii="Garamond" w:hAnsi="Garamond" w:cs="Garamond"/>
          <w:b/>
          <w:bCs/>
          <w:sz w:val="20"/>
          <w:szCs w:val="20"/>
        </w:rPr>
      </w:pPr>
    </w:p>
    <w:p w14:paraId="1F956726" w14:textId="77777777" w:rsidR="003C7BA4" w:rsidRDefault="003C7BA4" w:rsidP="00371326">
      <w:pPr>
        <w:pStyle w:val="Standard"/>
        <w:spacing w:line="276" w:lineRule="auto"/>
        <w:jc w:val="right"/>
        <w:rPr>
          <w:rFonts w:ascii="Garamond" w:hAnsi="Garamond" w:cs="Garamond"/>
          <w:b/>
          <w:bCs/>
          <w:sz w:val="20"/>
          <w:szCs w:val="20"/>
        </w:rPr>
      </w:pPr>
    </w:p>
    <w:p w14:paraId="218FA421" w14:textId="77777777" w:rsidR="003C7BA4" w:rsidRDefault="003C7BA4" w:rsidP="00371326">
      <w:pPr>
        <w:pStyle w:val="Standard"/>
        <w:spacing w:line="276" w:lineRule="auto"/>
        <w:jc w:val="right"/>
        <w:rPr>
          <w:rFonts w:ascii="Garamond" w:hAnsi="Garamond" w:cs="Garamond"/>
          <w:b/>
          <w:bCs/>
          <w:sz w:val="20"/>
          <w:szCs w:val="20"/>
        </w:rPr>
      </w:pPr>
    </w:p>
    <w:p w14:paraId="50EFBB41" w14:textId="77777777" w:rsidR="003C7BA4" w:rsidRDefault="003C7BA4" w:rsidP="00371326">
      <w:pPr>
        <w:pStyle w:val="Standard"/>
        <w:spacing w:line="276" w:lineRule="auto"/>
        <w:jc w:val="right"/>
        <w:rPr>
          <w:rFonts w:ascii="Garamond" w:hAnsi="Garamond" w:cs="Garamond"/>
          <w:b/>
          <w:bCs/>
          <w:sz w:val="20"/>
          <w:szCs w:val="20"/>
        </w:rPr>
      </w:pPr>
    </w:p>
    <w:p w14:paraId="5D9DE3F0" w14:textId="77777777" w:rsidR="003C7BA4" w:rsidRDefault="003C7BA4" w:rsidP="00371326">
      <w:pPr>
        <w:pStyle w:val="Standard"/>
        <w:spacing w:line="276" w:lineRule="auto"/>
        <w:jc w:val="right"/>
        <w:rPr>
          <w:rFonts w:ascii="Garamond" w:hAnsi="Garamond" w:cs="Garamond"/>
          <w:b/>
          <w:bCs/>
          <w:sz w:val="20"/>
          <w:szCs w:val="20"/>
        </w:rPr>
      </w:pPr>
    </w:p>
    <w:p w14:paraId="2A5DDAB5" w14:textId="77777777" w:rsidR="003C7BA4" w:rsidRDefault="003C7BA4" w:rsidP="00371326">
      <w:pPr>
        <w:pStyle w:val="Standard"/>
        <w:spacing w:line="276" w:lineRule="auto"/>
        <w:jc w:val="right"/>
        <w:rPr>
          <w:rFonts w:ascii="Garamond" w:hAnsi="Garamond" w:cs="Garamond"/>
          <w:b/>
          <w:bCs/>
          <w:sz w:val="20"/>
          <w:szCs w:val="20"/>
        </w:rPr>
      </w:pPr>
    </w:p>
    <w:p w14:paraId="17F6FDC9" w14:textId="77777777" w:rsidR="003C7BA4" w:rsidRDefault="003C7BA4" w:rsidP="00371326">
      <w:pPr>
        <w:pStyle w:val="Standard"/>
        <w:spacing w:line="276" w:lineRule="auto"/>
        <w:jc w:val="right"/>
        <w:rPr>
          <w:rFonts w:ascii="Garamond" w:hAnsi="Garamond" w:cs="Garamond"/>
          <w:b/>
          <w:bCs/>
          <w:sz w:val="20"/>
          <w:szCs w:val="20"/>
        </w:rPr>
      </w:pPr>
    </w:p>
    <w:p w14:paraId="443BEA07" w14:textId="77777777" w:rsidR="003C7BA4" w:rsidRDefault="003C7BA4" w:rsidP="00371326">
      <w:pPr>
        <w:pStyle w:val="Standard"/>
        <w:spacing w:line="276" w:lineRule="auto"/>
        <w:jc w:val="right"/>
        <w:rPr>
          <w:rFonts w:ascii="Garamond" w:hAnsi="Garamond" w:cs="Garamond"/>
          <w:b/>
          <w:bCs/>
          <w:sz w:val="20"/>
          <w:szCs w:val="20"/>
        </w:rPr>
      </w:pPr>
    </w:p>
    <w:p w14:paraId="6685AD56" w14:textId="77777777" w:rsidR="003C7BA4" w:rsidRDefault="003C7BA4" w:rsidP="00371326">
      <w:pPr>
        <w:pStyle w:val="Standard"/>
        <w:spacing w:line="276" w:lineRule="auto"/>
        <w:jc w:val="right"/>
        <w:rPr>
          <w:rFonts w:ascii="Garamond" w:hAnsi="Garamond" w:cs="Garamond"/>
          <w:b/>
          <w:bCs/>
          <w:sz w:val="20"/>
          <w:szCs w:val="20"/>
        </w:rPr>
      </w:pPr>
    </w:p>
    <w:p w14:paraId="0CA90151" w14:textId="77777777" w:rsidR="003C7BA4" w:rsidRDefault="003C7BA4" w:rsidP="00371326">
      <w:pPr>
        <w:pStyle w:val="Standard"/>
        <w:spacing w:line="276" w:lineRule="auto"/>
        <w:jc w:val="right"/>
        <w:rPr>
          <w:rFonts w:ascii="Garamond" w:hAnsi="Garamond" w:cs="Garamond"/>
          <w:b/>
          <w:bCs/>
          <w:sz w:val="20"/>
          <w:szCs w:val="20"/>
        </w:rPr>
      </w:pPr>
    </w:p>
    <w:p w14:paraId="17488386" w14:textId="77777777" w:rsidR="003C7BA4" w:rsidRDefault="003C7BA4" w:rsidP="00371326">
      <w:pPr>
        <w:pStyle w:val="Standard"/>
        <w:spacing w:line="276" w:lineRule="auto"/>
        <w:jc w:val="right"/>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proofErr w:type="spellStart"/>
      <w:r w:rsidRPr="00371326">
        <w:rPr>
          <w:rFonts w:ascii="Garamond" w:hAnsi="Garamond" w:cs="Calibri Light"/>
          <w:sz w:val="20"/>
          <w:szCs w:val="20"/>
          <w:lang w:val="en-US"/>
        </w:rPr>
        <w:t>Adres</w:t>
      </w:r>
      <w:proofErr w:type="spellEnd"/>
      <w:r w:rsidRPr="00371326">
        <w:rPr>
          <w:rFonts w:ascii="Garamond" w:hAnsi="Garamond" w:cs="Calibri Light"/>
          <w:sz w:val="20"/>
          <w:szCs w:val="20"/>
          <w:lang w:val="en-US"/>
        </w:rPr>
        <w:t>: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1439F8F3" w14:textId="77777777" w:rsidR="00022A67" w:rsidRDefault="00022A67" w:rsidP="00022A67">
      <w:pPr>
        <w:spacing w:line="276" w:lineRule="auto"/>
        <w:jc w:val="center"/>
        <w:rPr>
          <w:rFonts w:ascii="Garamond" w:hAnsi="Garamond"/>
          <w:sz w:val="20"/>
          <w:szCs w:val="20"/>
        </w:rPr>
      </w:pPr>
    </w:p>
    <w:p w14:paraId="58AF7AA1" w14:textId="0F103CF3" w:rsidR="00022A67" w:rsidRDefault="002D3B17" w:rsidP="00022A67">
      <w:pPr>
        <w:spacing w:line="276" w:lineRule="auto"/>
        <w:jc w:val="center"/>
        <w:rPr>
          <w:rFonts w:ascii="Garamond" w:hAnsi="Garamond"/>
          <w:sz w:val="20"/>
          <w:szCs w:val="20"/>
        </w:rPr>
      </w:pPr>
      <w:r w:rsidRPr="00371326">
        <w:rPr>
          <w:rFonts w:ascii="Garamond" w:hAnsi="Garamond"/>
          <w:sz w:val="20"/>
          <w:szCs w:val="20"/>
        </w:rPr>
        <w:t>Przystępując do postępowania na</w:t>
      </w:r>
      <w:r w:rsidR="004E3B37" w:rsidRPr="00371326">
        <w:rPr>
          <w:rFonts w:ascii="Garamond" w:hAnsi="Garamond"/>
          <w:sz w:val="20"/>
          <w:szCs w:val="20"/>
        </w:rPr>
        <w:t xml:space="preserve"> </w:t>
      </w:r>
      <w:r w:rsidR="00022A67">
        <w:rPr>
          <w:rFonts w:ascii="Garamond" w:hAnsi="Garamond"/>
          <w:sz w:val="20"/>
          <w:szCs w:val="20"/>
        </w:rPr>
        <w:t>zakup n</w:t>
      </w:r>
      <w:r w:rsidR="00022A67" w:rsidRPr="003509CC">
        <w:rPr>
          <w:rFonts w:ascii="Garamond" w:hAnsi="Garamond"/>
          <w:sz w:val="20"/>
          <w:szCs w:val="20"/>
        </w:rPr>
        <w:t>arzędzi</w:t>
      </w:r>
      <w:r w:rsidR="00022A67">
        <w:rPr>
          <w:rFonts w:ascii="Garamond" w:hAnsi="Garamond"/>
          <w:sz w:val="20"/>
          <w:szCs w:val="20"/>
        </w:rPr>
        <w:t>a</w:t>
      </w:r>
      <w:r w:rsidR="00022A67" w:rsidRPr="003509CC">
        <w:rPr>
          <w:rFonts w:ascii="Garamond" w:hAnsi="Garamond"/>
          <w:sz w:val="20"/>
          <w:szCs w:val="20"/>
        </w:rPr>
        <w:t xml:space="preserve"> AI do badań laboratoryjnych</w:t>
      </w:r>
      <w:r w:rsidR="00022A67">
        <w:rPr>
          <w:rFonts w:ascii="Garamond" w:hAnsi="Garamond"/>
          <w:sz w:val="20"/>
          <w:szCs w:val="20"/>
        </w:rPr>
        <w:t xml:space="preserve"> </w:t>
      </w:r>
      <w:r w:rsidR="00022A67" w:rsidRPr="00E555FC">
        <w:rPr>
          <w:rFonts w:ascii="Garamond" w:hAnsi="Garamond"/>
          <w:sz w:val="20"/>
          <w:szCs w:val="20"/>
        </w:rPr>
        <w:t>na potrzeby 5 WSZK w Krakowie w ramach Krajowego Planu Odbudowy</w:t>
      </w:r>
    </w:p>
    <w:p w14:paraId="622E23E9" w14:textId="77777777" w:rsidR="00022A67" w:rsidRDefault="00022A67" w:rsidP="00371326">
      <w:pPr>
        <w:pStyle w:val="Standard"/>
        <w:spacing w:line="276" w:lineRule="auto"/>
        <w:jc w:val="center"/>
        <w:rPr>
          <w:rFonts w:ascii="Garamond" w:hAnsi="Garamond" w:cs="Garamond"/>
          <w:sz w:val="20"/>
          <w:szCs w:val="20"/>
        </w:rPr>
      </w:pPr>
    </w:p>
    <w:p w14:paraId="563C1193" w14:textId="4B1C265A"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3F31C5">
        <w:rPr>
          <w:rFonts w:ascii="Garamond" w:hAnsi="Garamond" w:cs="Garamond"/>
          <w:b/>
          <w:bCs/>
          <w:sz w:val="20"/>
          <w:szCs w:val="20"/>
        </w:rPr>
        <w:t>22</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694750">
      <w:pPr>
        <w:pStyle w:val="Standard"/>
        <w:widowControl w:val="0"/>
        <w:numPr>
          <w:ilvl w:val="3"/>
          <w:numId w:val="75"/>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0C9B8D90" w14:textId="77777777" w:rsidR="003C45B6" w:rsidRPr="00371326" w:rsidRDefault="003C45B6" w:rsidP="00371326">
      <w:pPr>
        <w:pStyle w:val="Standard"/>
        <w:spacing w:line="276" w:lineRule="auto"/>
        <w:rPr>
          <w:rFonts w:ascii="Garamond" w:hAnsi="Garamond" w:cs="Garamond"/>
          <w:sz w:val="20"/>
          <w:szCs w:val="20"/>
        </w:rPr>
      </w:pPr>
      <w:bookmarkStart w:id="9" w:name="_Hlk120895110"/>
    </w:p>
    <w:bookmarkEnd w:id="9"/>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D874B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Szczegółowa nazwa przedmiotu</w:t>
            </w:r>
          </w:p>
          <w:p w14:paraId="3A4D6A70"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zamówienia</w:t>
            </w:r>
          </w:p>
          <w:p w14:paraId="46F9304A"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0451D6B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5C7186D8"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D874B6" w:rsidRDefault="00D874B6" w:rsidP="00D874B6">
            <w:pPr>
              <w:widowControl w:val="0"/>
              <w:autoSpaceDN/>
              <w:snapToGrid w:val="0"/>
              <w:spacing w:line="360" w:lineRule="auto"/>
              <w:ind w:left="-360" w:firstLine="143"/>
              <w:jc w:val="right"/>
              <w:textAlignment w:val="auto"/>
              <w:rPr>
                <w:rFonts w:ascii="Garamond" w:hAnsi="Garamond" w:cs="Garamond"/>
                <w:color w:val="000000"/>
                <w:kern w:val="0"/>
                <w:sz w:val="20"/>
                <w:szCs w:val="20"/>
              </w:rPr>
            </w:pPr>
          </w:p>
          <w:p w14:paraId="11B221AF" w14:textId="77777777" w:rsidR="00D874B6" w:rsidRPr="00D874B6" w:rsidRDefault="00D874B6" w:rsidP="00D874B6">
            <w:pPr>
              <w:widowControl w:val="0"/>
              <w:autoSpaceDN/>
              <w:spacing w:line="360" w:lineRule="auto"/>
              <w:ind w:left="-360" w:firstLine="143"/>
              <w:jc w:val="right"/>
              <w:textAlignment w:val="auto"/>
              <w:rPr>
                <w:rFonts w:ascii="Garamond" w:hAnsi="Garamond" w:cs="Garamond"/>
                <w:kern w:val="0"/>
                <w:sz w:val="20"/>
                <w:szCs w:val="20"/>
              </w:rPr>
            </w:pPr>
            <w:r w:rsidRPr="00D874B6">
              <w:rPr>
                <w:rFonts w:ascii="Garamond" w:hAnsi="Garamond" w:cs="Garamond"/>
                <w:color w:val="000000"/>
                <w:kern w:val="0"/>
                <w:sz w:val="20"/>
                <w:szCs w:val="20"/>
              </w:rPr>
              <w:t>kwota netto</w:t>
            </w:r>
          </w:p>
          <w:p w14:paraId="79C2E267" w14:textId="77777777" w:rsidR="00D874B6" w:rsidRPr="00D874B6" w:rsidRDefault="00D874B6" w:rsidP="00D874B6">
            <w:pPr>
              <w:widowControl w:val="0"/>
              <w:autoSpaceDN/>
              <w:spacing w:line="360" w:lineRule="auto"/>
              <w:ind w:firstLine="143"/>
              <w:jc w:val="both"/>
              <w:textAlignment w:val="auto"/>
              <w:rPr>
                <w:rFonts w:ascii="Garamond" w:hAnsi="Garamond" w:cs="Garamond"/>
                <w:kern w:val="0"/>
                <w:sz w:val="20"/>
                <w:szCs w:val="20"/>
              </w:rPr>
            </w:pPr>
            <w:r w:rsidRPr="00D874B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74EB93C"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3C78695"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brutto</w:t>
            </w:r>
          </w:p>
        </w:tc>
      </w:tr>
      <w:tr w:rsidR="00D874B6" w:rsidRPr="00D874B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0F77A72A" w14:textId="77777777" w:rsidR="00022A67" w:rsidRDefault="00022A67" w:rsidP="00022A67">
            <w:pPr>
              <w:spacing w:line="360" w:lineRule="auto"/>
              <w:rPr>
                <w:rFonts w:ascii="Garamond" w:hAnsi="Garamond"/>
                <w:b/>
                <w:bCs/>
                <w:sz w:val="20"/>
                <w:szCs w:val="20"/>
              </w:rPr>
            </w:pPr>
            <w:r w:rsidRPr="009850BB">
              <w:rPr>
                <w:rFonts w:ascii="Garamond" w:hAnsi="Garamond"/>
                <w:b/>
                <w:bCs/>
                <w:sz w:val="20"/>
                <w:szCs w:val="20"/>
              </w:rPr>
              <w:t>PAKIET I</w:t>
            </w:r>
          </w:p>
          <w:p w14:paraId="30687D51" w14:textId="7C54BA97" w:rsidR="00D874B6" w:rsidRPr="00022A67" w:rsidRDefault="00022A67" w:rsidP="00022A67">
            <w:pPr>
              <w:widowControl w:val="0"/>
              <w:autoSpaceDN/>
              <w:spacing w:line="360" w:lineRule="auto"/>
              <w:ind w:firstLine="143"/>
              <w:jc w:val="center"/>
              <w:textAlignment w:val="auto"/>
              <w:rPr>
                <w:rFonts w:ascii="Garamond" w:hAnsi="Garamond" w:cs="Garamond"/>
                <w:kern w:val="0"/>
                <w:sz w:val="20"/>
                <w:szCs w:val="20"/>
              </w:rPr>
            </w:pPr>
            <w:r w:rsidRPr="003509CC">
              <w:rPr>
                <w:rFonts w:ascii="Garamond" w:hAnsi="Garamond"/>
                <w:sz w:val="20"/>
                <w:szCs w:val="20"/>
              </w:rPr>
              <w:t>Zakup narzędzia AI do badań laboratoryjnych na potrzeby 5 WSZK w Krakowie w ramach Krajowego Planu Odbudowy</w:t>
            </w:r>
            <w:r>
              <w:rPr>
                <w:rFonts w:ascii="Garamond" w:hAnsi="Garamond"/>
                <w:sz w:val="20"/>
                <w:szCs w:val="20"/>
              </w:rPr>
              <w:t xml:space="preserve"> wg. specyfikacji w zał.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8B9C872" w14:textId="77777777" w:rsidR="00022A67" w:rsidRPr="003C7BA4" w:rsidRDefault="00022A67" w:rsidP="00022A67">
            <w:pPr>
              <w:tabs>
                <w:tab w:val="left" w:pos="0"/>
              </w:tabs>
              <w:spacing w:line="276" w:lineRule="auto"/>
              <w:jc w:val="both"/>
              <w:rPr>
                <w:rFonts w:ascii="Garamond" w:eastAsia="Garamond" w:hAnsi="Garamond" w:cs="Garamond"/>
                <w:sz w:val="20"/>
                <w:szCs w:val="20"/>
              </w:rPr>
            </w:pPr>
            <w:r w:rsidRPr="003C7BA4">
              <w:rPr>
                <w:rStyle w:val="Pogrubienie"/>
                <w:rFonts w:ascii="Garamond" w:hAnsi="Garamond"/>
                <w:sz w:val="20"/>
                <w:szCs w:val="20"/>
              </w:rPr>
              <w:t>72240000-9 – Usługi analizy systemu i programowania</w:t>
            </w:r>
          </w:p>
          <w:p w14:paraId="76022A8A" w14:textId="7A563846"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D874B6" w:rsidRDefault="00D874B6" w:rsidP="00D874B6">
            <w:pPr>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 xml:space="preserve">1 </w:t>
            </w:r>
            <w:proofErr w:type="spellStart"/>
            <w:r w:rsidRPr="00D874B6">
              <w:rPr>
                <w:rFonts w:ascii="Garamond" w:hAnsi="Garamond" w:cs="Garamond"/>
                <w:color w:val="000000"/>
                <w:kern w:val="0"/>
                <w:sz w:val="20"/>
                <w:szCs w:val="20"/>
              </w:rPr>
              <w:t>kpl</w:t>
            </w:r>
            <w:proofErr w:type="spellEnd"/>
            <w:r w:rsidRPr="00D874B6">
              <w:rPr>
                <w:rFonts w:ascii="Garamond" w:hAnsi="Garamond" w:cs="Garamond"/>
                <w:color w:val="000000"/>
                <w:kern w:val="0"/>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D874B6" w:rsidRDefault="00D874B6" w:rsidP="00D874B6">
            <w:pPr>
              <w:autoSpaceDN/>
              <w:spacing w:line="240" w:lineRule="auto"/>
              <w:ind w:firstLine="143"/>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r>
      <w:tr w:rsidR="00D874B6" w:rsidRPr="00D874B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D874B6" w:rsidRDefault="00D874B6" w:rsidP="00D874B6">
            <w:pPr>
              <w:autoSpaceDN/>
              <w:spacing w:line="240" w:lineRule="auto"/>
              <w:ind w:firstLine="143"/>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r>
    </w:tbl>
    <w:p w14:paraId="7673F40D" w14:textId="77777777" w:rsidR="00104573" w:rsidRPr="00371326" w:rsidRDefault="00104573" w:rsidP="00D874B6">
      <w:pPr>
        <w:spacing w:line="276" w:lineRule="auto"/>
        <w:ind w:left="284"/>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6795014" w14:textId="77777777" w:rsidR="00FC6C7B" w:rsidRDefault="00FC6C7B" w:rsidP="00371326">
      <w:pPr>
        <w:pStyle w:val="Standard"/>
        <w:widowControl w:val="0"/>
        <w:spacing w:line="276" w:lineRule="auto"/>
        <w:jc w:val="both"/>
        <w:rPr>
          <w:rFonts w:ascii="Garamond" w:hAnsi="Garamond" w:cs="Georgia"/>
          <w:sz w:val="20"/>
          <w:szCs w:val="20"/>
        </w:rPr>
      </w:pPr>
    </w:p>
    <w:p w14:paraId="3B598355" w14:textId="77777777" w:rsidR="00356431" w:rsidRPr="00994336" w:rsidRDefault="00356431" w:rsidP="00356431">
      <w:pPr>
        <w:autoSpaceDN/>
        <w:spacing w:line="276" w:lineRule="auto"/>
        <w:contextualSpacing/>
        <w:rPr>
          <w:rFonts w:ascii="Garamond" w:hAnsi="Garamond"/>
          <w:kern w:val="2"/>
          <w:sz w:val="20"/>
          <w:szCs w:val="20"/>
        </w:rPr>
      </w:pPr>
      <w:r w:rsidRPr="00994336">
        <w:rPr>
          <w:rFonts w:ascii="Garamond" w:hAnsi="Garamond" w:cs="Garamond"/>
          <w:b/>
          <w:kern w:val="2"/>
          <w:sz w:val="20"/>
          <w:szCs w:val="20"/>
        </w:rPr>
        <w:t>Równocześnie, deklarujemy, że</w:t>
      </w:r>
    </w:p>
    <w:p w14:paraId="74101D28" w14:textId="7F4DF331" w:rsidR="00356431" w:rsidRPr="00994336" w:rsidRDefault="00356431" w:rsidP="00356431">
      <w:pPr>
        <w:autoSpaceDN/>
        <w:spacing w:line="276" w:lineRule="auto"/>
        <w:contextualSpacing/>
        <w:jc w:val="both"/>
        <w:rPr>
          <w:rFonts w:ascii="Garamond" w:hAnsi="Garamond" w:cs="Garamond"/>
          <w:kern w:val="2"/>
          <w:sz w:val="20"/>
          <w:szCs w:val="20"/>
        </w:rPr>
      </w:pPr>
      <w:r w:rsidRPr="00994336">
        <w:rPr>
          <w:rFonts w:ascii="Garamond" w:hAnsi="Garamond" w:cs="Garamond"/>
          <w:kern w:val="2"/>
          <w:sz w:val="20"/>
          <w:szCs w:val="20"/>
        </w:rPr>
        <w:t>-</w:t>
      </w:r>
      <w:r w:rsidRPr="00994336">
        <w:rPr>
          <w:rFonts w:ascii="Garamond" w:hAnsi="Garamond" w:cs="Garamond"/>
          <w:kern w:val="2"/>
          <w:sz w:val="20"/>
          <w:szCs w:val="20"/>
        </w:rPr>
        <w:tab/>
        <w:t xml:space="preserve">termin pełnej bezpłatnej gwarancji -  wynosi …………………………………………..…miesięcy (co najmniej </w:t>
      </w:r>
      <w:r>
        <w:rPr>
          <w:rFonts w:ascii="Garamond" w:hAnsi="Garamond" w:cs="Garamond"/>
          <w:kern w:val="2"/>
          <w:sz w:val="20"/>
          <w:szCs w:val="20"/>
        </w:rPr>
        <w:t xml:space="preserve">36 </w:t>
      </w:r>
      <w:r w:rsidRPr="00994336">
        <w:rPr>
          <w:rFonts w:ascii="Garamond" w:hAnsi="Garamond" w:cs="Garamond"/>
          <w:kern w:val="2"/>
          <w:sz w:val="20"/>
          <w:szCs w:val="20"/>
        </w:rPr>
        <w:t>miesięcy</w:t>
      </w:r>
      <w:r>
        <w:rPr>
          <w:rFonts w:ascii="Garamond" w:hAnsi="Garamond" w:cs="Garamond"/>
          <w:kern w:val="2"/>
          <w:sz w:val="20"/>
          <w:szCs w:val="20"/>
        </w:rPr>
        <w:t>, lecz nie więcej niż 60 miesięcy</w:t>
      </w:r>
      <w:r w:rsidRPr="00994336">
        <w:rPr>
          <w:rFonts w:ascii="Garamond" w:hAnsi="Garamond" w:cs="Garamond"/>
          <w:kern w:val="2"/>
          <w:sz w:val="20"/>
          <w:szCs w:val="20"/>
        </w:rPr>
        <w:t>) *element punktowany oferty</w:t>
      </w:r>
    </w:p>
    <w:p w14:paraId="07149309" w14:textId="77777777" w:rsidR="00356431" w:rsidRPr="00371326" w:rsidRDefault="00356431"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48248DDD"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r w:rsidR="00667BCF">
              <w:rPr>
                <w:rFonts w:ascii="Garamond" w:hAnsi="Garamond" w:cs="Garamond"/>
                <w:sz w:val="20"/>
                <w:szCs w:val="20"/>
              </w:rPr>
              <w:t xml:space="preserve"> </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w:t>
      </w:r>
      <w:proofErr w:type="spellStart"/>
      <w:r w:rsidRPr="00371326">
        <w:rPr>
          <w:rFonts w:ascii="Garamond" w:hAnsi="Garamond" w:cs="Garamond"/>
          <w:sz w:val="20"/>
          <w:szCs w:val="20"/>
        </w:rPr>
        <w:t>Pzp</w:t>
      </w:r>
      <w:proofErr w:type="spellEnd"/>
      <w:r w:rsidRPr="00371326">
        <w:rPr>
          <w:rFonts w:ascii="Garamond" w:hAnsi="Garamond" w:cs="Garamond"/>
          <w:sz w:val="20"/>
          <w:szCs w:val="20"/>
        </w:rPr>
        <w:t xml:space="preserve">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0" w:name="page23"/>
      <w:bookmarkEnd w:id="10"/>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Załącznik nr 3 do SWZ</w:t>
      </w:r>
    </w:p>
    <w:p w14:paraId="1B2737CC" w14:textId="77777777" w:rsidR="00D73ED3" w:rsidRPr="00D73ED3" w:rsidRDefault="00D73ED3" w:rsidP="00D73ED3">
      <w:pPr>
        <w:spacing w:line="276" w:lineRule="auto"/>
        <w:jc w:val="right"/>
        <w:rPr>
          <w:rFonts w:ascii="Garamond" w:hAnsi="Garamond" w:cs="Garamond"/>
          <w:b/>
          <w:bCs/>
          <w:sz w:val="20"/>
          <w:szCs w:val="20"/>
        </w:rPr>
      </w:pP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619EFECB" w14:textId="513D458F" w:rsidR="00D73ED3" w:rsidRPr="00022A67" w:rsidRDefault="00D73ED3" w:rsidP="00022A67">
      <w:pPr>
        <w:spacing w:line="276" w:lineRule="auto"/>
        <w:jc w:val="both"/>
        <w:rPr>
          <w:rFonts w:ascii="Garamond" w:hAnsi="Garamond" w:cs="Garamond"/>
          <w:b/>
          <w:bCs/>
          <w:sz w:val="20"/>
          <w:szCs w:val="20"/>
          <w:u w:val="single"/>
        </w:rPr>
      </w:pPr>
      <w:r w:rsidRPr="00D73ED3">
        <w:rPr>
          <w:rFonts w:ascii="Garamond" w:hAnsi="Garamond" w:cs="Garamond"/>
          <w:b/>
          <w:bCs/>
          <w:sz w:val="20"/>
          <w:szCs w:val="20"/>
          <w:u w:val="single"/>
        </w:rPr>
        <w:t>Oświadczenie wykonawcy o spełnianiu warunków udziału w postępowaniu i braku podstaw wykluczenia składane na podstawie</w:t>
      </w:r>
      <w:r w:rsidR="00022A67">
        <w:rPr>
          <w:rFonts w:ascii="Garamond" w:hAnsi="Garamond" w:cs="Garamond"/>
          <w:b/>
          <w:bCs/>
          <w:sz w:val="20"/>
          <w:szCs w:val="20"/>
          <w:u w:val="single"/>
        </w:rPr>
        <w:t xml:space="preserve"> </w:t>
      </w:r>
      <w:r w:rsidRPr="00D73ED3">
        <w:rPr>
          <w:rFonts w:ascii="Garamond" w:hAnsi="Garamond" w:cs="Garamond"/>
          <w:sz w:val="20"/>
          <w:szCs w:val="20"/>
        </w:rPr>
        <w:t xml:space="preserve">art. 125 ust. 1 ustawy z dnia 11 września 2019 r. - Prawo zamówień publicznych  </w:t>
      </w:r>
      <w:r w:rsidRPr="00667BCF">
        <w:rPr>
          <w:rFonts w:ascii="Garamond" w:hAnsi="Garamond"/>
          <w:sz w:val="20"/>
          <w:szCs w:val="20"/>
        </w:rPr>
        <w:t>(</w:t>
      </w:r>
      <w:r w:rsidRPr="00667BCF">
        <w:rPr>
          <w:rFonts w:ascii="Garamond" w:hAnsi="Garamond"/>
          <w:kern w:val="0"/>
          <w:sz w:val="20"/>
          <w:szCs w:val="20"/>
          <w:lang w:eastAsia="pl-PL"/>
        </w:rPr>
        <w:t>Dz.U.2024.1320</w:t>
      </w:r>
      <w:r w:rsidR="00667BCF" w:rsidRPr="00667BCF">
        <w:rPr>
          <w:rFonts w:ascii="Garamond" w:hAnsi="Garamond"/>
          <w:kern w:val="0"/>
          <w:sz w:val="20"/>
          <w:szCs w:val="20"/>
          <w:lang w:eastAsia="pl-PL"/>
        </w:rPr>
        <w:t xml:space="preserve"> ze zm.</w:t>
      </w:r>
      <w:r w:rsidRPr="00667BCF">
        <w:rPr>
          <w:rFonts w:ascii="Garamond" w:hAnsi="Garamond"/>
          <w:kern w:val="0"/>
          <w:sz w:val="20"/>
          <w:szCs w:val="20"/>
          <w:lang w:eastAsia="pl-PL"/>
        </w:rPr>
        <w:t>)</w:t>
      </w:r>
      <w:r w:rsidRPr="00667BCF">
        <w:rPr>
          <w:rFonts w:ascii="Garamond" w:hAnsi="Garamond"/>
          <w:sz w:val="20"/>
          <w:szCs w:val="20"/>
        </w:rPr>
        <w:t>,</w:t>
      </w:r>
      <w:r w:rsidRPr="00D73ED3">
        <w:rPr>
          <w:rFonts w:ascii="Garamond" w:hAnsi="Garamond"/>
          <w:b/>
          <w:bCs/>
          <w:sz w:val="20"/>
          <w:szCs w:val="20"/>
        </w:rPr>
        <w:t xml:space="preserve"> </w:t>
      </w:r>
      <w:r w:rsidRPr="00D73ED3">
        <w:rPr>
          <w:rFonts w:ascii="Garamond" w:hAnsi="Garamond" w:cs="Garamond"/>
          <w:bCs/>
          <w:sz w:val="20"/>
          <w:szCs w:val="20"/>
        </w:rPr>
        <w:t xml:space="preserve">sprawa : </w:t>
      </w:r>
      <w:r w:rsidRPr="00D73ED3">
        <w:rPr>
          <w:rFonts w:ascii="Garamond" w:eastAsia="Garamond" w:hAnsi="Garamond" w:cs="Garamond"/>
          <w:sz w:val="20"/>
          <w:szCs w:val="20"/>
        </w:rPr>
        <w:t xml:space="preserve"> </w:t>
      </w:r>
      <w:r w:rsidR="00022A67">
        <w:rPr>
          <w:rFonts w:ascii="Garamond" w:hAnsi="Garamond"/>
          <w:sz w:val="20"/>
          <w:szCs w:val="20"/>
        </w:rPr>
        <w:t>zakup n</w:t>
      </w:r>
      <w:r w:rsidR="00022A67" w:rsidRPr="003509CC">
        <w:rPr>
          <w:rFonts w:ascii="Garamond" w:hAnsi="Garamond"/>
          <w:sz w:val="20"/>
          <w:szCs w:val="20"/>
        </w:rPr>
        <w:t>arzędzi</w:t>
      </w:r>
      <w:r w:rsidR="00022A67">
        <w:rPr>
          <w:rFonts w:ascii="Garamond" w:hAnsi="Garamond"/>
          <w:sz w:val="20"/>
          <w:szCs w:val="20"/>
        </w:rPr>
        <w:t>a</w:t>
      </w:r>
      <w:r w:rsidR="00022A67" w:rsidRPr="003509CC">
        <w:rPr>
          <w:rFonts w:ascii="Garamond" w:hAnsi="Garamond"/>
          <w:sz w:val="20"/>
          <w:szCs w:val="20"/>
        </w:rPr>
        <w:t xml:space="preserve"> AI do badań laboratoryjnych</w:t>
      </w:r>
      <w:r w:rsidR="00022A67">
        <w:rPr>
          <w:rFonts w:ascii="Garamond" w:hAnsi="Garamond"/>
          <w:sz w:val="20"/>
          <w:szCs w:val="20"/>
        </w:rPr>
        <w:t xml:space="preserve"> </w:t>
      </w:r>
      <w:r w:rsidR="00022A67" w:rsidRPr="00E555FC">
        <w:rPr>
          <w:rFonts w:ascii="Garamond" w:hAnsi="Garamond"/>
          <w:sz w:val="20"/>
          <w:szCs w:val="20"/>
        </w:rPr>
        <w:t>na potrzeby 5 WSZK w Krakowie w ramach Krajowego Planu Odbudowy</w:t>
      </w:r>
      <w:r w:rsidRPr="00D73ED3">
        <w:rPr>
          <w:rFonts w:ascii="Garamond" w:eastAsia="Garamond" w:hAnsi="Garamond" w:cs="Garamond"/>
          <w:b/>
          <w:bCs/>
          <w:sz w:val="20"/>
          <w:szCs w:val="20"/>
        </w:rPr>
        <w:t xml:space="preserve">, </w:t>
      </w:r>
      <w:proofErr w:type="spellStart"/>
      <w:r w:rsidRPr="00D73ED3">
        <w:rPr>
          <w:rFonts w:ascii="Garamond" w:hAnsi="Garamond" w:cs="Garamond"/>
          <w:b/>
          <w:bCs/>
          <w:sz w:val="20"/>
          <w:szCs w:val="20"/>
        </w:rPr>
        <w:t>spr</w:t>
      </w:r>
      <w:proofErr w:type="spellEnd"/>
      <w:r w:rsidRPr="00D73ED3">
        <w:rPr>
          <w:rFonts w:ascii="Garamond" w:hAnsi="Garamond" w:cs="Garamond"/>
          <w:b/>
          <w:bCs/>
          <w:sz w:val="20"/>
          <w:szCs w:val="20"/>
        </w:rPr>
        <w:t xml:space="preserve">. </w:t>
      </w:r>
      <w:r w:rsidR="003F31C5">
        <w:rPr>
          <w:rFonts w:ascii="Garamond" w:hAnsi="Garamond" w:cs="Garamond"/>
          <w:b/>
          <w:bCs/>
          <w:sz w:val="20"/>
          <w:szCs w:val="20"/>
        </w:rPr>
        <w:t>22</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694750">
      <w:pPr>
        <w:numPr>
          <w:ilvl w:val="0"/>
          <w:numId w:val="128"/>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1" w:name="page26"/>
      <w:bookmarkEnd w:id="11"/>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a)………………………………………………………………………………………………...</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b)………………………………………………………………………………………………...</w:t>
      </w:r>
    </w:p>
    <w:p w14:paraId="09DDDD57" w14:textId="77777777" w:rsidR="00667BCF" w:rsidRDefault="00667BCF" w:rsidP="00D73ED3">
      <w:pPr>
        <w:spacing w:line="276" w:lineRule="auto"/>
        <w:jc w:val="right"/>
        <w:rPr>
          <w:rFonts w:ascii="Garamond" w:hAnsi="Garamond" w:cs="Garamond"/>
          <w:b/>
          <w:bCs/>
          <w:sz w:val="20"/>
          <w:szCs w:val="20"/>
        </w:rPr>
      </w:pPr>
    </w:p>
    <w:p w14:paraId="2FBE1A47" w14:textId="7B691880"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w:t>
      </w:r>
      <w:proofErr w:type="spellStart"/>
      <w:r w:rsidRPr="00D73ED3">
        <w:rPr>
          <w:rFonts w:ascii="Garamond" w:hAnsi="Garamond" w:cs="Garamond"/>
          <w:sz w:val="20"/>
          <w:szCs w:val="20"/>
        </w:rPr>
        <w:t>Pzp</w:t>
      </w:r>
      <w:proofErr w:type="spellEnd"/>
      <w:r w:rsidRPr="00D73ED3">
        <w:rPr>
          <w:rFonts w:ascii="Garamond" w:hAnsi="Garamond" w:cs="Garamond"/>
          <w:sz w:val="20"/>
          <w:szCs w:val="20"/>
        </w:rPr>
        <w:t xml:space="preserve">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r w:rsidRPr="00D73ED3">
        <w:rPr>
          <w:rFonts w:ascii="Garamond" w:hAnsi="Garamond"/>
          <w:sz w:val="20"/>
          <w:szCs w:val="20"/>
        </w:rPr>
        <w:t>art. 108 ust. 1 pkt 1, 2 i 5 lub art. 109 ust. 1 pkt 2-5 i 7-10)</w:t>
      </w:r>
    </w:p>
    <w:p w14:paraId="434F8E9F" w14:textId="77777777" w:rsidR="00D73ED3" w:rsidRPr="00D73ED3" w:rsidRDefault="00D73ED3" w:rsidP="00D73ED3">
      <w:pPr>
        <w:spacing w:line="276" w:lineRule="auto"/>
        <w:jc w:val="both"/>
        <w:rPr>
          <w:rFonts w:ascii="Garamond" w:hAnsi="Garamond"/>
          <w:sz w:val="20"/>
          <w:szCs w:val="20"/>
        </w:rPr>
      </w:pPr>
      <w:bookmarkStart w:id="12" w:name="page27"/>
      <w:bookmarkEnd w:id="12"/>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(należy opisać okoliczności czynu wykonawcy stanowiącego podstawę wykluczenia, o której mowa  w a</w:t>
      </w:r>
      <w:r w:rsidRPr="00D73ED3">
        <w:rPr>
          <w:rFonts w:ascii="Garamond" w:hAnsi="Garamond"/>
          <w:sz w:val="20"/>
          <w:szCs w:val="20"/>
        </w:rPr>
        <w:t>rt. 108 ust. 1 pkt 1, 2 i 5 lub art. 109 ust. 1 pkt 2-5 i 7-10</w:t>
      </w:r>
      <w:r w:rsidRPr="00D73ED3">
        <w:rPr>
          <w:rFonts w:ascii="Garamond" w:hAnsi="Garamond"/>
          <w:i/>
          <w:sz w:val="20"/>
          <w:szCs w:val="20"/>
        </w:rPr>
        <w:t xml:space="preserve">, jeżeli udowodni zamawiającemu, że spełnił łącznie następujące </w:t>
      </w:r>
      <w:proofErr w:type="spellStart"/>
      <w:r w:rsidRPr="00D73ED3">
        <w:rPr>
          <w:rFonts w:ascii="Garamond" w:hAnsi="Garamond"/>
          <w:i/>
          <w:sz w:val="20"/>
          <w:szCs w:val="20"/>
        </w:rPr>
        <w:t>przesłanki:</w:t>
      </w:r>
      <w:r w:rsidRPr="00D73ED3">
        <w:rPr>
          <w:rFonts w:ascii="Garamond" w:hAnsi="Garamond" w:cs="Garamond"/>
          <w:i/>
          <w:iCs/>
          <w:sz w:val="20"/>
          <w:szCs w:val="20"/>
        </w:rPr>
        <w:t>oraz</w:t>
      </w:r>
      <w:proofErr w:type="spellEnd"/>
      <w:r w:rsidRPr="00D73ED3">
        <w:rPr>
          <w:rFonts w:ascii="Garamond" w:hAnsi="Garamond" w:cs="Garamond"/>
          <w:i/>
          <w:iCs/>
          <w:sz w:val="20"/>
          <w:szCs w:val="20"/>
        </w:rPr>
        <w:t xml:space="preserve">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 xml:space="preserve">5. * WYKAZANIE, ŻE NIE ZACHODZĄ WOBEC INNEGO PODMIOTU (OSWIADCZENIE UDOSTĘPNIAJĄCEGO ZASOBY), PODSTAWY WYKLUCZENIA, O KTÓRYCH MOWA W ART. 108 UST. 1 </w:t>
      </w:r>
      <w:proofErr w:type="spellStart"/>
      <w:r w:rsidRPr="00D73ED3">
        <w:rPr>
          <w:rFonts w:ascii="Garamond" w:hAnsi="Garamond" w:cs="Garamond"/>
          <w:b/>
          <w:bCs/>
          <w:sz w:val="20"/>
          <w:szCs w:val="20"/>
        </w:rPr>
        <w:t>Pzp</w:t>
      </w:r>
      <w:proofErr w:type="spellEnd"/>
      <w:r w:rsidRPr="00D73ED3">
        <w:rPr>
          <w:rFonts w:ascii="Garamond" w:hAnsi="Garamond" w:cs="Garamond"/>
          <w:b/>
          <w:bCs/>
          <w:sz w:val="20"/>
          <w:szCs w:val="20"/>
        </w:rPr>
        <w:t>.</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 xml:space="preserve">108 UST. 1 </w:t>
      </w:r>
      <w:proofErr w:type="spellStart"/>
      <w:r w:rsidRPr="00D73ED3">
        <w:rPr>
          <w:rFonts w:ascii="Garamond" w:hAnsi="Garamond" w:cs="Garamond"/>
          <w:b/>
          <w:bCs/>
          <w:sz w:val="20"/>
          <w:szCs w:val="20"/>
        </w:rPr>
        <w:t>Pzp</w:t>
      </w:r>
      <w:proofErr w:type="spellEnd"/>
      <w:r w:rsidRPr="00D73ED3">
        <w:rPr>
          <w:rFonts w:ascii="Garamond" w:hAnsi="Garamond" w:cs="Garamond"/>
          <w:b/>
          <w:bCs/>
          <w:sz w:val="20"/>
          <w:szCs w:val="20"/>
        </w:rPr>
        <w:t>.</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1221C1CD"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 / ZP / 202</w:t>
      </w:r>
      <w:r w:rsidR="00D73ED3">
        <w:rPr>
          <w:rFonts w:ascii="Garamond" w:hAnsi="Garamond" w:cs="Garamond"/>
          <w:b/>
          <w:bCs/>
          <w:kern w:val="2"/>
          <w:sz w:val="20"/>
          <w:szCs w:val="20"/>
        </w:rPr>
        <w:t>6</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 w Krakowie pomiędzy:</w:t>
      </w:r>
    </w:p>
    <w:p w14:paraId="2ACE8BD0" w14:textId="3551BFD6" w:rsidR="00F21B7D" w:rsidRPr="00104E78"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Klinicznym  z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04E78">
        <w:rPr>
          <w:rFonts w:ascii="Garamond" w:hAnsi="Garamond" w:cs="Garamond"/>
          <w:b/>
          <w:kern w:val="2"/>
          <w:sz w:val="20"/>
          <w:szCs w:val="20"/>
        </w:rPr>
        <w:t>Kupującym</w:t>
      </w:r>
      <w:r w:rsidR="00AB2CA0" w:rsidRPr="00104E78">
        <w:rPr>
          <w:rFonts w:ascii="Garamond" w:hAnsi="Garamond" w:cs="Garamond"/>
          <w:b/>
          <w:kern w:val="2"/>
          <w:sz w:val="20"/>
          <w:szCs w:val="20"/>
        </w:rPr>
        <w:t>/Zamawiającym</w:t>
      </w:r>
      <w:r w:rsidR="0042197B">
        <w:rPr>
          <w:rFonts w:ascii="Garamond" w:hAnsi="Garamond" w:cs="Garamond"/>
          <w:b/>
          <w:kern w:val="2"/>
          <w:sz w:val="20"/>
          <w:szCs w:val="20"/>
        </w:rPr>
        <w:t>/5WSZK</w:t>
      </w:r>
      <w:r w:rsidRPr="00104E78">
        <w:rPr>
          <w:rFonts w:ascii="Garamond" w:hAnsi="Garamond" w:cs="Garamond"/>
          <w:kern w:val="2"/>
          <w:sz w:val="20"/>
          <w:szCs w:val="20"/>
        </w:rPr>
        <w:t>, reprezentowanym przez:</w:t>
      </w:r>
    </w:p>
    <w:p w14:paraId="50D67018" w14:textId="77777777" w:rsidR="00F21B7D" w:rsidRPr="00104E78"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Dyrektora Bartłomieja Guzika dr hab., prof. UJ,</w:t>
      </w:r>
    </w:p>
    <w:p w14:paraId="4D973823" w14:textId="77777777" w:rsidR="00F21B7D" w:rsidRPr="00104E78" w:rsidRDefault="00F21B7D" w:rsidP="00371326">
      <w:pPr>
        <w:autoSpaceDN/>
        <w:spacing w:line="276" w:lineRule="auto"/>
        <w:contextualSpacing/>
        <w:jc w:val="both"/>
        <w:rPr>
          <w:rFonts w:ascii="Garamond" w:hAnsi="Garamond" w:cs="Garamond"/>
          <w:kern w:val="2"/>
          <w:sz w:val="20"/>
          <w:szCs w:val="20"/>
        </w:rPr>
      </w:pPr>
      <w:r w:rsidRPr="00104E78">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 xml:space="preserve">………………………………………………………………………………………………………………………….. zwanym dalej </w:t>
      </w:r>
      <w:r w:rsidRPr="00104E78">
        <w:rPr>
          <w:rFonts w:ascii="Garamond" w:hAnsi="Garamond" w:cs="Garamond"/>
          <w:b/>
          <w:kern w:val="2"/>
          <w:sz w:val="20"/>
          <w:szCs w:val="20"/>
        </w:rPr>
        <w:t>Sprzedającym</w:t>
      </w:r>
      <w:r w:rsidR="00AB2CA0" w:rsidRPr="00104E78">
        <w:rPr>
          <w:rFonts w:ascii="Garamond" w:hAnsi="Garamond" w:cs="Garamond"/>
          <w:b/>
          <w:kern w:val="2"/>
          <w:sz w:val="20"/>
          <w:szCs w:val="20"/>
        </w:rPr>
        <w:t>/Wykonawcą</w:t>
      </w:r>
      <w:r w:rsidRPr="00104E78">
        <w:rPr>
          <w:rFonts w:ascii="Garamond" w:hAnsi="Garamond" w:cs="Garamond"/>
          <w:kern w:val="2"/>
          <w:sz w:val="20"/>
          <w:szCs w:val="20"/>
        </w:rPr>
        <w:t xml:space="preserve">, </w:t>
      </w:r>
      <w:r w:rsidRPr="00371326">
        <w:rPr>
          <w:rFonts w:ascii="Garamond" w:hAnsi="Garamond" w:cs="Garamond"/>
          <w:kern w:val="2"/>
          <w:sz w:val="20"/>
          <w:szCs w:val="20"/>
        </w:rPr>
        <w:t>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71ECB58D" w:rsidR="0075579B" w:rsidRPr="00022A67" w:rsidRDefault="00F21B7D" w:rsidP="00694750">
      <w:pPr>
        <w:numPr>
          <w:ilvl w:val="3"/>
          <w:numId w:val="104"/>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022A67">
        <w:rPr>
          <w:rFonts w:ascii="Garamond" w:hAnsi="Garamond"/>
          <w:kern w:val="2"/>
          <w:sz w:val="20"/>
          <w:szCs w:val="20"/>
        </w:rPr>
        <w:t xml:space="preserve">jest </w:t>
      </w:r>
      <w:r w:rsidR="00022A67" w:rsidRPr="00022A67">
        <w:rPr>
          <w:rFonts w:ascii="Garamond" w:hAnsi="Garamond"/>
          <w:sz w:val="20"/>
          <w:szCs w:val="20"/>
        </w:rPr>
        <w:t>zakup narzędzia AI do badań laboratoryjnych na potrzeby 5 WSZK w Krakowie w ramach Krajowego Planu Odbudowy</w:t>
      </w:r>
      <w:r w:rsidR="00022A67">
        <w:rPr>
          <w:rFonts w:ascii="Garamond" w:hAnsi="Garamond"/>
          <w:kern w:val="2"/>
          <w:sz w:val="20"/>
          <w:szCs w:val="20"/>
        </w:rPr>
        <w:t xml:space="preserve"> </w:t>
      </w:r>
      <w:r w:rsidR="00C96B89" w:rsidRPr="00022A67">
        <w:rPr>
          <w:rFonts w:ascii="Garamond" w:hAnsi="Garamond"/>
          <w:color w:val="000000" w:themeColor="text1"/>
          <w:sz w:val="20"/>
          <w:szCs w:val="20"/>
        </w:rPr>
        <w:t>zgodnie z załącznikiem nr 1 do SWZ</w:t>
      </w:r>
      <w:r w:rsidR="00CA7A22" w:rsidRPr="00022A67">
        <w:rPr>
          <w:rFonts w:ascii="Garamond" w:hAnsi="Garamond"/>
          <w:kern w:val="2"/>
          <w:sz w:val="20"/>
          <w:szCs w:val="20"/>
        </w:rPr>
        <w:t>.</w:t>
      </w:r>
    </w:p>
    <w:p w14:paraId="59DFDE91" w14:textId="77777777" w:rsidR="00D037FC" w:rsidRDefault="00D037FC" w:rsidP="00694750">
      <w:pPr>
        <w:numPr>
          <w:ilvl w:val="0"/>
          <w:numId w:val="104"/>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694750">
      <w:pPr>
        <w:numPr>
          <w:ilvl w:val="0"/>
          <w:numId w:val="105"/>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040F1B3F" w:rsidR="00C96B89" w:rsidRPr="00104E78" w:rsidRDefault="005309F4" w:rsidP="00694750">
      <w:pPr>
        <w:numPr>
          <w:ilvl w:val="0"/>
          <w:numId w:val="105"/>
        </w:numPr>
        <w:tabs>
          <w:tab w:val="left" w:pos="426"/>
        </w:tabs>
        <w:autoSpaceDN/>
        <w:spacing w:line="276" w:lineRule="auto"/>
        <w:contextualSpacing/>
        <w:jc w:val="both"/>
        <w:rPr>
          <w:rFonts w:ascii="Garamond" w:hAnsi="Garamond"/>
          <w:kern w:val="2"/>
          <w:sz w:val="20"/>
          <w:szCs w:val="20"/>
        </w:rPr>
      </w:pPr>
      <w:r w:rsidRPr="00104E78">
        <w:rPr>
          <w:rFonts w:ascii="Garamond" w:hAnsi="Garamond"/>
          <w:kern w:val="0"/>
          <w:sz w:val="20"/>
          <w:szCs w:val="20"/>
          <w:lang w:eastAsia="pl-PL"/>
        </w:rPr>
        <w:t>Wynagrodzenie obejmuje wszystkie koszty związane z wykonaniem Umowy, w tym</w:t>
      </w:r>
      <w:r w:rsidR="00104E78" w:rsidRPr="00104E78">
        <w:rPr>
          <w:rFonts w:ascii="Garamond" w:hAnsi="Garamond"/>
          <w:kern w:val="0"/>
          <w:sz w:val="20"/>
          <w:szCs w:val="20"/>
          <w:lang w:eastAsia="pl-PL"/>
        </w:rPr>
        <w:t xml:space="preserve">, </w:t>
      </w:r>
      <w:r w:rsidR="00FB000A" w:rsidRPr="00104E78">
        <w:rPr>
          <w:rFonts w:ascii="Garamond" w:hAnsi="Garamond"/>
          <w:kern w:val="0"/>
          <w:sz w:val="20"/>
          <w:szCs w:val="20"/>
          <w:lang w:eastAsia="pl-PL"/>
        </w:rPr>
        <w:t>o ile dotyczy</w:t>
      </w:r>
      <w:r w:rsidR="00104E78" w:rsidRPr="00104E78">
        <w:rPr>
          <w:rFonts w:ascii="Garamond" w:hAnsi="Garamond"/>
          <w:kern w:val="0"/>
          <w:sz w:val="20"/>
          <w:szCs w:val="20"/>
          <w:lang w:eastAsia="pl-PL"/>
        </w:rPr>
        <w:t>,</w:t>
      </w:r>
      <w:r w:rsidR="00FB000A" w:rsidRPr="00104E78">
        <w:rPr>
          <w:rFonts w:ascii="Garamond" w:hAnsi="Garamond"/>
          <w:kern w:val="0"/>
          <w:sz w:val="20"/>
          <w:szCs w:val="20"/>
          <w:lang w:eastAsia="pl-PL"/>
        </w:rPr>
        <w:t xml:space="preserve"> </w:t>
      </w:r>
      <w:r w:rsidRPr="00104E78">
        <w:rPr>
          <w:rFonts w:ascii="Garamond" w:hAnsi="Garamond"/>
          <w:kern w:val="0"/>
          <w:sz w:val="20"/>
          <w:szCs w:val="20"/>
          <w:lang w:eastAsia="pl-PL"/>
        </w:rPr>
        <w:br/>
        <w:t>instalację, szkolenie użytkowników</w:t>
      </w:r>
      <w:r w:rsidR="003105E7" w:rsidRPr="00104E78">
        <w:rPr>
          <w:rFonts w:ascii="Garamond" w:hAnsi="Garamond"/>
          <w:kern w:val="0"/>
          <w:sz w:val="20"/>
          <w:szCs w:val="20"/>
          <w:lang w:eastAsia="pl-PL"/>
        </w:rPr>
        <w:t xml:space="preserve"> </w:t>
      </w:r>
      <w:r w:rsidRPr="00104E78">
        <w:rPr>
          <w:rFonts w:ascii="Garamond" w:hAnsi="Garamond"/>
          <w:sz w:val="20"/>
          <w:szCs w:val="20"/>
        </w:rPr>
        <w:t xml:space="preserve">oraz wsparcie </w:t>
      </w:r>
      <w:r w:rsidR="00FB000A" w:rsidRPr="00104E78">
        <w:rPr>
          <w:rFonts w:ascii="Garamond" w:hAnsi="Garamond"/>
          <w:sz w:val="20"/>
          <w:szCs w:val="20"/>
        </w:rPr>
        <w:t xml:space="preserve">techniczne </w:t>
      </w:r>
      <w:r w:rsidR="003105E7" w:rsidRPr="00104E78">
        <w:rPr>
          <w:rFonts w:ascii="Garamond" w:hAnsi="Garamond"/>
          <w:sz w:val="20"/>
          <w:szCs w:val="20"/>
        </w:rPr>
        <w:t xml:space="preserve">w okresie </w:t>
      </w:r>
      <w:r w:rsidR="00FB000A" w:rsidRPr="00104E78">
        <w:rPr>
          <w:rFonts w:ascii="Garamond" w:hAnsi="Garamond"/>
          <w:sz w:val="20"/>
          <w:szCs w:val="20"/>
        </w:rPr>
        <w:t>w</w:t>
      </w:r>
      <w:r w:rsidR="003105E7" w:rsidRPr="00104E78">
        <w:rPr>
          <w:rFonts w:ascii="Garamond" w:hAnsi="Garamond"/>
          <w:sz w:val="20"/>
          <w:szCs w:val="20"/>
        </w:rPr>
        <w:t xml:space="preserve">skazanym w załączniku nr 1, lub w </w:t>
      </w:r>
      <w:r w:rsidR="00FB000A" w:rsidRPr="00104E78">
        <w:rPr>
          <w:rFonts w:ascii="Garamond" w:hAnsi="Garamond"/>
          <w:sz w:val="20"/>
          <w:szCs w:val="20"/>
        </w:rPr>
        <w:t>okresie o</w:t>
      </w:r>
      <w:r w:rsidR="00075399" w:rsidRPr="00104E78">
        <w:rPr>
          <w:rFonts w:ascii="Garamond" w:hAnsi="Garamond"/>
          <w:sz w:val="20"/>
          <w:szCs w:val="20"/>
        </w:rPr>
        <w:t>bowiązywania licenc</w:t>
      </w:r>
      <w:r w:rsidR="003105E7" w:rsidRPr="00104E78">
        <w:rPr>
          <w:rFonts w:ascii="Garamond" w:hAnsi="Garamond"/>
          <w:sz w:val="20"/>
          <w:szCs w:val="20"/>
        </w:rPr>
        <w:t>ji</w:t>
      </w:r>
      <w:r w:rsidRPr="00104E78">
        <w:rPr>
          <w:rFonts w:ascii="Garamond" w:hAnsi="Garamond"/>
          <w:sz w:val="20"/>
          <w:szCs w:val="20"/>
        </w:rPr>
        <w:t xml:space="preserve">, </w:t>
      </w:r>
      <w:r w:rsidRPr="00104E78">
        <w:rPr>
          <w:rFonts w:ascii="Garamond" w:hAnsi="Garamond" w:cs="Garamond"/>
          <w:kern w:val="2"/>
          <w:sz w:val="20"/>
          <w:szCs w:val="20"/>
        </w:rPr>
        <w:t>ewentualne upusty i inne, jeśli występują</w:t>
      </w:r>
      <w:r w:rsidR="00C96B89" w:rsidRPr="00104E78">
        <w:rPr>
          <w:rFonts w:ascii="Garamond" w:hAnsi="Garamond" w:cs="Garamond"/>
          <w:kern w:val="2"/>
          <w:sz w:val="20"/>
          <w:szCs w:val="20"/>
        </w:rPr>
        <w:t>.</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694750">
      <w:pPr>
        <w:numPr>
          <w:ilvl w:val="0"/>
          <w:numId w:val="111"/>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50356FDA" w:rsidR="00C96B89" w:rsidRPr="00120164" w:rsidRDefault="00C96B89" w:rsidP="00694750">
      <w:pPr>
        <w:numPr>
          <w:ilvl w:val="0"/>
          <w:numId w:val="111"/>
        </w:numPr>
        <w:tabs>
          <w:tab w:val="left" w:pos="360"/>
        </w:tabs>
        <w:autoSpaceDN/>
        <w:spacing w:line="276" w:lineRule="auto"/>
        <w:contextualSpacing/>
        <w:jc w:val="both"/>
        <w:rPr>
          <w:rFonts w:ascii="Garamond" w:hAnsi="Garamond"/>
          <w:kern w:val="2"/>
          <w:sz w:val="20"/>
          <w:szCs w:val="20"/>
        </w:rPr>
      </w:pPr>
      <w:r w:rsidRPr="00120164">
        <w:rPr>
          <w:rFonts w:ascii="Garamond" w:hAnsi="Garamond" w:cs="Garamond"/>
          <w:kern w:val="2"/>
          <w:sz w:val="20"/>
          <w:szCs w:val="20"/>
        </w:rPr>
        <w:t>Płatność za zrealizowaną dostawę  nastąpi:</w:t>
      </w:r>
    </w:p>
    <w:p w14:paraId="71A589C2" w14:textId="77777777" w:rsidR="00C604BF" w:rsidRDefault="00C96B89" w:rsidP="00C604BF">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r w:rsidR="00247123">
        <w:rPr>
          <w:rFonts w:ascii="Garamond" w:hAnsi="Garamond" w:cs="Garamond"/>
          <w:kern w:val="2"/>
          <w:sz w:val="20"/>
          <w:szCs w:val="20"/>
        </w:rPr>
        <w:t xml:space="preserve"> </w:t>
      </w:r>
    </w:p>
    <w:p w14:paraId="761D9F97" w14:textId="4F482594" w:rsidR="00C96B89" w:rsidRPr="00C604BF" w:rsidRDefault="00C604BF" w:rsidP="00C604BF">
      <w:pPr>
        <w:autoSpaceDN/>
        <w:spacing w:line="276" w:lineRule="auto"/>
        <w:contextualSpacing/>
        <w:jc w:val="both"/>
        <w:rPr>
          <w:rFonts w:ascii="Garamond" w:hAnsi="Garamond"/>
          <w:bCs/>
          <w:kern w:val="2"/>
          <w:sz w:val="20"/>
          <w:szCs w:val="20"/>
        </w:rPr>
      </w:pPr>
      <w:r>
        <w:rPr>
          <w:rFonts w:ascii="Garamond" w:hAnsi="Garamond" w:cs="Garamond"/>
          <w:kern w:val="2"/>
          <w:sz w:val="20"/>
          <w:szCs w:val="20"/>
        </w:rPr>
        <w:t xml:space="preserve">3. </w:t>
      </w:r>
      <w:r w:rsidR="00075399" w:rsidRPr="00C604BF">
        <w:rPr>
          <w:rFonts w:ascii="Garamond" w:hAnsi="Garamond"/>
          <w:sz w:val="20"/>
          <w:szCs w:val="20"/>
        </w:rPr>
        <w:t>Wraz z Przedmiotem Umowy Sprzedający dostarczy</w:t>
      </w:r>
      <w:r w:rsidR="001673FB" w:rsidRPr="00C604BF">
        <w:rPr>
          <w:rFonts w:ascii="Garamond" w:hAnsi="Garamond"/>
          <w:sz w:val="20"/>
          <w:szCs w:val="20"/>
        </w:rPr>
        <w:t xml:space="preserve">, jeśli dotyczy z uwagi na specyfikę oprogramowania, </w:t>
      </w:r>
      <w:r w:rsidR="00075399" w:rsidRPr="00C604BF">
        <w:rPr>
          <w:rFonts w:ascii="Garamond" w:hAnsi="Garamond"/>
          <w:sz w:val="20"/>
          <w:szCs w:val="20"/>
        </w:rPr>
        <w:t>instrukcje obsługi w języku polskim oraz opis techniczny w języku polskim (a za zgodą Zamawiającego – ze względu na specyfikę – w języku angielskim), a także dokumenty niezbędne do realizacji wsparcia technicznego. Kupujący ma prawo odmówić odbioru Przedmiotu Umowy w przypadku niedostarczenia dokumentów</w:t>
      </w:r>
      <w:r w:rsidR="00F73C6D" w:rsidRPr="00C604BF">
        <w:rPr>
          <w:rFonts w:ascii="Garamond" w:hAnsi="Garamond" w:cs="Garamond"/>
          <w:bCs/>
          <w:kern w:val="2"/>
          <w:sz w:val="20"/>
          <w:szCs w:val="20"/>
        </w:rPr>
        <w:t>, o których mowa w zdaniu poprzednim</w:t>
      </w:r>
      <w:r w:rsidR="001673FB" w:rsidRPr="00C604BF">
        <w:rPr>
          <w:rFonts w:ascii="Garamond" w:hAnsi="Garamond" w:cs="Garamond"/>
          <w:bCs/>
          <w:kern w:val="2"/>
          <w:sz w:val="20"/>
          <w:szCs w:val="20"/>
        </w:rPr>
        <w:t>, jeśli w danym przypadku s</w:t>
      </w:r>
      <w:r w:rsidR="00886470" w:rsidRPr="00C604BF">
        <w:rPr>
          <w:rFonts w:ascii="Garamond" w:hAnsi="Garamond" w:cs="Garamond"/>
          <w:bCs/>
          <w:kern w:val="2"/>
          <w:sz w:val="20"/>
          <w:szCs w:val="20"/>
        </w:rPr>
        <w:t>ą</w:t>
      </w:r>
      <w:r w:rsidR="001673FB" w:rsidRPr="00C604BF">
        <w:rPr>
          <w:rFonts w:ascii="Garamond" w:hAnsi="Garamond" w:cs="Garamond"/>
          <w:bCs/>
          <w:kern w:val="2"/>
          <w:sz w:val="20"/>
          <w:szCs w:val="20"/>
        </w:rPr>
        <w:t xml:space="preserve"> wymagane</w:t>
      </w:r>
      <w:r w:rsidR="00F73C6D" w:rsidRPr="00C604BF">
        <w:rPr>
          <w:rFonts w:ascii="Garamond" w:hAnsi="Garamond" w:cs="Garamond"/>
          <w:bCs/>
          <w:kern w:val="2"/>
          <w:sz w:val="20"/>
          <w:szCs w:val="20"/>
        </w:rPr>
        <w:t>.</w:t>
      </w:r>
    </w:p>
    <w:p w14:paraId="7B7D5CC9" w14:textId="090EDECB" w:rsidR="00C96B89" w:rsidRPr="00371326" w:rsidRDefault="00C604BF" w:rsidP="00C604BF">
      <w:pPr>
        <w:tabs>
          <w:tab w:val="left" w:pos="360"/>
        </w:tabs>
        <w:autoSpaceDN/>
        <w:spacing w:line="276" w:lineRule="auto"/>
        <w:contextualSpacing/>
        <w:jc w:val="both"/>
        <w:rPr>
          <w:rFonts w:ascii="Garamond" w:hAnsi="Garamond"/>
          <w:kern w:val="2"/>
          <w:sz w:val="20"/>
          <w:szCs w:val="20"/>
        </w:rPr>
      </w:pPr>
      <w:r>
        <w:rPr>
          <w:rFonts w:ascii="Garamond" w:hAnsi="Garamond" w:cs="Garamond"/>
          <w:kern w:val="2"/>
          <w:sz w:val="20"/>
          <w:szCs w:val="20"/>
        </w:rPr>
        <w:t xml:space="preserve">4. </w:t>
      </w:r>
      <w:r w:rsidR="00C96B89" w:rsidRPr="00371326">
        <w:rPr>
          <w:rFonts w:ascii="Garamond" w:hAnsi="Garamond" w:cs="Garamond"/>
          <w:kern w:val="2"/>
          <w:sz w:val="20"/>
          <w:szCs w:val="20"/>
        </w:rPr>
        <w:t xml:space="preserve">Za termin zapłaty Strony przyjmują dzień obciążenia rachunku bankowego </w:t>
      </w:r>
      <w:r w:rsidR="0068021A" w:rsidRPr="005309F4">
        <w:rPr>
          <w:rFonts w:ascii="Garamond" w:hAnsi="Garamond" w:cs="Garamond"/>
          <w:kern w:val="2"/>
          <w:sz w:val="20"/>
          <w:szCs w:val="20"/>
        </w:rPr>
        <w:t>Sprzedającego</w:t>
      </w:r>
      <w:r w:rsidR="00C96B89" w:rsidRPr="005309F4">
        <w:rPr>
          <w:rFonts w:ascii="Garamond" w:hAnsi="Garamond" w:cs="Garamond"/>
          <w:kern w:val="2"/>
          <w:sz w:val="20"/>
          <w:szCs w:val="20"/>
        </w:rPr>
        <w:t>.</w:t>
      </w:r>
      <w:r w:rsidR="00C96B89" w:rsidRPr="005309F4">
        <w:rPr>
          <w:rFonts w:ascii="Garamond" w:hAnsi="Garamond" w:cs="Garamond"/>
          <w:strike/>
          <w:kern w:val="2"/>
          <w:sz w:val="20"/>
          <w:szCs w:val="20"/>
        </w:rPr>
        <w:t xml:space="preserve"> </w:t>
      </w:r>
      <w:r w:rsidR="00C96B89" w:rsidRPr="00371326">
        <w:rPr>
          <w:rFonts w:ascii="Garamond" w:hAnsi="Garamond" w:cs="Garamond"/>
          <w:kern w:val="2"/>
          <w:sz w:val="20"/>
          <w:szCs w:val="20"/>
        </w:rPr>
        <w:t>Płatność zostanie dokonana na następujący numer rachunku bankowego : ………………………………………………………………………….</w:t>
      </w:r>
    </w:p>
    <w:p w14:paraId="135D7DAA" w14:textId="3A18360D" w:rsidR="00C96B89" w:rsidRPr="00371326" w:rsidRDefault="00C604BF" w:rsidP="00C604BF">
      <w:pPr>
        <w:tabs>
          <w:tab w:val="left" w:pos="360"/>
        </w:tabs>
        <w:autoSpaceDN/>
        <w:spacing w:line="276" w:lineRule="auto"/>
        <w:contextualSpacing/>
        <w:jc w:val="both"/>
        <w:rPr>
          <w:rFonts w:ascii="Garamond" w:hAnsi="Garamond"/>
          <w:kern w:val="2"/>
          <w:sz w:val="20"/>
          <w:szCs w:val="20"/>
        </w:rPr>
      </w:pPr>
      <w:r>
        <w:rPr>
          <w:rFonts w:ascii="Garamond" w:hAnsi="Garamond" w:cs="Garamond"/>
          <w:kern w:val="2"/>
          <w:sz w:val="20"/>
          <w:szCs w:val="20"/>
        </w:rPr>
        <w:t xml:space="preserve">5. </w:t>
      </w:r>
      <w:r w:rsidR="00C96B89"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120164" w:rsidRDefault="00120164" w:rsidP="00120164">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xml:space="preserve">§ </w:t>
      </w:r>
      <w:r w:rsidR="001673FB">
        <w:rPr>
          <w:rFonts w:ascii="Garamond" w:hAnsi="Garamond" w:cs="Garamond"/>
          <w:b/>
          <w:kern w:val="2"/>
          <w:sz w:val="20"/>
          <w:szCs w:val="20"/>
        </w:rPr>
        <w:t>4</w:t>
      </w:r>
    </w:p>
    <w:p w14:paraId="7EF301F2" w14:textId="10819409" w:rsidR="00CA7A22" w:rsidRPr="00F27A81" w:rsidRDefault="00CA7A22" w:rsidP="00694750">
      <w:pPr>
        <w:pStyle w:val="Akapitzlist"/>
        <w:numPr>
          <w:ilvl w:val="0"/>
          <w:numId w:val="130"/>
        </w:numPr>
        <w:autoSpaceDN/>
        <w:spacing w:after="0"/>
        <w:ind w:left="284" w:hanging="284"/>
        <w:contextualSpacing/>
        <w:jc w:val="both"/>
        <w:rPr>
          <w:rFonts w:ascii="Garamond" w:hAnsi="Garamond"/>
          <w:b/>
          <w:bCs/>
          <w:sz w:val="20"/>
          <w:szCs w:val="20"/>
        </w:rPr>
      </w:pPr>
      <w:r w:rsidRPr="00F27A81">
        <w:rPr>
          <w:rFonts w:ascii="Garamond" w:hAnsi="Garamond"/>
          <w:sz w:val="20"/>
          <w:szCs w:val="20"/>
        </w:rPr>
        <w:t>Wykonawca zobowiązuje się do wystawiania faktur zgodnie z obowiązującymi przepisami prawa, w szczególności z ustawą</w:t>
      </w:r>
      <w:r w:rsidRPr="00F27A81">
        <w:rPr>
          <w:rFonts w:ascii="Garamond" w:hAnsi="Garamond"/>
          <w:b/>
          <w:bCs/>
          <w:sz w:val="20"/>
          <w:szCs w:val="20"/>
        </w:rPr>
        <w:t> </w:t>
      </w:r>
      <w:r w:rsidRPr="00F27A81">
        <w:rPr>
          <w:rFonts w:ascii="Garamond" w:hAnsi="Garamond"/>
          <w:sz w:val="20"/>
          <w:szCs w:val="20"/>
        </w:rPr>
        <w:t xml:space="preserve">z dnia marca 2004 r. o podatku od towarów i usług (Dz. U. z 2024 r. poz. 361 z </w:t>
      </w:r>
      <w:proofErr w:type="spellStart"/>
      <w:r w:rsidRPr="00F27A81">
        <w:rPr>
          <w:rFonts w:ascii="Garamond" w:hAnsi="Garamond"/>
          <w:sz w:val="20"/>
          <w:szCs w:val="20"/>
        </w:rPr>
        <w:t>późn</w:t>
      </w:r>
      <w:proofErr w:type="spellEnd"/>
      <w:r w:rsidRPr="00F27A81">
        <w:rPr>
          <w:rFonts w:ascii="Garamond" w:hAnsi="Garamond"/>
          <w:sz w:val="20"/>
          <w:szCs w:val="20"/>
        </w:rPr>
        <w:t>. zm.) oraz przepisami dotyczącymi Krajowego Systemu e-Faktur (</w:t>
      </w:r>
      <w:proofErr w:type="spellStart"/>
      <w:r w:rsidRPr="00F27A81">
        <w:rPr>
          <w:rFonts w:ascii="Garamond" w:hAnsi="Garamond"/>
          <w:sz w:val="20"/>
          <w:szCs w:val="20"/>
        </w:rPr>
        <w:t>KSeF</w:t>
      </w:r>
      <w:proofErr w:type="spellEnd"/>
      <w:r w:rsidRPr="00F27A81">
        <w:rPr>
          <w:rFonts w:ascii="Garamond" w:hAnsi="Garamond"/>
          <w:sz w:val="20"/>
          <w:szCs w:val="20"/>
        </w:rPr>
        <w:t>).</w:t>
      </w:r>
    </w:p>
    <w:p w14:paraId="293F7C48" w14:textId="77777777" w:rsidR="00CA7A22" w:rsidRPr="00F27A81" w:rsidRDefault="00CA7A22" w:rsidP="00694750">
      <w:pPr>
        <w:pStyle w:val="Akapitzlist"/>
        <w:numPr>
          <w:ilvl w:val="0"/>
          <w:numId w:val="130"/>
        </w:numPr>
        <w:autoSpaceDN/>
        <w:spacing w:after="0"/>
        <w:ind w:left="284" w:hanging="284"/>
        <w:contextualSpacing/>
        <w:jc w:val="both"/>
        <w:rPr>
          <w:rFonts w:ascii="Garamond" w:hAnsi="Garamond"/>
          <w:b/>
          <w:bCs/>
          <w:sz w:val="20"/>
          <w:szCs w:val="20"/>
        </w:rPr>
      </w:pPr>
      <w:r w:rsidRPr="00F27A81">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F27A81">
        <w:rPr>
          <w:rFonts w:ascii="Garamond" w:hAnsi="Garamond"/>
          <w:sz w:val="20"/>
          <w:szCs w:val="20"/>
        </w:rPr>
        <w:t>KSeF</w:t>
      </w:r>
      <w:proofErr w:type="spellEnd"/>
      <w:r w:rsidRPr="00F27A81">
        <w:rPr>
          <w:rFonts w:ascii="Garamond" w:hAnsi="Garamond"/>
          <w:sz w:val="20"/>
          <w:szCs w:val="20"/>
        </w:rPr>
        <w:t>).</w:t>
      </w:r>
    </w:p>
    <w:p w14:paraId="620C79E8" w14:textId="6789B707" w:rsidR="00CA7A22" w:rsidRPr="00F27A81" w:rsidRDefault="00CA7A22" w:rsidP="00694750">
      <w:pPr>
        <w:pStyle w:val="Akapitzlist"/>
        <w:numPr>
          <w:ilvl w:val="0"/>
          <w:numId w:val="130"/>
        </w:numPr>
        <w:autoSpaceDN/>
        <w:spacing w:after="0"/>
        <w:ind w:left="284" w:hanging="284"/>
        <w:contextualSpacing/>
        <w:jc w:val="both"/>
        <w:rPr>
          <w:rFonts w:ascii="Garamond" w:hAnsi="Garamond"/>
          <w:b/>
          <w:bCs/>
          <w:sz w:val="20"/>
          <w:szCs w:val="20"/>
        </w:rPr>
      </w:pPr>
      <w:r w:rsidRPr="00F27A81">
        <w:rPr>
          <w:rFonts w:ascii="Garamond" w:hAnsi="Garamond"/>
          <w:sz w:val="20"/>
          <w:szCs w:val="20"/>
        </w:rPr>
        <w:t xml:space="preserve">Wykonawca ponosi pełną odpowiedzialność za prawidłowe wystawienie faktury w </w:t>
      </w:r>
      <w:proofErr w:type="spellStart"/>
      <w:r w:rsidRPr="00F27A81">
        <w:rPr>
          <w:rFonts w:ascii="Garamond" w:hAnsi="Garamond"/>
          <w:sz w:val="20"/>
          <w:szCs w:val="20"/>
        </w:rPr>
        <w:t>KSeF</w:t>
      </w:r>
      <w:proofErr w:type="spellEnd"/>
      <w:r w:rsidRPr="00F27A81">
        <w:rPr>
          <w:rFonts w:ascii="Garamond" w:hAnsi="Garamond"/>
          <w:sz w:val="20"/>
          <w:szCs w:val="20"/>
        </w:rPr>
        <w:t>, w tym za: </w:t>
      </w:r>
    </w:p>
    <w:p w14:paraId="13ADAC4D" w14:textId="599C6AE4" w:rsidR="00CA7A22" w:rsidRPr="00F27A81" w:rsidRDefault="00CA7A22" w:rsidP="00694750">
      <w:pPr>
        <w:pStyle w:val="Akapitzlist"/>
        <w:numPr>
          <w:ilvl w:val="1"/>
          <w:numId w:val="129"/>
        </w:numPr>
        <w:spacing w:after="0"/>
        <w:ind w:left="851" w:hanging="284"/>
        <w:contextualSpacing/>
        <w:jc w:val="both"/>
        <w:rPr>
          <w:rFonts w:ascii="Garamond" w:hAnsi="Garamond"/>
          <w:sz w:val="20"/>
          <w:szCs w:val="20"/>
        </w:rPr>
      </w:pPr>
      <w:r w:rsidRPr="00F27A81">
        <w:rPr>
          <w:rFonts w:ascii="Garamond" w:hAnsi="Garamond"/>
          <w:sz w:val="20"/>
          <w:szCs w:val="20"/>
        </w:rPr>
        <w:t>zachowanie wymaganej struktury e-Faktury,</w:t>
      </w:r>
    </w:p>
    <w:p w14:paraId="08B7B27C" w14:textId="77777777" w:rsidR="00CA7A22" w:rsidRPr="00F27A81" w:rsidRDefault="00CA7A22" w:rsidP="00694750">
      <w:pPr>
        <w:pStyle w:val="Akapitzlist"/>
        <w:numPr>
          <w:ilvl w:val="1"/>
          <w:numId w:val="129"/>
        </w:numPr>
        <w:spacing w:after="0"/>
        <w:ind w:left="851" w:hanging="284"/>
        <w:contextualSpacing/>
        <w:jc w:val="both"/>
        <w:rPr>
          <w:rFonts w:ascii="Garamond" w:hAnsi="Garamond"/>
          <w:sz w:val="20"/>
          <w:szCs w:val="20"/>
        </w:rPr>
      </w:pPr>
      <w:r w:rsidRPr="00F27A81">
        <w:rPr>
          <w:rFonts w:ascii="Garamond" w:hAnsi="Garamond"/>
          <w:sz w:val="20"/>
          <w:szCs w:val="20"/>
        </w:rPr>
        <w:t>umieszczenie wszystkich danych niezbędnych do prawidłowej identyfikacji Zamawiającego,</w:t>
      </w:r>
    </w:p>
    <w:p w14:paraId="0A46EE7B" w14:textId="77777777" w:rsidR="00CA7A22" w:rsidRPr="00F27A81" w:rsidRDefault="00CA7A22" w:rsidP="00694750">
      <w:pPr>
        <w:pStyle w:val="Akapitzlist"/>
        <w:numPr>
          <w:ilvl w:val="1"/>
          <w:numId w:val="129"/>
        </w:numPr>
        <w:spacing w:after="0"/>
        <w:ind w:left="851" w:hanging="284"/>
        <w:contextualSpacing/>
        <w:jc w:val="both"/>
        <w:rPr>
          <w:rFonts w:ascii="Garamond" w:hAnsi="Garamond"/>
          <w:sz w:val="20"/>
          <w:szCs w:val="20"/>
        </w:rPr>
      </w:pPr>
      <w:r w:rsidRPr="00F27A81">
        <w:rPr>
          <w:rFonts w:ascii="Garamond" w:hAnsi="Garamond"/>
          <w:sz w:val="20"/>
          <w:szCs w:val="20"/>
        </w:rPr>
        <w:t xml:space="preserve">przesyłanie Zamawiającemu numeru identyfikującego fakturę w </w:t>
      </w:r>
      <w:proofErr w:type="spellStart"/>
      <w:r w:rsidRPr="00F27A81">
        <w:rPr>
          <w:rFonts w:ascii="Garamond" w:hAnsi="Garamond"/>
          <w:sz w:val="20"/>
          <w:szCs w:val="20"/>
        </w:rPr>
        <w:t>KSeF</w:t>
      </w:r>
      <w:proofErr w:type="spellEnd"/>
      <w:r w:rsidRPr="00F27A81">
        <w:rPr>
          <w:rFonts w:ascii="Garamond" w:hAnsi="Garamond"/>
          <w:sz w:val="20"/>
          <w:szCs w:val="20"/>
        </w:rPr>
        <w:t xml:space="preserve"> niezwłocznie po jej wystawieniu</w:t>
      </w:r>
    </w:p>
    <w:p w14:paraId="2FE79854" w14:textId="42086E13"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Za dzień wystawienia faktury uznaje się dzień jej udostępnienia w Krajowym Systemie e-Faktur. Za dzień doręczenia faktury uznaje się dzień przydzielenia </w:t>
      </w:r>
      <w:r w:rsidR="00C604BF">
        <w:rPr>
          <w:rFonts w:ascii="Garamond" w:hAnsi="Garamond"/>
          <w:sz w:val="20"/>
          <w:szCs w:val="20"/>
        </w:rPr>
        <w:t xml:space="preserve">fakturze </w:t>
      </w:r>
      <w:r w:rsidRPr="00F27A81">
        <w:rPr>
          <w:rFonts w:ascii="Garamond" w:hAnsi="Garamond"/>
          <w:sz w:val="20"/>
          <w:szCs w:val="20"/>
        </w:rPr>
        <w:t xml:space="preserve">numeru identyfikacyjnego w </w:t>
      </w:r>
      <w:proofErr w:type="spellStart"/>
      <w:r w:rsidRPr="00F27A81">
        <w:rPr>
          <w:rFonts w:ascii="Garamond" w:hAnsi="Garamond"/>
          <w:sz w:val="20"/>
          <w:szCs w:val="20"/>
        </w:rPr>
        <w:t>KSeF</w:t>
      </w:r>
      <w:proofErr w:type="spellEnd"/>
      <w:r w:rsidRPr="00F27A81">
        <w:rPr>
          <w:rFonts w:ascii="Garamond" w:hAnsi="Garamond"/>
          <w:sz w:val="20"/>
          <w:szCs w:val="20"/>
        </w:rPr>
        <w:t>.</w:t>
      </w:r>
    </w:p>
    <w:p w14:paraId="7AB5552A"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W przypadku gdy z przyczyn technicznych lub prawnych wystawienie faktury w </w:t>
      </w:r>
      <w:proofErr w:type="spellStart"/>
      <w:r w:rsidRPr="00F27A81">
        <w:rPr>
          <w:rFonts w:ascii="Garamond" w:hAnsi="Garamond"/>
          <w:sz w:val="20"/>
          <w:szCs w:val="20"/>
        </w:rPr>
        <w:t>KSeF</w:t>
      </w:r>
      <w:proofErr w:type="spellEnd"/>
      <w:r w:rsidRPr="00F27A81">
        <w:rPr>
          <w:rFonts w:ascii="Garamond" w:hAnsi="Garamond"/>
          <w:sz w:val="20"/>
          <w:szCs w:val="20"/>
        </w:rPr>
        <w:t xml:space="preserve"> nie jest możliwe, Wykonawca wystawi fakturę w formie tradycyjnej (papierowej lub elektronicznej) zgodnie z obowiązującymi przepisami, z obowiązkiem jej ponownego wprowadzenia do </w:t>
      </w:r>
      <w:proofErr w:type="spellStart"/>
      <w:r w:rsidRPr="00F27A81">
        <w:rPr>
          <w:rFonts w:ascii="Garamond" w:hAnsi="Garamond"/>
          <w:sz w:val="20"/>
          <w:szCs w:val="20"/>
        </w:rPr>
        <w:t>KSeF</w:t>
      </w:r>
      <w:proofErr w:type="spellEnd"/>
      <w:r w:rsidRPr="00F27A81">
        <w:rPr>
          <w:rFonts w:ascii="Garamond" w:hAnsi="Garamond"/>
          <w:sz w:val="20"/>
          <w:szCs w:val="20"/>
        </w:rPr>
        <w:t xml:space="preserve"> niezwłocznie po ustaniu przeszkody. </w:t>
      </w:r>
    </w:p>
    <w:p w14:paraId="18145AC7"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Wykonawca zobowiązuje się do zapewnienia, że wystawiane faktury będą zgodne ze strukturą logiczną FA(2) lub inną obowiązującą w dacie wystawienia faktury, oraz że dane zawarte w fakturze będą zgodne z wymaganiami </w:t>
      </w:r>
      <w:proofErr w:type="spellStart"/>
      <w:r w:rsidRPr="00F27A81">
        <w:rPr>
          <w:rFonts w:ascii="Garamond" w:hAnsi="Garamond"/>
          <w:sz w:val="20"/>
          <w:szCs w:val="20"/>
        </w:rPr>
        <w:t>KseF</w:t>
      </w:r>
      <w:proofErr w:type="spellEnd"/>
      <w:r w:rsidRPr="00F27A81">
        <w:rPr>
          <w:rFonts w:ascii="Garamond" w:hAnsi="Garamond"/>
          <w:sz w:val="20"/>
          <w:szCs w:val="20"/>
        </w:rPr>
        <w:t>.</w:t>
      </w:r>
    </w:p>
    <w:p w14:paraId="64D9F5D7"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Wykonawca ponosi pełną odpowiedzialność za prawidłowość i terminowość wystawienia faktur w </w:t>
      </w:r>
      <w:proofErr w:type="spellStart"/>
      <w:r w:rsidRPr="00F27A81">
        <w:rPr>
          <w:rFonts w:ascii="Garamond" w:hAnsi="Garamond"/>
          <w:sz w:val="20"/>
          <w:szCs w:val="20"/>
        </w:rPr>
        <w:t>KSeF</w:t>
      </w:r>
      <w:proofErr w:type="spellEnd"/>
      <w:r w:rsidRPr="00F27A81">
        <w:rPr>
          <w:rFonts w:ascii="Garamond" w:hAnsi="Garamond"/>
          <w:sz w:val="20"/>
          <w:szCs w:val="20"/>
        </w:rPr>
        <w:t>, a także za ewentualne błędy lub braki uniemożliwiające prawidłowe przyjęcie przez system.</w:t>
      </w:r>
    </w:p>
    <w:p w14:paraId="139813AC" w14:textId="77777777" w:rsidR="00CA7A22" w:rsidRPr="00F27A81"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Zamawiający nie ponosi odpowiedzialności za opóźnienia w płatności wynikające z błędnego wystawienia faktury w </w:t>
      </w:r>
      <w:proofErr w:type="spellStart"/>
      <w:r w:rsidRPr="00F27A81">
        <w:rPr>
          <w:rFonts w:ascii="Garamond" w:hAnsi="Garamond"/>
          <w:sz w:val="20"/>
          <w:szCs w:val="20"/>
        </w:rPr>
        <w:t>KSeF</w:t>
      </w:r>
      <w:proofErr w:type="spellEnd"/>
      <w:r w:rsidRPr="00F27A81">
        <w:rPr>
          <w:rFonts w:ascii="Garamond" w:hAnsi="Garamond"/>
          <w:sz w:val="20"/>
          <w:szCs w:val="20"/>
        </w:rPr>
        <w:t xml:space="preserve"> lub braku możliwości jej prawidłowego odczytania z przyczyn leżących po stronie Wykonawcy.</w:t>
      </w:r>
    </w:p>
    <w:p w14:paraId="5794D5B1" w14:textId="1EB08874" w:rsidR="00120164" w:rsidRDefault="00CA7A22" w:rsidP="00694750">
      <w:pPr>
        <w:pStyle w:val="Akapitzlist"/>
        <w:numPr>
          <w:ilvl w:val="0"/>
          <w:numId w:val="130"/>
        </w:numPr>
        <w:spacing w:after="0"/>
        <w:ind w:left="284" w:hanging="284"/>
        <w:contextualSpacing/>
        <w:jc w:val="both"/>
        <w:rPr>
          <w:rFonts w:ascii="Garamond" w:hAnsi="Garamond"/>
          <w:sz w:val="20"/>
          <w:szCs w:val="20"/>
        </w:rPr>
      </w:pPr>
      <w:r w:rsidRPr="00F27A81">
        <w:rPr>
          <w:rFonts w:ascii="Garamond" w:hAnsi="Garamond"/>
          <w:sz w:val="20"/>
          <w:szCs w:val="20"/>
        </w:rPr>
        <w:t xml:space="preserve">Strony mogą uzgodnić dodatkowe warunki techniczne współpracy w zakresie integracji z </w:t>
      </w:r>
      <w:proofErr w:type="spellStart"/>
      <w:r w:rsidRPr="00F27A81">
        <w:rPr>
          <w:rFonts w:ascii="Garamond" w:hAnsi="Garamond"/>
          <w:sz w:val="20"/>
          <w:szCs w:val="20"/>
        </w:rPr>
        <w:t>KSeF</w:t>
      </w:r>
      <w:proofErr w:type="spellEnd"/>
      <w:r w:rsidRPr="00F27A81">
        <w:rPr>
          <w:rFonts w:ascii="Garamond" w:hAnsi="Garamond"/>
          <w:sz w:val="20"/>
          <w:szCs w:val="20"/>
        </w:rPr>
        <w:t xml:space="preserve"> (np. przekazywania </w:t>
      </w:r>
      <w:proofErr w:type="spellStart"/>
      <w:r w:rsidRPr="00F27A81">
        <w:rPr>
          <w:rFonts w:ascii="Garamond" w:hAnsi="Garamond"/>
          <w:sz w:val="20"/>
          <w:szCs w:val="20"/>
        </w:rPr>
        <w:t>tokenów</w:t>
      </w:r>
      <w:proofErr w:type="spellEnd"/>
      <w:r w:rsidRPr="00F27A81">
        <w:rPr>
          <w:rFonts w:ascii="Garamond" w:hAnsi="Garamond"/>
          <w:sz w:val="20"/>
          <w:szCs w:val="20"/>
        </w:rPr>
        <w:t>, identyfikatorów, uprawnień), w formie pisemnej lub elektronicznej.</w:t>
      </w:r>
    </w:p>
    <w:p w14:paraId="41C92F6F" w14:textId="2143CD1A" w:rsidR="00C604BF" w:rsidRPr="00C604BF" w:rsidRDefault="00C604BF" w:rsidP="00C604BF">
      <w:pPr>
        <w:pStyle w:val="Akapitzlist"/>
        <w:numPr>
          <w:ilvl w:val="0"/>
          <w:numId w:val="130"/>
        </w:numPr>
        <w:autoSpaceDN/>
        <w:ind w:left="284" w:hanging="284"/>
        <w:contextualSpacing/>
        <w:jc w:val="both"/>
        <w:rPr>
          <w:rFonts w:ascii="Garamond" w:hAnsi="Garamond"/>
          <w:kern w:val="2"/>
          <w:sz w:val="20"/>
          <w:szCs w:val="20"/>
        </w:rPr>
      </w:pPr>
      <w:r w:rsidRPr="00C604BF">
        <w:rPr>
          <w:rFonts w:ascii="Garamond" w:hAnsi="Garamond" w:cs="Garamond"/>
          <w:kern w:val="2"/>
          <w:sz w:val="20"/>
          <w:szCs w:val="20"/>
        </w:rPr>
        <w:t xml:space="preserve">Kupujący informuje, że </w:t>
      </w:r>
      <w:r>
        <w:rPr>
          <w:rFonts w:ascii="Garamond" w:hAnsi="Garamond" w:cs="Garamond"/>
          <w:kern w:val="2"/>
          <w:sz w:val="20"/>
          <w:szCs w:val="20"/>
        </w:rPr>
        <w:t xml:space="preserve">w sytuacji gdyby </w:t>
      </w:r>
      <w:r w:rsidRPr="00C604BF">
        <w:rPr>
          <w:rFonts w:ascii="Garamond" w:hAnsi="Garamond" w:cs="Garamond"/>
          <w:kern w:val="2"/>
          <w:sz w:val="20"/>
          <w:szCs w:val="20"/>
        </w:rPr>
        <w:t>Sprzedający</w:t>
      </w:r>
      <w:r>
        <w:rPr>
          <w:rFonts w:ascii="Garamond" w:hAnsi="Garamond" w:cs="Garamond"/>
          <w:kern w:val="2"/>
          <w:sz w:val="20"/>
          <w:szCs w:val="20"/>
        </w:rPr>
        <w:t xml:space="preserve"> nie był zobligowany do wystawienia faktury w </w:t>
      </w:r>
      <w:proofErr w:type="spellStart"/>
      <w:r>
        <w:rPr>
          <w:rFonts w:ascii="Garamond" w:hAnsi="Garamond" w:cs="Garamond"/>
          <w:kern w:val="2"/>
          <w:sz w:val="20"/>
          <w:szCs w:val="20"/>
        </w:rPr>
        <w:t>KSeF</w:t>
      </w:r>
      <w:proofErr w:type="spellEnd"/>
      <w:r w:rsidRPr="00C604BF">
        <w:rPr>
          <w:rFonts w:ascii="Garamond" w:hAnsi="Garamond" w:cs="Garamond"/>
          <w:kern w:val="2"/>
          <w:sz w:val="20"/>
          <w:szCs w:val="20"/>
        </w:rPr>
        <w:t xml:space="preserve">, </w:t>
      </w:r>
      <w:r>
        <w:rPr>
          <w:rFonts w:ascii="Garamond" w:hAnsi="Garamond" w:cs="Garamond"/>
          <w:kern w:val="2"/>
          <w:sz w:val="20"/>
          <w:szCs w:val="20"/>
        </w:rPr>
        <w:t xml:space="preserve">to </w:t>
      </w:r>
      <w:r w:rsidRPr="00C604BF">
        <w:rPr>
          <w:rFonts w:ascii="Garamond" w:hAnsi="Garamond" w:cs="Garamond"/>
          <w:kern w:val="2"/>
          <w:sz w:val="20"/>
          <w:szCs w:val="20"/>
        </w:rPr>
        <w:t>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69D23F09" w14:textId="77777777" w:rsidR="00C604BF" w:rsidRPr="00F27A81" w:rsidRDefault="00C604BF" w:rsidP="00C604BF">
      <w:pPr>
        <w:pStyle w:val="Akapitzlist"/>
        <w:spacing w:after="0"/>
        <w:ind w:left="284"/>
        <w:contextualSpacing/>
        <w:jc w:val="both"/>
        <w:rPr>
          <w:rFonts w:ascii="Garamond" w:hAnsi="Garamond"/>
          <w:sz w:val="20"/>
          <w:szCs w:val="20"/>
        </w:rPr>
      </w:pPr>
    </w:p>
    <w:p w14:paraId="04AA92F1" w14:textId="0F1A057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5</w:t>
      </w:r>
    </w:p>
    <w:p w14:paraId="2EF9F443" w14:textId="6626E9B5" w:rsidR="00075399" w:rsidRPr="00104E78" w:rsidRDefault="0007539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sz w:val="20"/>
          <w:szCs w:val="20"/>
        </w:rPr>
        <w:t xml:space="preserve">Zamówienie </w:t>
      </w:r>
      <w:r w:rsidR="00C604BF">
        <w:rPr>
          <w:rFonts w:ascii="Garamond" w:hAnsi="Garamond"/>
          <w:sz w:val="20"/>
          <w:szCs w:val="20"/>
        </w:rPr>
        <w:t>zostanie z</w:t>
      </w:r>
      <w:r w:rsidRPr="00104E78">
        <w:rPr>
          <w:rFonts w:ascii="Garamond" w:hAnsi="Garamond"/>
          <w:sz w:val="20"/>
          <w:szCs w:val="20"/>
        </w:rPr>
        <w:t xml:space="preserve">realizowane </w:t>
      </w:r>
      <w:r w:rsidRPr="00C604BF">
        <w:rPr>
          <w:rFonts w:ascii="Garamond" w:hAnsi="Garamond"/>
          <w:b/>
          <w:bCs/>
          <w:sz w:val="20"/>
          <w:szCs w:val="20"/>
        </w:rPr>
        <w:t>maksymalnie do dnia 23.04.2026 r.</w:t>
      </w:r>
      <w:r w:rsidR="00CA7A22">
        <w:rPr>
          <w:rFonts w:ascii="Garamond" w:hAnsi="Garamond"/>
          <w:sz w:val="20"/>
          <w:szCs w:val="20"/>
        </w:rPr>
        <w:t xml:space="preserve"> </w:t>
      </w:r>
      <w:r w:rsidRPr="00104E78">
        <w:rPr>
          <w:rFonts w:ascii="Garamond" w:hAnsi="Garamond"/>
          <w:sz w:val="20"/>
          <w:szCs w:val="20"/>
        </w:rPr>
        <w:t>Wsparcie techniczne będzie świadczone przez c</w:t>
      </w:r>
      <w:r w:rsidR="00104E78" w:rsidRPr="00104E78">
        <w:rPr>
          <w:rFonts w:ascii="Garamond" w:hAnsi="Garamond"/>
          <w:sz w:val="20"/>
          <w:szCs w:val="20"/>
        </w:rPr>
        <w:t xml:space="preserve">ały </w:t>
      </w:r>
      <w:r w:rsidRPr="00104E78">
        <w:rPr>
          <w:rFonts w:ascii="Garamond" w:hAnsi="Garamond"/>
          <w:sz w:val="20"/>
          <w:szCs w:val="20"/>
        </w:rPr>
        <w:t xml:space="preserve">okres </w:t>
      </w:r>
      <w:r w:rsidR="00104E78" w:rsidRPr="00104E78">
        <w:rPr>
          <w:rFonts w:ascii="Garamond" w:hAnsi="Garamond"/>
          <w:sz w:val="20"/>
          <w:szCs w:val="20"/>
        </w:rPr>
        <w:t>wskazany w załączniku nr 1 do SWZ - Opis Przedmiotu Zamówienia</w:t>
      </w:r>
      <w:r w:rsidR="00104E78" w:rsidRPr="00886470">
        <w:rPr>
          <w:rFonts w:ascii="Garamond" w:hAnsi="Garamond"/>
          <w:i/>
          <w:iCs/>
          <w:sz w:val="20"/>
          <w:szCs w:val="20"/>
        </w:rPr>
        <w:t>.</w:t>
      </w:r>
    </w:p>
    <w:p w14:paraId="3F589ACB" w14:textId="755A873A"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69BD7449"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Pr>
          <w:rFonts w:ascii="Garamond" w:hAnsi="Garamond"/>
          <w:kern w:val="2"/>
          <w:sz w:val="20"/>
          <w:szCs w:val="20"/>
        </w:rPr>
        <w:t xml:space="preserve"> </w:t>
      </w:r>
      <w:r w:rsidR="00886470" w:rsidRPr="00CA7A22">
        <w:rPr>
          <w:rFonts w:ascii="Garamond" w:hAnsi="Garamond"/>
          <w:kern w:val="2"/>
          <w:sz w:val="20"/>
          <w:szCs w:val="20"/>
        </w:rPr>
        <w:t>Nie dotyczy to sytuacji gdy oprogramowanie dostarczone będzie kurierem, poprzez środki komunikacji elektronicznej bądź w inny, zdalny sposób.</w:t>
      </w:r>
    </w:p>
    <w:p w14:paraId="48B0841E" w14:textId="4CE8E699" w:rsidR="00677427" w:rsidRPr="00104E78" w:rsidRDefault="00B7392C"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kern w:val="0"/>
          <w:sz w:val="20"/>
          <w:szCs w:val="20"/>
          <w:lang w:eastAsia="pl-PL"/>
        </w:rPr>
        <w:t>Odbiór obejmuje:</w:t>
      </w:r>
      <w:r w:rsidRPr="00104E78">
        <w:rPr>
          <w:rFonts w:ascii="Garamond" w:hAnsi="Garamond"/>
          <w:kern w:val="2"/>
          <w:sz w:val="20"/>
          <w:szCs w:val="20"/>
        </w:rPr>
        <w:t xml:space="preserve"> </w:t>
      </w:r>
      <w:r w:rsidRPr="00104E78">
        <w:rPr>
          <w:rFonts w:ascii="Garamond" w:hAnsi="Garamond"/>
          <w:kern w:val="0"/>
          <w:sz w:val="20"/>
          <w:szCs w:val="20"/>
          <w:lang w:eastAsia="pl-PL"/>
        </w:rPr>
        <w:t xml:space="preserve">weryfikację zgodności </w:t>
      </w:r>
      <w:r w:rsidR="00022A67">
        <w:rPr>
          <w:rFonts w:ascii="Garamond" w:hAnsi="Garamond"/>
          <w:kern w:val="0"/>
          <w:sz w:val="20"/>
          <w:szCs w:val="20"/>
          <w:lang w:eastAsia="pl-PL"/>
        </w:rPr>
        <w:t>narzędzia</w:t>
      </w:r>
      <w:r w:rsidR="00104E78" w:rsidRPr="00104E78">
        <w:rPr>
          <w:rFonts w:ascii="Garamond" w:hAnsi="Garamond"/>
          <w:kern w:val="0"/>
          <w:sz w:val="20"/>
          <w:szCs w:val="20"/>
          <w:lang w:eastAsia="pl-PL"/>
        </w:rPr>
        <w:t xml:space="preserve"> z wymogami SWZ</w:t>
      </w:r>
      <w:r w:rsidR="00677427" w:rsidRPr="00104E78">
        <w:rPr>
          <w:rFonts w:ascii="Garamond" w:hAnsi="Garamond"/>
          <w:kern w:val="0"/>
          <w:sz w:val="20"/>
          <w:szCs w:val="20"/>
          <w:lang w:eastAsia="pl-PL"/>
        </w:rPr>
        <w:t xml:space="preserve">, </w:t>
      </w:r>
      <w:r w:rsidRPr="00104E78">
        <w:rPr>
          <w:rFonts w:ascii="Garamond" w:hAnsi="Garamond"/>
          <w:kern w:val="0"/>
          <w:sz w:val="20"/>
          <w:szCs w:val="20"/>
          <w:lang w:eastAsia="pl-PL"/>
        </w:rPr>
        <w:t>z ofertą i SWZ,</w:t>
      </w:r>
      <w:r w:rsidRPr="00104E78">
        <w:rPr>
          <w:rFonts w:ascii="Garamond" w:hAnsi="Garamond"/>
          <w:kern w:val="2"/>
          <w:sz w:val="20"/>
          <w:szCs w:val="20"/>
        </w:rPr>
        <w:t xml:space="preserve"> </w:t>
      </w:r>
      <w:r w:rsidR="00075399" w:rsidRPr="00104E78">
        <w:rPr>
          <w:rFonts w:ascii="Garamond" w:hAnsi="Garamond"/>
          <w:kern w:val="2"/>
          <w:sz w:val="20"/>
          <w:szCs w:val="20"/>
        </w:rPr>
        <w:t xml:space="preserve">w tym </w:t>
      </w:r>
      <w:r w:rsidRPr="00104E78">
        <w:rPr>
          <w:rFonts w:ascii="Garamond" w:hAnsi="Garamond"/>
          <w:kern w:val="0"/>
          <w:sz w:val="20"/>
          <w:szCs w:val="20"/>
          <w:lang w:eastAsia="pl-PL"/>
        </w:rPr>
        <w:t>sprawdzenie poprawności instalacji,</w:t>
      </w:r>
      <w:r w:rsidRPr="00104E78">
        <w:rPr>
          <w:rFonts w:ascii="Garamond" w:hAnsi="Garamond"/>
          <w:kern w:val="2"/>
          <w:sz w:val="20"/>
          <w:szCs w:val="20"/>
        </w:rPr>
        <w:t xml:space="preserve"> </w:t>
      </w:r>
      <w:r w:rsidRPr="00104E78">
        <w:rPr>
          <w:rFonts w:ascii="Garamond" w:hAnsi="Garamond"/>
          <w:kern w:val="0"/>
          <w:sz w:val="20"/>
          <w:szCs w:val="20"/>
          <w:lang w:eastAsia="pl-PL"/>
        </w:rPr>
        <w:t>sprawdzenie dostępności funkcji opisanych w Załączniku nr 1.</w:t>
      </w:r>
      <w:r w:rsidR="003105E7" w:rsidRPr="00104E78">
        <w:rPr>
          <w:rFonts w:ascii="Garamond" w:hAnsi="Garamond"/>
          <w:kern w:val="0"/>
          <w:sz w:val="20"/>
          <w:szCs w:val="20"/>
          <w:lang w:eastAsia="pl-PL"/>
        </w:rPr>
        <w:t xml:space="preserve"> </w:t>
      </w:r>
    </w:p>
    <w:p w14:paraId="73E61572" w14:textId="6869F175"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t xml:space="preserve">Zamawiający dopuszcza możliwość przeprowadzenia weryfikacji oryginalności dostarczonych </w:t>
      </w:r>
      <w:r w:rsidR="00022A67">
        <w:rPr>
          <w:rFonts w:ascii="Garamond" w:hAnsi="Garamond"/>
          <w:sz w:val="20"/>
          <w:szCs w:val="20"/>
        </w:rPr>
        <w:t xml:space="preserve">narzędzi </w:t>
      </w:r>
      <w:r w:rsidRPr="00371326">
        <w:rPr>
          <w:rFonts w:ascii="Garamond" w:hAnsi="Garamond"/>
          <w:sz w:val="20"/>
          <w:szCs w:val="20"/>
        </w:rPr>
        <w:t xml:space="preserve"> u Producenta.</w:t>
      </w:r>
    </w:p>
    <w:p w14:paraId="70276D75" w14:textId="71D63852"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CA7A22">
        <w:rPr>
          <w:rFonts w:ascii="Garamond" w:hAnsi="Garamond"/>
          <w:kern w:val="0"/>
          <w:sz w:val="20"/>
          <w:szCs w:val="20"/>
          <w:lang w:eastAsia="pl-PL"/>
        </w:rPr>
        <w:t xml:space="preserve">W przypadku stwierdzenia braków lub błędów Sprzedający zobowiązany jest </w:t>
      </w:r>
      <w:r w:rsidR="00886470" w:rsidRPr="00CA7A22">
        <w:rPr>
          <w:rFonts w:ascii="Garamond" w:hAnsi="Garamond"/>
          <w:kern w:val="0"/>
          <w:sz w:val="20"/>
          <w:szCs w:val="20"/>
          <w:lang w:eastAsia="pl-PL"/>
        </w:rPr>
        <w:t xml:space="preserve">dostarczyć oprogramowanie niewadliwe lub umożliwiające jego prawidłowa instalację oraz poprawne funkcjonowanie. </w:t>
      </w:r>
      <w:r w:rsidRPr="00CA7A22">
        <w:rPr>
          <w:rFonts w:ascii="Garamond" w:hAnsi="Garamond"/>
          <w:kern w:val="2"/>
          <w:sz w:val="20"/>
          <w:szCs w:val="20"/>
        </w:rPr>
        <w:t xml:space="preserve">Procedurę </w:t>
      </w:r>
      <w:r w:rsidR="00886470" w:rsidRPr="00CA7A22">
        <w:rPr>
          <w:rFonts w:ascii="Garamond" w:hAnsi="Garamond"/>
          <w:kern w:val="2"/>
          <w:sz w:val="20"/>
          <w:szCs w:val="20"/>
        </w:rPr>
        <w:t xml:space="preserve">tę </w:t>
      </w:r>
      <w:r w:rsidRPr="00CA7A22">
        <w:rPr>
          <w:rFonts w:ascii="Garamond" w:hAnsi="Garamond"/>
          <w:kern w:val="2"/>
          <w:sz w:val="20"/>
          <w:szCs w:val="20"/>
        </w:rPr>
        <w:t xml:space="preserve"> powtarza się aż do czasu do</w:t>
      </w:r>
      <w:r w:rsidR="00886470" w:rsidRPr="00CA7A22">
        <w:rPr>
          <w:rFonts w:ascii="Garamond" w:hAnsi="Garamond"/>
          <w:kern w:val="2"/>
          <w:sz w:val="20"/>
          <w:szCs w:val="20"/>
        </w:rPr>
        <w:t xml:space="preserve">starczenia niewadliwego oprogramowania </w:t>
      </w:r>
      <w:r w:rsidRPr="00371326">
        <w:rPr>
          <w:rFonts w:ascii="Garamond" w:hAnsi="Garamond"/>
          <w:kern w:val="2"/>
          <w:sz w:val="20"/>
          <w:szCs w:val="20"/>
        </w:rPr>
        <w:t>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694750">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6</w:t>
      </w:r>
    </w:p>
    <w:p w14:paraId="78FBAD36" w14:textId="09CED4B5" w:rsidR="00677427" w:rsidRPr="00371326" w:rsidRDefault="00C96B89" w:rsidP="00022A67">
      <w:pPr>
        <w:pStyle w:val="Akapitzlist"/>
        <w:tabs>
          <w:tab w:val="left" w:pos="426"/>
        </w:tabs>
        <w:autoSpaceDN/>
        <w:spacing w:after="0"/>
        <w:ind w:left="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 xml:space="preserve">dostarczane </w:t>
      </w:r>
      <w:r w:rsidR="00022A67">
        <w:rPr>
          <w:rFonts w:ascii="Garamond" w:hAnsi="Garamond"/>
          <w:kern w:val="0"/>
          <w:sz w:val="20"/>
          <w:szCs w:val="20"/>
          <w:lang w:eastAsia="pl-PL"/>
        </w:rPr>
        <w:t>narzędzie</w:t>
      </w:r>
      <w:r w:rsidR="00B7392C" w:rsidRPr="00371326">
        <w:rPr>
          <w:rFonts w:ascii="Garamond" w:hAnsi="Garamond"/>
          <w:kern w:val="0"/>
          <w:sz w:val="20"/>
          <w:szCs w:val="20"/>
          <w:lang w:eastAsia="pl-PL"/>
        </w:rPr>
        <w:t xml:space="preserve"> </w:t>
      </w:r>
      <w:r w:rsidR="00022A67">
        <w:rPr>
          <w:rFonts w:ascii="Garamond" w:hAnsi="Garamond"/>
          <w:kern w:val="0"/>
          <w:sz w:val="20"/>
          <w:szCs w:val="20"/>
          <w:lang w:eastAsia="pl-PL"/>
        </w:rPr>
        <w:t>jest</w:t>
      </w:r>
      <w:r w:rsidR="00B7392C" w:rsidRPr="00371326">
        <w:rPr>
          <w:rFonts w:ascii="Garamond" w:hAnsi="Garamond"/>
          <w:kern w:val="0"/>
          <w:sz w:val="20"/>
          <w:szCs w:val="20"/>
          <w:lang w:eastAsia="pl-PL"/>
        </w:rPr>
        <w:t xml:space="preserve"> legalne, wolne od wad prawnych oraz gotowe do instalacji oraz spełnia wymagania opisane w Załączniku nr 1 i </w:t>
      </w:r>
      <w:r w:rsidR="00886470">
        <w:rPr>
          <w:rFonts w:ascii="Garamond" w:hAnsi="Garamond"/>
          <w:kern w:val="0"/>
          <w:sz w:val="20"/>
          <w:szCs w:val="20"/>
          <w:lang w:eastAsia="pl-PL"/>
        </w:rPr>
        <w:t xml:space="preserve">innych powszechnie obowiązujących </w:t>
      </w:r>
      <w:r w:rsidR="00B7392C" w:rsidRPr="00371326">
        <w:rPr>
          <w:rFonts w:ascii="Garamond" w:hAnsi="Garamond"/>
          <w:kern w:val="0"/>
          <w:sz w:val="20"/>
          <w:szCs w:val="20"/>
          <w:lang w:eastAsia="pl-PL"/>
        </w:rPr>
        <w:t>przepisach prawa.</w:t>
      </w:r>
    </w:p>
    <w:p w14:paraId="2AF32A06" w14:textId="61F6257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7</w:t>
      </w:r>
    </w:p>
    <w:p w14:paraId="393E3D80" w14:textId="326855DC" w:rsidR="009109F7" w:rsidRPr="009109F7" w:rsidRDefault="009109F7" w:rsidP="00694750">
      <w:pPr>
        <w:numPr>
          <w:ilvl w:val="3"/>
          <w:numId w:val="113"/>
        </w:numPr>
        <w:tabs>
          <w:tab w:val="left" w:pos="0"/>
        </w:tabs>
        <w:autoSpaceDN/>
        <w:spacing w:line="276" w:lineRule="auto"/>
        <w:contextualSpacing/>
        <w:jc w:val="both"/>
        <w:rPr>
          <w:rFonts w:ascii="Garamond" w:hAnsi="Garamond"/>
          <w:kern w:val="2"/>
          <w:sz w:val="20"/>
          <w:szCs w:val="20"/>
        </w:rPr>
      </w:pPr>
      <w:r w:rsidRPr="009109F7">
        <w:rPr>
          <w:rFonts w:ascii="Garamond" w:hAnsi="Garamond"/>
          <w:sz w:val="20"/>
          <w:szCs w:val="20"/>
        </w:rPr>
        <w:t>Sprzedający udziela Kupującemu gwarancję jakości na dostarczony system AI do badań laboratoryjnych na okres ___ miesięcy</w:t>
      </w:r>
      <w:r>
        <w:rPr>
          <w:rFonts w:ascii="Garamond" w:hAnsi="Garamond"/>
          <w:sz w:val="20"/>
          <w:szCs w:val="20"/>
        </w:rPr>
        <w:t xml:space="preserve"> (zgodnie z ofertą w tym zakresie)</w:t>
      </w:r>
      <w:r w:rsidRPr="009109F7">
        <w:rPr>
          <w:rFonts w:ascii="Garamond" w:hAnsi="Garamond"/>
          <w:sz w:val="20"/>
          <w:szCs w:val="20"/>
        </w:rPr>
        <w:t>, licząc od dnia podpisania protokołu odbioru końcowego bez zastrzeżeń.</w:t>
      </w:r>
    </w:p>
    <w:p w14:paraId="6CEA686D" w14:textId="38CC723D" w:rsidR="00022A67" w:rsidRPr="00022A67" w:rsidRDefault="00022A67" w:rsidP="00694750">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22A67">
        <w:rPr>
          <w:rFonts w:ascii="Garamond" w:hAnsi="Garamond"/>
          <w:kern w:val="0"/>
          <w:sz w:val="20"/>
          <w:szCs w:val="20"/>
          <w:lang w:eastAsia="pl-PL"/>
        </w:rPr>
        <w:t>Gwarancja obejmuje wszystkie elementy systemu, w tym:</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oprogramowanie (algorytmy, modele AI, interfejs użytkownika),</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komponenty sprzętowe (jeśli dotyczy),</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integracje z systemami laboratoryjnymi,</w:t>
      </w:r>
      <w:r w:rsidRPr="009109F7">
        <w:rPr>
          <w:rFonts w:ascii="Garamond" w:hAnsi="Garamond"/>
          <w:kern w:val="0"/>
          <w:sz w:val="20"/>
          <w:szCs w:val="20"/>
          <w:lang w:eastAsia="pl-PL"/>
        </w:rPr>
        <w:t xml:space="preserve"> </w:t>
      </w:r>
      <w:r w:rsidRPr="00022A67">
        <w:rPr>
          <w:rFonts w:ascii="Garamond" w:hAnsi="Garamond"/>
          <w:kern w:val="0"/>
          <w:sz w:val="20"/>
          <w:szCs w:val="20"/>
          <w:lang w:eastAsia="pl-PL"/>
        </w:rPr>
        <w:t>dokumentację techniczną.</w:t>
      </w:r>
    </w:p>
    <w:p w14:paraId="775EA629" w14:textId="77777777" w:rsidR="009109F7" w:rsidRPr="009109F7" w:rsidRDefault="009109F7" w:rsidP="00694750">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9109F7">
        <w:rPr>
          <w:rFonts w:ascii="Garamond" w:hAnsi="Garamond"/>
          <w:kern w:val="0"/>
          <w:sz w:val="20"/>
          <w:szCs w:val="20"/>
          <w:lang w:eastAsia="pl-PL"/>
        </w:rPr>
        <w:t>W ramach gwarancji Wykonawca zobowiązuje się do:</w:t>
      </w:r>
    </w:p>
    <w:p w14:paraId="05195CB2" w14:textId="77777777"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usuwania wad, błędów i awarii,</w:t>
      </w:r>
    </w:p>
    <w:p w14:paraId="3905DE6C" w14:textId="03517A8F"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przywrócenia pełnej funkcjonalności narzędzia,</w:t>
      </w:r>
    </w:p>
    <w:p w14:paraId="3132B332" w14:textId="4486CD53"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zapewnienia aktualizacji</w:t>
      </w:r>
      <w:r w:rsidR="00C604BF">
        <w:rPr>
          <w:rFonts w:ascii="Garamond" w:hAnsi="Garamond"/>
          <w:kern w:val="0"/>
          <w:sz w:val="20"/>
          <w:szCs w:val="20"/>
          <w:lang w:eastAsia="pl-PL"/>
        </w:rPr>
        <w:t xml:space="preserve">, w tym aktualizacji </w:t>
      </w:r>
      <w:r w:rsidRPr="009109F7">
        <w:rPr>
          <w:rFonts w:ascii="Garamond" w:hAnsi="Garamond"/>
          <w:kern w:val="0"/>
          <w:sz w:val="20"/>
          <w:szCs w:val="20"/>
          <w:lang w:eastAsia="pl-PL"/>
        </w:rPr>
        <w:t>bezpieczeństwa,</w:t>
      </w:r>
    </w:p>
    <w:p w14:paraId="01115677" w14:textId="77777777" w:rsidR="009109F7" w:rsidRPr="009109F7" w:rsidRDefault="009109F7" w:rsidP="00694750">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dostarczania poprawek i usprawnień wynikających z błędów systemowych.</w:t>
      </w:r>
    </w:p>
    <w:p w14:paraId="1E023461" w14:textId="77777777" w:rsidR="009109F7" w:rsidRPr="009109F7" w:rsidRDefault="009109F7" w:rsidP="00694750">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9109F7">
        <w:rPr>
          <w:rFonts w:ascii="Garamond" w:hAnsi="Garamond"/>
          <w:kern w:val="0"/>
          <w:sz w:val="20"/>
          <w:szCs w:val="20"/>
          <w:lang w:eastAsia="pl-PL"/>
        </w:rPr>
        <w:t>Usunięcie wad następuje na koszt i ryzyko Wykonawcy.</w:t>
      </w:r>
    </w:p>
    <w:p w14:paraId="5163B873" w14:textId="7F4C25DB" w:rsidR="009109F7" w:rsidRPr="009109F7" w:rsidRDefault="009109F7" w:rsidP="00694750">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9109F7">
        <w:rPr>
          <w:rFonts w:ascii="Garamond" w:hAnsi="Garamond"/>
          <w:kern w:val="0"/>
          <w:sz w:val="20"/>
          <w:szCs w:val="20"/>
          <w:lang w:eastAsia="pl-PL"/>
        </w:rPr>
        <w:t>Strony ustalają, że</w:t>
      </w:r>
      <w:r w:rsidRPr="009109F7">
        <w:rPr>
          <w:rFonts w:ascii="Garamond" w:hAnsi="Garamond"/>
          <w:b/>
          <w:bCs/>
          <w:kern w:val="0"/>
          <w:sz w:val="20"/>
          <w:szCs w:val="20"/>
          <w:lang w:eastAsia="pl-PL"/>
        </w:rPr>
        <w:t xml:space="preserve"> </w:t>
      </w:r>
      <w:r>
        <w:rPr>
          <w:rFonts w:ascii="Garamond" w:hAnsi="Garamond"/>
          <w:kern w:val="0"/>
          <w:sz w:val="20"/>
          <w:szCs w:val="20"/>
          <w:lang w:eastAsia="pl-PL"/>
        </w:rPr>
        <w:t>c</w:t>
      </w:r>
      <w:r w:rsidRPr="009109F7">
        <w:rPr>
          <w:rFonts w:ascii="Garamond" w:hAnsi="Garamond"/>
          <w:kern w:val="0"/>
          <w:sz w:val="20"/>
          <w:szCs w:val="20"/>
          <w:lang w:eastAsia="pl-PL"/>
        </w:rPr>
        <w:t>zas reakcji na zgłoszenie awarii: maksymalnie 24 godzin</w:t>
      </w:r>
      <w:r w:rsidR="009C3932">
        <w:rPr>
          <w:rFonts w:ascii="Garamond" w:hAnsi="Garamond"/>
          <w:kern w:val="0"/>
          <w:sz w:val="20"/>
          <w:szCs w:val="20"/>
          <w:lang w:eastAsia="pl-PL"/>
        </w:rPr>
        <w:t xml:space="preserve">y w dni </w:t>
      </w:r>
      <w:r w:rsidRPr="009109F7">
        <w:rPr>
          <w:rFonts w:ascii="Garamond" w:hAnsi="Garamond"/>
          <w:kern w:val="0"/>
          <w:sz w:val="20"/>
          <w:szCs w:val="20"/>
          <w:lang w:eastAsia="pl-PL"/>
        </w:rPr>
        <w:t>robocz</w:t>
      </w:r>
      <w:r w:rsidR="009C3932">
        <w:rPr>
          <w:rFonts w:ascii="Garamond" w:hAnsi="Garamond"/>
          <w:kern w:val="0"/>
          <w:sz w:val="20"/>
          <w:szCs w:val="20"/>
          <w:lang w:eastAsia="pl-PL"/>
        </w:rPr>
        <w:t>e</w:t>
      </w:r>
      <w:r w:rsidRPr="009109F7">
        <w:rPr>
          <w:rFonts w:ascii="Garamond" w:hAnsi="Garamond"/>
          <w:kern w:val="0"/>
          <w:sz w:val="20"/>
          <w:szCs w:val="20"/>
          <w:lang w:eastAsia="pl-PL"/>
        </w:rPr>
        <w:t xml:space="preserve">, a czas usunięcia awarii krytycznej: maksymalnie 12 godzin </w:t>
      </w:r>
      <w:r w:rsidR="009C3932">
        <w:rPr>
          <w:rFonts w:ascii="Garamond" w:hAnsi="Garamond"/>
          <w:kern w:val="0"/>
          <w:sz w:val="20"/>
          <w:szCs w:val="20"/>
          <w:lang w:eastAsia="pl-PL"/>
        </w:rPr>
        <w:t xml:space="preserve">w dni robocze </w:t>
      </w:r>
      <w:r w:rsidRPr="009109F7">
        <w:rPr>
          <w:rFonts w:ascii="Garamond" w:hAnsi="Garamond"/>
          <w:kern w:val="0"/>
          <w:sz w:val="20"/>
          <w:szCs w:val="20"/>
          <w:lang w:eastAsia="pl-PL"/>
        </w:rPr>
        <w:t>od momentu zgłoszenia. Za awarię krytyczną uznaje się sytuację uniemożliwiającą prowadzenie badań laboratoryjnych z wykorzystaniem systemu AI.</w:t>
      </w:r>
    </w:p>
    <w:p w14:paraId="2137EDEA" w14:textId="10EF28AC" w:rsidR="00776FBA" w:rsidRPr="00371326" w:rsidRDefault="00776FBA" w:rsidP="00694750">
      <w:pPr>
        <w:numPr>
          <w:ilvl w:val="0"/>
          <w:numId w:val="113"/>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24B8B9A4" w14:textId="77777777" w:rsidR="00776FBA" w:rsidRPr="00371326" w:rsidRDefault="00C96B89" w:rsidP="00694750">
      <w:pPr>
        <w:numPr>
          <w:ilvl w:val="0"/>
          <w:numId w:val="113"/>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26BCAC3B" w:rsidR="00C96B89" w:rsidRPr="009109F7" w:rsidRDefault="00C96B89" w:rsidP="00694750">
      <w:pPr>
        <w:numPr>
          <w:ilvl w:val="0"/>
          <w:numId w:val="113"/>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t>
      </w:r>
      <w:r w:rsidR="009109F7">
        <w:rPr>
          <w:rFonts w:ascii="Garamond" w:hAnsi="Garamond"/>
          <w:kern w:val="2"/>
          <w:sz w:val="20"/>
          <w:szCs w:val="20"/>
        </w:rPr>
        <w:t>Sprzedającego</w:t>
      </w:r>
      <w:r w:rsidRPr="00371326">
        <w:rPr>
          <w:rFonts w:ascii="Garamond" w:hAnsi="Garamond"/>
          <w:kern w:val="2"/>
          <w:sz w:val="20"/>
          <w:szCs w:val="20"/>
        </w:rPr>
        <w:t xml:space="preserve">,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t>
      </w:r>
      <w:r w:rsidRPr="00537DF7">
        <w:rPr>
          <w:rFonts w:ascii="Garamond" w:hAnsi="Garamond"/>
          <w:kern w:val="2"/>
          <w:sz w:val="20"/>
          <w:szCs w:val="20"/>
        </w:rPr>
        <w:t xml:space="preserve">w </w:t>
      </w:r>
      <w:r w:rsidRPr="00537DF7">
        <w:rPr>
          <w:rFonts w:ascii="Garamond" w:hAnsi="Garamond" w:cs="Garamond"/>
          <w:kern w:val="2"/>
          <w:sz w:val="20"/>
          <w:szCs w:val="20"/>
        </w:rPr>
        <w:t xml:space="preserve">§ </w:t>
      </w:r>
      <w:r w:rsidR="00537DF7" w:rsidRPr="00537DF7">
        <w:rPr>
          <w:rFonts w:ascii="Garamond" w:hAnsi="Garamond" w:cs="Garamond"/>
          <w:kern w:val="2"/>
          <w:sz w:val="20"/>
          <w:szCs w:val="20"/>
        </w:rPr>
        <w:t>9</w:t>
      </w:r>
      <w:r w:rsidRPr="00537DF7">
        <w:rPr>
          <w:rFonts w:ascii="Garamond" w:hAnsi="Garamond" w:cs="Garamond"/>
          <w:kern w:val="2"/>
          <w:sz w:val="20"/>
          <w:szCs w:val="20"/>
        </w:rPr>
        <w:t>.</w:t>
      </w:r>
    </w:p>
    <w:p w14:paraId="4CD14934" w14:textId="6231B1F9" w:rsidR="009109F7" w:rsidRPr="009109F7" w:rsidRDefault="009109F7" w:rsidP="00694750">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9109F7">
        <w:rPr>
          <w:rFonts w:ascii="Garamond" w:hAnsi="Garamond"/>
          <w:kern w:val="0"/>
          <w:sz w:val="20"/>
          <w:szCs w:val="20"/>
          <w:lang w:eastAsia="pl-PL"/>
        </w:rPr>
        <w:t>W okresie gwarancyjnym Wykonawca zapewni</w:t>
      </w:r>
      <w:r>
        <w:rPr>
          <w:rFonts w:ascii="Garamond" w:hAnsi="Garamond"/>
          <w:kern w:val="0"/>
          <w:sz w:val="20"/>
          <w:szCs w:val="20"/>
          <w:lang w:eastAsia="pl-PL"/>
        </w:rPr>
        <w:t xml:space="preserve"> również </w:t>
      </w:r>
      <w:r w:rsidRPr="009109F7">
        <w:rPr>
          <w:rFonts w:ascii="Garamond" w:hAnsi="Garamond"/>
          <w:kern w:val="0"/>
          <w:sz w:val="20"/>
          <w:szCs w:val="20"/>
          <w:lang w:eastAsia="pl-PL"/>
        </w:rPr>
        <w:t>:</w:t>
      </w:r>
    </w:p>
    <w:p w14:paraId="13F22BE8" w14:textId="77777777" w:rsidR="009109F7" w:rsidRPr="009109F7" w:rsidRDefault="009109F7" w:rsidP="00694750">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bezpłatne aktualizacje modeli AI,</w:t>
      </w:r>
    </w:p>
    <w:p w14:paraId="4C8B18DB" w14:textId="77777777" w:rsidR="009109F7" w:rsidRPr="009109F7" w:rsidRDefault="009109F7" w:rsidP="00694750">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dostosowanie algorytmów do zmian środowiska systemowego,</w:t>
      </w:r>
    </w:p>
    <w:p w14:paraId="0F455E88" w14:textId="77777777" w:rsidR="009109F7" w:rsidRPr="009109F7" w:rsidRDefault="009109F7" w:rsidP="00694750">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9109F7">
        <w:rPr>
          <w:rFonts w:ascii="Garamond" w:hAnsi="Garamond"/>
          <w:kern w:val="0"/>
          <w:sz w:val="20"/>
          <w:szCs w:val="20"/>
          <w:lang w:eastAsia="pl-PL"/>
        </w:rPr>
        <w:t>poprawki wynikające z błędów logicznych modeli.</w:t>
      </w:r>
    </w:p>
    <w:p w14:paraId="317ABDD4" w14:textId="20CA376C" w:rsidR="009109F7" w:rsidRPr="009109F7" w:rsidRDefault="009C3932" w:rsidP="009C3932">
      <w:pPr>
        <w:tabs>
          <w:tab w:val="left" w:pos="0"/>
        </w:tabs>
        <w:suppressAutoHyphens w:val="0"/>
        <w:autoSpaceDN/>
        <w:spacing w:line="276" w:lineRule="auto"/>
        <w:jc w:val="both"/>
        <w:textAlignment w:val="auto"/>
        <w:rPr>
          <w:rFonts w:ascii="Garamond" w:hAnsi="Garamond"/>
          <w:kern w:val="0"/>
          <w:sz w:val="20"/>
          <w:szCs w:val="20"/>
          <w:lang w:eastAsia="pl-PL"/>
        </w:rPr>
      </w:pPr>
      <w:r>
        <w:rPr>
          <w:rFonts w:ascii="Garamond" w:hAnsi="Garamond"/>
          <w:kern w:val="0"/>
          <w:sz w:val="20"/>
          <w:szCs w:val="20"/>
          <w:lang w:eastAsia="pl-PL"/>
        </w:rPr>
        <w:t>A</w:t>
      </w:r>
      <w:r w:rsidR="009109F7" w:rsidRPr="009109F7">
        <w:rPr>
          <w:rFonts w:ascii="Garamond" w:hAnsi="Garamond"/>
          <w:kern w:val="0"/>
          <w:sz w:val="20"/>
          <w:szCs w:val="20"/>
          <w:lang w:eastAsia="pl-PL"/>
        </w:rPr>
        <w:t xml:space="preserve">ktualizacje </w:t>
      </w:r>
      <w:r>
        <w:rPr>
          <w:rFonts w:ascii="Garamond" w:hAnsi="Garamond"/>
          <w:kern w:val="0"/>
          <w:sz w:val="20"/>
          <w:szCs w:val="20"/>
          <w:lang w:eastAsia="pl-PL"/>
        </w:rPr>
        <w:t xml:space="preserve">te </w:t>
      </w:r>
      <w:r w:rsidR="009109F7" w:rsidRPr="009109F7">
        <w:rPr>
          <w:rFonts w:ascii="Garamond" w:hAnsi="Garamond"/>
          <w:kern w:val="0"/>
          <w:sz w:val="20"/>
          <w:szCs w:val="20"/>
          <w:lang w:eastAsia="pl-PL"/>
        </w:rPr>
        <w:t>nie mogą powodować pogorszenia parametrów określonych w SWZ.</w:t>
      </w:r>
    </w:p>
    <w:p w14:paraId="6519DA80" w14:textId="38AACCF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8</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Krakowie,  ul. Wrocławska 1 – 3, 30 – 901 Kraków.</w:t>
      </w:r>
    </w:p>
    <w:p w14:paraId="4A23E368" w14:textId="77777777" w:rsidR="009109F7" w:rsidRDefault="009109F7" w:rsidP="00371326">
      <w:pPr>
        <w:autoSpaceDN/>
        <w:spacing w:line="276" w:lineRule="auto"/>
        <w:contextualSpacing/>
        <w:jc w:val="center"/>
        <w:rPr>
          <w:rFonts w:ascii="Garamond" w:hAnsi="Garamond" w:cs="Garamond"/>
          <w:b/>
          <w:kern w:val="2"/>
          <w:sz w:val="20"/>
          <w:szCs w:val="20"/>
        </w:rPr>
      </w:pPr>
    </w:p>
    <w:p w14:paraId="3D10A672" w14:textId="77777777" w:rsidR="009109F7" w:rsidRDefault="009109F7" w:rsidP="00371326">
      <w:pPr>
        <w:autoSpaceDN/>
        <w:spacing w:line="276" w:lineRule="auto"/>
        <w:contextualSpacing/>
        <w:jc w:val="center"/>
        <w:rPr>
          <w:rFonts w:ascii="Garamond" w:hAnsi="Garamond" w:cs="Garamond"/>
          <w:b/>
          <w:kern w:val="2"/>
          <w:sz w:val="20"/>
          <w:szCs w:val="20"/>
        </w:rPr>
      </w:pPr>
    </w:p>
    <w:p w14:paraId="5697D158" w14:textId="5DD7DB9B"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9</w:t>
      </w:r>
    </w:p>
    <w:p w14:paraId="3F2FEACF" w14:textId="4843174C" w:rsidR="00776FBA" w:rsidRPr="00D874B6" w:rsidRDefault="00E152A7"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D874B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371326" w:rsidRDefault="00776FBA"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xml:space="preserve">§ </w:t>
      </w:r>
      <w:r w:rsidR="00E152A7">
        <w:rPr>
          <w:rFonts w:ascii="Garamond" w:hAnsi="Garamond" w:cs="Garamond"/>
          <w:b/>
          <w:kern w:val="2"/>
          <w:sz w:val="20"/>
          <w:szCs w:val="20"/>
        </w:rPr>
        <w:t>7</w:t>
      </w:r>
      <w:r w:rsidRPr="00371326">
        <w:rPr>
          <w:rFonts w:ascii="Garamond" w:hAnsi="Garamond" w:cs="Garamond"/>
          <w:b/>
          <w:kern w:val="2"/>
          <w:sz w:val="20"/>
          <w:szCs w:val="20"/>
        </w:rPr>
        <w:t xml:space="preserve"> ust. </w:t>
      </w:r>
      <w:r w:rsidR="00E152A7">
        <w:rPr>
          <w:rFonts w:ascii="Garamond" w:hAnsi="Garamond" w:cs="Garamond"/>
          <w:b/>
          <w:kern w:val="2"/>
          <w:sz w:val="20"/>
          <w:szCs w:val="20"/>
        </w:rPr>
        <w:t>5</w:t>
      </w:r>
      <w:r w:rsidRPr="00371326">
        <w:rPr>
          <w:rFonts w:ascii="Garamond" w:hAnsi="Garamond" w:cs="Garamond"/>
          <w:b/>
          <w:kern w:val="2"/>
          <w:sz w:val="20"/>
          <w:szCs w:val="20"/>
        </w:rPr>
        <w:t>.</w:t>
      </w:r>
    </w:p>
    <w:p w14:paraId="5FF2A86D" w14:textId="44A1EF84" w:rsidR="00C96B89" w:rsidRPr="00371326" w:rsidRDefault="00C96B89"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24FA01FB" w:rsidR="00C96B89" w:rsidRPr="00371326" w:rsidRDefault="00C96B89" w:rsidP="00694750">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 xml:space="preserve">Nie usunięcie przez Sprzedającego wad w terminie daje Kupującemu prawo powierzenia ich usunięcia </w:t>
      </w:r>
      <w:r w:rsidR="00E152A7" w:rsidRPr="00D874B6">
        <w:rPr>
          <w:rFonts w:ascii="Garamond" w:hAnsi="Garamond" w:cs="Garamond"/>
          <w:kern w:val="2"/>
          <w:sz w:val="20"/>
          <w:szCs w:val="20"/>
          <w:lang w:eastAsia="ar-SA"/>
        </w:rPr>
        <w:t>podmiotowi trzeciemu na koszt Sprzedającego</w:t>
      </w:r>
      <w:r w:rsidR="009C3932">
        <w:rPr>
          <w:rFonts w:ascii="Garamond" w:hAnsi="Garamond" w:cs="Garamond"/>
          <w:kern w:val="2"/>
          <w:sz w:val="20"/>
          <w:szCs w:val="20"/>
          <w:lang w:eastAsia="ar-SA"/>
        </w:rPr>
        <w:t xml:space="preserve"> (jeśli to możliwe)</w:t>
      </w:r>
      <w:r w:rsidR="00E152A7" w:rsidRPr="00D874B6">
        <w:rPr>
          <w:rFonts w:ascii="Garamond" w:hAnsi="Garamond" w:cs="Garamond"/>
          <w:kern w:val="2"/>
          <w:sz w:val="20"/>
          <w:szCs w:val="20"/>
          <w:lang w:eastAsia="ar-SA"/>
        </w:rPr>
        <w:t xml:space="preserve">. </w:t>
      </w:r>
    </w:p>
    <w:p w14:paraId="16ECA158" w14:textId="5A6080A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10</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1</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Kupujący przewiduje możliwość zmiany umowy w stosunku do treści oferty na podstawie, której dokonano wyboru </w:t>
      </w:r>
      <w:r w:rsidRPr="00D60F38">
        <w:rPr>
          <w:rFonts w:ascii="Garamond" w:hAnsi="Garamond" w:cs="Garamond"/>
          <w:kern w:val="2"/>
          <w:sz w:val="20"/>
          <w:szCs w:val="20"/>
        </w:rPr>
        <w:t>Sprzedają</w:t>
      </w:r>
      <w:r w:rsidR="00937983" w:rsidRPr="00D60F38">
        <w:rPr>
          <w:rFonts w:ascii="Garamond" w:hAnsi="Garamond" w:cs="Garamond"/>
          <w:kern w:val="2"/>
          <w:sz w:val="20"/>
          <w:szCs w:val="20"/>
        </w:rPr>
        <w:t>cego</w:t>
      </w:r>
      <w:r w:rsidRPr="00D60F38">
        <w:rPr>
          <w:rFonts w:ascii="Garamond" w:hAnsi="Garamond" w:cs="Garamond"/>
          <w:kern w:val="2"/>
          <w:sz w:val="20"/>
          <w:szCs w:val="20"/>
        </w:rPr>
        <w:t>, jeżeli k</w:t>
      </w:r>
      <w:r w:rsidRPr="00371326">
        <w:rPr>
          <w:rFonts w:ascii="Garamond" w:hAnsi="Garamond" w:cs="Garamond"/>
          <w:kern w:val="2"/>
          <w:sz w:val="20"/>
          <w:szCs w:val="20"/>
        </w:rPr>
        <w:t>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5309F4" w:rsidRDefault="00C96B89" w:rsidP="00694750">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5309F4">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5309F4">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w:t>
      </w:r>
      <w:r w:rsidR="001673FB">
        <w:rPr>
          <w:rFonts w:ascii="Garamond" w:hAnsi="Garamond"/>
          <w:b/>
          <w:bCs/>
          <w:kern w:val="2"/>
          <w:sz w:val="20"/>
          <w:szCs w:val="20"/>
        </w:rPr>
        <w:t>2</w:t>
      </w:r>
    </w:p>
    <w:p w14:paraId="527F0CF5" w14:textId="77777777" w:rsidR="005E498D" w:rsidRPr="00A549D5" w:rsidRDefault="005E498D" w:rsidP="00694750">
      <w:pPr>
        <w:numPr>
          <w:ilvl w:val="0"/>
          <w:numId w:val="106"/>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Poza przypadkami wynikającymi z zapisów </w:t>
      </w:r>
      <w:proofErr w:type="spellStart"/>
      <w:r w:rsidRPr="00A549D5">
        <w:rPr>
          <w:rFonts w:ascii="Garamond" w:hAnsi="Garamond" w:cs="Garamond"/>
          <w:kern w:val="2"/>
          <w:sz w:val="20"/>
          <w:szCs w:val="20"/>
        </w:rPr>
        <w:t>Kc</w:t>
      </w:r>
      <w:proofErr w:type="spellEnd"/>
      <w:r w:rsidRPr="00A549D5">
        <w:rPr>
          <w:rFonts w:ascii="Garamond" w:hAnsi="Garamond" w:cs="Garamond"/>
          <w:kern w:val="2"/>
          <w:sz w:val="20"/>
          <w:szCs w:val="20"/>
        </w:rPr>
        <w:t xml:space="preserve"> i </w:t>
      </w:r>
      <w:proofErr w:type="spellStart"/>
      <w:r w:rsidRPr="00A549D5">
        <w:rPr>
          <w:rFonts w:ascii="Garamond" w:hAnsi="Garamond" w:cs="Garamond"/>
          <w:kern w:val="2"/>
          <w:sz w:val="20"/>
          <w:szCs w:val="20"/>
        </w:rPr>
        <w:t>Pzp</w:t>
      </w:r>
      <w:proofErr w:type="spellEnd"/>
      <w:r w:rsidRPr="00A549D5">
        <w:rPr>
          <w:rFonts w:ascii="Garamond" w:hAnsi="Garamond" w:cs="Garamond"/>
          <w:kern w:val="2"/>
          <w:sz w:val="20"/>
          <w:szCs w:val="20"/>
        </w:rPr>
        <w:t xml:space="preserve"> Kupujący zastrzega sobie prawo odstąpienia od Umowy w trybie natychmiastowym, w przypadku:</w:t>
      </w:r>
    </w:p>
    <w:p w14:paraId="6F20EEB7"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t>
      </w:r>
      <w:r w:rsidRPr="009C3932">
        <w:rPr>
          <w:rFonts w:ascii="Garamond" w:hAnsi="Garamond" w:cs="Garamond"/>
          <w:kern w:val="2"/>
          <w:sz w:val="20"/>
          <w:szCs w:val="20"/>
        </w:rPr>
        <w:t>w § 4 ust. 1</w:t>
      </w:r>
      <w:r w:rsidRPr="00A549D5">
        <w:rPr>
          <w:rFonts w:ascii="Garamond" w:hAnsi="Garamond" w:cs="Garamond"/>
          <w:b/>
          <w:kern w:val="2"/>
          <w:sz w:val="20"/>
          <w:szCs w:val="20"/>
        </w:rPr>
        <w:t xml:space="preserve">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694750">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60ACB887" w14:textId="22F9BFC9"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9109F7">
        <w:rPr>
          <w:rFonts w:ascii="Garamond" w:hAnsi="Garamond" w:cs="Garamond"/>
          <w:b/>
          <w:kern w:val="2"/>
          <w:sz w:val="20"/>
          <w:szCs w:val="20"/>
        </w:rPr>
        <w:t>3</w:t>
      </w:r>
    </w:p>
    <w:p w14:paraId="5D2FF054" w14:textId="77777777" w:rsidR="00C96B89" w:rsidRPr="00371326" w:rsidRDefault="00C96B89" w:rsidP="00694750">
      <w:pPr>
        <w:pStyle w:val="Akapitzlist"/>
        <w:numPr>
          <w:ilvl w:val="3"/>
          <w:numId w:val="119"/>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zapłaty Kupującemu kary umownej:</w:t>
      </w:r>
    </w:p>
    <w:p w14:paraId="1323A5D4" w14:textId="64AFB612" w:rsidR="00C96B89" w:rsidRPr="00371326" w:rsidRDefault="00C96B89" w:rsidP="00694750">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0,</w:t>
      </w:r>
      <w:r w:rsidR="00D60F38">
        <w:rPr>
          <w:rFonts w:ascii="Garamond" w:hAnsi="Garamond" w:cs="Garamond"/>
          <w:kern w:val="2"/>
          <w:sz w:val="20"/>
          <w:szCs w:val="20"/>
        </w:rPr>
        <w:t>3</w:t>
      </w:r>
      <w:r w:rsidRPr="0037132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ponad </w:t>
      </w:r>
      <w:r w:rsidR="001648BB">
        <w:rPr>
          <w:rFonts w:ascii="Garamond" w:hAnsi="Garamond" w:cs="Garamond"/>
          <w:kern w:val="2"/>
          <w:sz w:val="20"/>
          <w:szCs w:val="20"/>
        </w:rPr>
        <w:t xml:space="preserve"> </w:t>
      </w:r>
      <w:r w:rsidRPr="00371326">
        <w:rPr>
          <w:rFonts w:ascii="Garamond" w:hAnsi="Garamond" w:cs="Garamond"/>
          <w:kern w:val="2"/>
          <w:sz w:val="20"/>
          <w:szCs w:val="20"/>
        </w:rPr>
        <w:t>termin określony w § 4 ust. 1 niniejszej Umowy</w:t>
      </w:r>
      <w:r w:rsidRPr="00371326">
        <w:rPr>
          <w:rFonts w:ascii="Garamond" w:hAnsi="Garamond" w:cs="Garamond"/>
          <w:bCs/>
          <w:kern w:val="2"/>
          <w:sz w:val="20"/>
          <w:szCs w:val="20"/>
        </w:rPr>
        <w:t>;</w:t>
      </w:r>
    </w:p>
    <w:p w14:paraId="3AAC3FEE" w14:textId="38E97775" w:rsidR="00C96B89" w:rsidRPr="00371326" w:rsidRDefault="004071C9" w:rsidP="00694750">
      <w:pPr>
        <w:numPr>
          <w:ilvl w:val="0"/>
          <w:numId w:val="120"/>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C96B89" w:rsidRPr="00371326">
        <w:rPr>
          <w:rFonts w:ascii="Garamond" w:hAnsi="Garamond" w:cs="Garamond"/>
          <w:kern w:val="2"/>
          <w:sz w:val="20"/>
          <w:szCs w:val="20"/>
        </w:rPr>
        <w:t>00,00 zł brutto za każdy rozpoczęty dzień zwłoki w wykonaniu przez Sprzedającego czynności :</w:t>
      </w:r>
    </w:p>
    <w:p w14:paraId="7D1D516B" w14:textId="77777777" w:rsidR="00C96B89" w:rsidRPr="00371326" w:rsidRDefault="00C96B89" w:rsidP="00694750">
      <w:pPr>
        <w:numPr>
          <w:ilvl w:val="0"/>
          <w:numId w:val="11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zakresie)  szkolenia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0347B75F" w:rsidR="00C96B89" w:rsidRPr="00371326" w:rsidRDefault="00C96B89" w:rsidP="00694750">
      <w:pPr>
        <w:numPr>
          <w:ilvl w:val="0"/>
          <w:numId w:val="11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dostarczenia w terminie dokumentów wskazanych § 3 ust. </w:t>
      </w:r>
      <w:r w:rsidR="009C3932">
        <w:rPr>
          <w:rFonts w:ascii="Garamond" w:hAnsi="Garamond" w:cs="Garamond"/>
          <w:kern w:val="2"/>
          <w:sz w:val="20"/>
          <w:szCs w:val="20"/>
        </w:rPr>
        <w:t>3</w:t>
      </w:r>
      <w:r w:rsidRPr="00371326">
        <w:rPr>
          <w:rFonts w:ascii="Garamond" w:hAnsi="Garamond" w:cs="Garamond"/>
          <w:bCs/>
          <w:kern w:val="2"/>
          <w:sz w:val="20"/>
          <w:szCs w:val="20"/>
        </w:rPr>
        <w:t>;</w:t>
      </w:r>
    </w:p>
    <w:p w14:paraId="2F1CCB99" w14:textId="77777777" w:rsidR="00C96B89" w:rsidRPr="00371326" w:rsidRDefault="00C96B89" w:rsidP="00694750">
      <w:pPr>
        <w:numPr>
          <w:ilvl w:val="0"/>
          <w:numId w:val="11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2DC8FCC0" w:rsidR="00C96B89" w:rsidRPr="00371326" w:rsidRDefault="00C96B89" w:rsidP="00694750">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w:t>
      </w:r>
      <w:r w:rsidR="009109F7">
        <w:rPr>
          <w:rFonts w:ascii="Garamond" w:hAnsi="Garamond" w:cs="Garamond"/>
          <w:kern w:val="2"/>
          <w:sz w:val="20"/>
          <w:szCs w:val="20"/>
        </w:rPr>
        <w:t>2</w:t>
      </w:r>
      <w:r w:rsidRPr="00371326">
        <w:rPr>
          <w:rFonts w:ascii="Garamond" w:hAnsi="Garamond" w:cs="Garamond"/>
          <w:kern w:val="2"/>
          <w:sz w:val="20"/>
          <w:szCs w:val="20"/>
        </w:rPr>
        <w:t xml:space="preserve"> ust. 1).</w:t>
      </w:r>
    </w:p>
    <w:p w14:paraId="78383066" w14:textId="77777777" w:rsidR="00C96B89" w:rsidRPr="00371326" w:rsidRDefault="00C96B89" w:rsidP="00694750">
      <w:pPr>
        <w:numPr>
          <w:ilvl w:val="0"/>
          <w:numId w:val="116"/>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ze łączna wysokość kar umownych nie może przekroczyć 20 % wynagrodzenia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694750">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A96E6D" w:rsidRDefault="001648BB" w:rsidP="00694750">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Zapłata kar umownych nie zwalani Sprzedającego z obowiązku spełnienia świadczenia.</w:t>
      </w:r>
    </w:p>
    <w:p w14:paraId="55ACF723" w14:textId="7D68CC09" w:rsidR="00C96B89" w:rsidRPr="00A96E6D" w:rsidRDefault="00C96B89" w:rsidP="00371326">
      <w:pPr>
        <w:autoSpaceDN/>
        <w:spacing w:line="276" w:lineRule="auto"/>
        <w:contextualSpacing/>
        <w:jc w:val="center"/>
        <w:rPr>
          <w:rFonts w:ascii="Garamond" w:hAnsi="Garamond"/>
          <w:kern w:val="2"/>
          <w:sz w:val="20"/>
          <w:szCs w:val="20"/>
        </w:rPr>
      </w:pPr>
      <w:r w:rsidRPr="00A96E6D">
        <w:rPr>
          <w:rFonts w:ascii="Garamond" w:hAnsi="Garamond" w:cs="Garamond"/>
          <w:b/>
          <w:kern w:val="2"/>
          <w:sz w:val="20"/>
          <w:szCs w:val="20"/>
        </w:rPr>
        <w:t>§ 1</w:t>
      </w:r>
      <w:r w:rsidR="009109F7">
        <w:rPr>
          <w:rFonts w:ascii="Garamond" w:hAnsi="Garamond" w:cs="Garamond"/>
          <w:b/>
          <w:kern w:val="2"/>
          <w:sz w:val="20"/>
          <w:szCs w:val="20"/>
        </w:rPr>
        <w:t>4</w:t>
      </w:r>
    </w:p>
    <w:p w14:paraId="6791E60F" w14:textId="06C49182" w:rsidR="00C96B89" w:rsidRPr="00A96E6D" w:rsidRDefault="00C96B89" w:rsidP="00371326">
      <w:pPr>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w:t>
      </w:r>
      <w:proofErr w:type="spellStart"/>
      <w:r w:rsidRPr="00A96E6D">
        <w:rPr>
          <w:rFonts w:ascii="Garamond" w:hAnsi="Garamond" w:cs="Garamond"/>
          <w:kern w:val="2"/>
          <w:sz w:val="20"/>
          <w:szCs w:val="20"/>
        </w:rPr>
        <w:t>cio</w:t>
      </w:r>
      <w:proofErr w:type="spellEnd"/>
      <w:r w:rsidRPr="00A96E6D">
        <w:rPr>
          <w:rFonts w:ascii="Garamond" w:hAnsi="Garamond" w:cs="Garamond"/>
          <w:kern w:val="2"/>
          <w:sz w:val="20"/>
          <w:szCs w:val="20"/>
        </w:rPr>
        <w:t xml:space="preserve"> dniowym terminie od dnia wezwania, pod rygorem odstąpienia od umowy.</w:t>
      </w:r>
      <w:r w:rsidR="00D81BFF" w:rsidRPr="00A96E6D">
        <w:rPr>
          <w:rFonts w:ascii="Garamond" w:hAnsi="Garamond" w:cs="Garamond"/>
          <w:kern w:val="2"/>
          <w:sz w:val="20"/>
          <w:szCs w:val="20"/>
        </w:rPr>
        <w:t xml:space="preserve"> Kupujący może odstąpić od umowy w ciągu 30 dni od powzięcia wiadomości uzasadniającej złożenie oświadczenia </w:t>
      </w:r>
      <w:r w:rsidR="00D81BFF" w:rsidRPr="00A96E6D">
        <w:rPr>
          <w:rFonts w:ascii="Garamond" w:hAnsi="Garamond" w:cs="Garamond"/>
          <w:kern w:val="2"/>
          <w:sz w:val="20"/>
          <w:szCs w:val="20"/>
        </w:rPr>
        <w:br/>
        <w:t>o odstąpieniu.</w:t>
      </w:r>
    </w:p>
    <w:p w14:paraId="6333C050" w14:textId="1A7DD3F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9109F7">
        <w:rPr>
          <w:rFonts w:ascii="Garamond" w:hAnsi="Garamond" w:cs="Garamond"/>
          <w:b/>
          <w:kern w:val="2"/>
          <w:sz w:val="20"/>
          <w:szCs w:val="20"/>
        </w:rPr>
        <w:t>5</w:t>
      </w:r>
    </w:p>
    <w:p w14:paraId="5365A85C" w14:textId="7FB7CCFF"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Pr>
          <w:rFonts w:ascii="Garamond" w:hAnsi="Garamond" w:cs="Garamond"/>
          <w:kern w:val="2"/>
          <w:sz w:val="20"/>
          <w:szCs w:val="20"/>
        </w:rPr>
        <w:t>7</w:t>
      </w:r>
    </w:p>
    <w:p w14:paraId="7DF8AF74" w14:textId="21B16C54"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4071C9">
        <w:rPr>
          <w:rFonts w:ascii="Garamond" w:hAnsi="Garamond" w:cs="Garamond"/>
          <w:b/>
          <w:kern w:val="2"/>
          <w:sz w:val="20"/>
          <w:szCs w:val="20"/>
        </w:rPr>
        <w:t>6</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Default="00D60F38" w:rsidP="00371326">
      <w:pPr>
        <w:autoSpaceDN/>
        <w:spacing w:line="276" w:lineRule="auto"/>
        <w:contextualSpacing/>
        <w:jc w:val="center"/>
        <w:rPr>
          <w:rFonts w:ascii="Garamond" w:hAnsi="Garamond" w:cs="Garamond"/>
          <w:b/>
          <w:kern w:val="2"/>
          <w:sz w:val="20"/>
          <w:szCs w:val="20"/>
        </w:rPr>
      </w:pPr>
    </w:p>
    <w:p w14:paraId="09E7A583" w14:textId="6DAE293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694750">
        <w:rPr>
          <w:rFonts w:ascii="Garamond" w:hAnsi="Garamond" w:cs="Garamond"/>
          <w:b/>
          <w:kern w:val="2"/>
          <w:sz w:val="20"/>
          <w:szCs w:val="20"/>
        </w:rPr>
        <w:t>7</w:t>
      </w:r>
    </w:p>
    <w:p w14:paraId="16C53702" w14:textId="77777777" w:rsidR="00C96B89" w:rsidRPr="00371326" w:rsidRDefault="00C96B89" w:rsidP="00694750">
      <w:pPr>
        <w:numPr>
          <w:ilvl w:val="0"/>
          <w:numId w:val="11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694750">
      <w:pPr>
        <w:numPr>
          <w:ilvl w:val="0"/>
          <w:numId w:val="11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694750">
      <w:pPr>
        <w:widowControl w:val="0"/>
        <w:numPr>
          <w:ilvl w:val="0"/>
          <w:numId w:val="117"/>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426F7F7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694750">
        <w:rPr>
          <w:rFonts w:ascii="Garamond" w:hAnsi="Garamond" w:cs="Garamond"/>
          <w:b/>
          <w:kern w:val="2"/>
          <w:sz w:val="20"/>
          <w:szCs w:val="20"/>
        </w:rPr>
        <w:t>8</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3"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3"/>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A96E6D">
        <w:rPr>
          <w:rFonts w:ascii="Garamond" w:hAnsi="Garamond"/>
          <w:kern w:val="2"/>
          <w:sz w:val="20"/>
          <w:szCs w:val="20"/>
        </w:rPr>
        <w:t xml:space="preserve">W przypadku naruszenia  przez Wykonawcę obowiązku zachowania poufności, Wykonawca zobowiązany będzie do zapłaty na rzecz Zamawiającego kary umownej w wysokości </w:t>
      </w:r>
      <w:r w:rsidR="00B62840" w:rsidRPr="00A96E6D">
        <w:rPr>
          <w:rFonts w:ascii="Garamond" w:hAnsi="Garamond"/>
          <w:kern w:val="2"/>
          <w:sz w:val="20"/>
          <w:szCs w:val="20"/>
        </w:rPr>
        <w:t>5</w:t>
      </w:r>
      <w:r w:rsidRPr="00A96E6D">
        <w:rPr>
          <w:rFonts w:ascii="Garamond" w:hAnsi="Garamond"/>
          <w:kern w:val="2"/>
          <w:sz w:val="20"/>
          <w:szCs w:val="20"/>
        </w:rPr>
        <w:t>0 000 zł za każdy przypadek naruszenia.</w:t>
      </w:r>
    </w:p>
    <w:p w14:paraId="76217808" w14:textId="044EF5F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694750">
        <w:rPr>
          <w:rFonts w:ascii="Garamond" w:hAnsi="Garamond" w:cs="Garamond"/>
          <w:b/>
          <w:kern w:val="2"/>
          <w:sz w:val="20"/>
          <w:szCs w:val="20"/>
        </w:rPr>
        <w:t>19</w:t>
      </w:r>
    </w:p>
    <w:p w14:paraId="7D06C137" w14:textId="6D0948FC" w:rsidR="00C96B89" w:rsidRPr="00371326" w:rsidRDefault="00C96B89" w:rsidP="00694750">
      <w:pPr>
        <w:numPr>
          <w:ilvl w:val="1"/>
          <w:numId w:val="11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Osobą odpowiedzialną za realizację Umowy ze strony Kupującego jest </w:t>
      </w:r>
      <w:r w:rsidR="00D874B6">
        <w:rPr>
          <w:rFonts w:ascii="Garamond" w:hAnsi="Garamond" w:cs="Garamond"/>
          <w:kern w:val="2"/>
          <w:sz w:val="20"/>
          <w:szCs w:val="20"/>
        </w:rPr>
        <w:t>p. Łukasz Szczygieł.</w:t>
      </w:r>
    </w:p>
    <w:p w14:paraId="072F53FE" w14:textId="77777777" w:rsidR="00C96B89" w:rsidRPr="00371326" w:rsidRDefault="00C96B89" w:rsidP="00694750">
      <w:pPr>
        <w:numPr>
          <w:ilvl w:val="1"/>
          <w:numId w:val="11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6863DDA6"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D60F38">
        <w:rPr>
          <w:rFonts w:ascii="Garamond" w:hAnsi="Garamond" w:cs="Garamond"/>
          <w:b/>
          <w:kern w:val="2"/>
          <w:sz w:val="20"/>
          <w:szCs w:val="20"/>
        </w:rPr>
        <w:t>2</w:t>
      </w:r>
      <w:r w:rsidR="00694750">
        <w:rPr>
          <w:rFonts w:ascii="Garamond" w:hAnsi="Garamond" w:cs="Garamond"/>
          <w:b/>
          <w:kern w:val="2"/>
          <w:sz w:val="20"/>
          <w:szCs w:val="20"/>
        </w:rPr>
        <w:t>0</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260B479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r w:rsidR="00694750">
        <w:rPr>
          <w:rFonts w:ascii="Garamond" w:hAnsi="Garamond" w:cs="Garamond"/>
          <w:b/>
          <w:kern w:val="2"/>
          <w:sz w:val="20"/>
          <w:szCs w:val="20"/>
        </w:rPr>
        <w:t>1</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07E6A73D" w14:textId="1841EAA1" w:rsidR="00736BE1"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73296FE"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3332642F"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67333FDA"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1BB8A010" w14:textId="77777777" w:rsidR="00694750" w:rsidRDefault="00694750" w:rsidP="00371326">
      <w:pPr>
        <w:tabs>
          <w:tab w:val="left" w:pos="2225"/>
        </w:tabs>
        <w:autoSpaceDN/>
        <w:spacing w:line="276" w:lineRule="auto"/>
        <w:contextualSpacing/>
        <w:rPr>
          <w:rFonts w:ascii="Garamond" w:hAnsi="Garamond" w:cs="Garamond"/>
          <w:kern w:val="2"/>
          <w:sz w:val="20"/>
          <w:szCs w:val="20"/>
        </w:rPr>
      </w:pPr>
    </w:p>
    <w:p w14:paraId="21200962" w14:textId="77777777" w:rsidR="00694750" w:rsidRPr="00371326" w:rsidRDefault="00694750"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4071C9">
      <w:pPr>
        <w:autoSpaceDN/>
        <w:spacing w:line="276" w:lineRule="auto"/>
        <w:ind w:left="720" w:firstLine="720"/>
        <w:contextualSpacing/>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1588BB03" w:rsidR="00C96B89" w:rsidRPr="00371326" w:rsidRDefault="00C96B89" w:rsidP="004071C9">
      <w:pPr>
        <w:autoSpaceDN/>
        <w:spacing w:line="276" w:lineRule="auto"/>
        <w:ind w:firstLine="720"/>
        <w:contextualSpacing/>
        <w:rPr>
          <w:rFonts w:ascii="Garamond" w:hAnsi="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37FA658D" w14:textId="33D2D85D"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p>
    <w:sectPr w:rsidR="000C55A0" w:rsidRPr="0037132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CBBB" w14:textId="77777777" w:rsidR="004A42E2" w:rsidRDefault="004A42E2" w:rsidP="00963E5A">
      <w:pPr>
        <w:spacing w:line="240" w:lineRule="auto"/>
      </w:pPr>
      <w:r>
        <w:separator/>
      </w:r>
    </w:p>
  </w:endnote>
  <w:endnote w:type="continuationSeparator" w:id="0">
    <w:p w14:paraId="70678548" w14:textId="77777777" w:rsidR="004A42E2" w:rsidRDefault="004A42E2"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15A14E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F31C5">
      <w:rPr>
        <w:rFonts w:ascii="Garamond" w:hAnsi="Garamond" w:cs="Garamond"/>
        <w:sz w:val="16"/>
        <w:szCs w:val="16"/>
      </w:rPr>
      <w:t>22</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93CF" w14:textId="77777777" w:rsidR="004A42E2" w:rsidRDefault="004A42E2" w:rsidP="00963E5A">
      <w:pPr>
        <w:spacing w:line="240" w:lineRule="auto"/>
      </w:pPr>
      <w:r w:rsidRPr="00963E5A">
        <w:rPr>
          <w:color w:val="000000"/>
        </w:rPr>
        <w:separator/>
      </w:r>
    </w:p>
  </w:footnote>
  <w:footnote w:type="continuationSeparator" w:id="0">
    <w:p w14:paraId="08731119" w14:textId="77777777" w:rsidR="004A42E2" w:rsidRDefault="004A42E2"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A9F22A6E"/>
    <w:name w:val="WWNum40"/>
    <w:lvl w:ilvl="0">
      <w:start w:val="3"/>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49A5483"/>
    <w:multiLevelType w:val="hybridMultilevel"/>
    <w:tmpl w:val="361A05DA"/>
    <w:lvl w:ilvl="0" w:tplc="0809000F">
      <w:start w:val="1"/>
      <w:numFmt w:val="decimal"/>
      <w:lvlText w:val="%1."/>
      <w:lvlJc w:val="left"/>
      <w:pPr>
        <w:ind w:left="785" w:hanging="360"/>
      </w:pPr>
      <w:rPr>
        <w:rFonts w:hint="default"/>
      </w:rPr>
    </w:lvl>
    <w:lvl w:ilvl="1" w:tplc="909AF47E">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932D8F"/>
    <w:multiLevelType w:val="multilevel"/>
    <w:tmpl w:val="38D4AE82"/>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9"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AA4259"/>
    <w:multiLevelType w:val="multilevel"/>
    <w:tmpl w:val="2D44F93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7"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6"/>
  </w:num>
  <w:num w:numId="2" w16cid:durableId="1895847255">
    <w:abstractNumId w:val="131"/>
  </w:num>
  <w:num w:numId="3" w16cid:durableId="878202517">
    <w:abstractNumId w:val="130"/>
  </w:num>
  <w:num w:numId="4" w16cid:durableId="1866404075">
    <w:abstractNumId w:val="102"/>
  </w:num>
  <w:num w:numId="5" w16cid:durableId="1137726047">
    <w:abstractNumId w:val="100"/>
  </w:num>
  <w:num w:numId="6" w16cid:durableId="1162352218">
    <w:abstractNumId w:val="120"/>
  </w:num>
  <w:num w:numId="7" w16cid:durableId="953943434">
    <w:abstractNumId w:val="147"/>
  </w:num>
  <w:num w:numId="8" w16cid:durableId="726074170">
    <w:abstractNumId w:val="81"/>
  </w:num>
  <w:num w:numId="9" w16cid:durableId="2129742289">
    <w:abstractNumId w:val="106"/>
  </w:num>
  <w:num w:numId="10" w16cid:durableId="530651828">
    <w:abstractNumId w:val="135"/>
  </w:num>
  <w:num w:numId="11" w16cid:durableId="358049751">
    <w:abstractNumId w:val="101"/>
  </w:num>
  <w:num w:numId="12" w16cid:durableId="2090886144">
    <w:abstractNumId w:val="99"/>
  </w:num>
  <w:num w:numId="13" w16cid:durableId="834880210">
    <w:abstractNumId w:val="165"/>
  </w:num>
  <w:num w:numId="14" w16cid:durableId="570232317">
    <w:abstractNumId w:val="72"/>
  </w:num>
  <w:num w:numId="15" w16cid:durableId="1174957376">
    <w:abstractNumId w:val="125"/>
  </w:num>
  <w:num w:numId="16" w16cid:durableId="1899590615">
    <w:abstractNumId w:val="91"/>
  </w:num>
  <w:num w:numId="17" w16cid:durableId="1064642609">
    <w:abstractNumId w:val="138"/>
  </w:num>
  <w:num w:numId="18" w16cid:durableId="441650327">
    <w:abstractNumId w:val="167"/>
  </w:num>
  <w:num w:numId="19" w16cid:durableId="1013262206">
    <w:abstractNumId w:val="86"/>
  </w:num>
  <w:num w:numId="20" w16cid:durableId="1232544286">
    <w:abstractNumId w:val="79"/>
  </w:num>
  <w:num w:numId="21" w16cid:durableId="569386261">
    <w:abstractNumId w:val="156"/>
  </w:num>
  <w:num w:numId="22" w16cid:durableId="1549150886">
    <w:abstractNumId w:val="98"/>
  </w:num>
  <w:num w:numId="23" w16cid:durableId="1816753841">
    <w:abstractNumId w:val="132"/>
  </w:num>
  <w:num w:numId="24" w16cid:durableId="960914319">
    <w:abstractNumId w:val="103"/>
  </w:num>
  <w:num w:numId="25" w16cid:durableId="843789103">
    <w:abstractNumId w:val="114"/>
  </w:num>
  <w:num w:numId="26" w16cid:durableId="1464076472">
    <w:abstractNumId w:val="104"/>
  </w:num>
  <w:num w:numId="27" w16cid:durableId="799955735">
    <w:abstractNumId w:val="88"/>
  </w:num>
  <w:num w:numId="28" w16cid:durableId="1461609115">
    <w:abstractNumId w:val="109"/>
  </w:num>
  <w:num w:numId="29" w16cid:durableId="347682040">
    <w:abstractNumId w:val="117"/>
  </w:num>
  <w:num w:numId="30" w16cid:durableId="1366558294">
    <w:abstractNumId w:val="162"/>
  </w:num>
  <w:num w:numId="31" w16cid:durableId="1017194352">
    <w:abstractNumId w:val="85"/>
  </w:num>
  <w:num w:numId="32" w16cid:durableId="530610623">
    <w:abstractNumId w:val="60"/>
  </w:num>
  <w:num w:numId="33" w16cid:durableId="1921793742">
    <w:abstractNumId w:val="152"/>
  </w:num>
  <w:num w:numId="34" w16cid:durableId="679352671">
    <w:abstractNumId w:val="76"/>
  </w:num>
  <w:num w:numId="35" w16cid:durableId="2121946947">
    <w:abstractNumId w:val="157"/>
  </w:num>
  <w:num w:numId="36" w16cid:durableId="1970697570">
    <w:abstractNumId w:val="133"/>
  </w:num>
  <w:num w:numId="37" w16cid:durableId="2125034412">
    <w:abstractNumId w:val="64"/>
  </w:num>
  <w:num w:numId="38" w16cid:durableId="1466199458">
    <w:abstractNumId w:val="123"/>
  </w:num>
  <w:num w:numId="39" w16cid:durableId="643855253">
    <w:abstractNumId w:val="66"/>
  </w:num>
  <w:num w:numId="40" w16cid:durableId="2100982514">
    <w:abstractNumId w:val="143"/>
  </w:num>
  <w:num w:numId="41" w16cid:durableId="76754329">
    <w:abstractNumId w:val="118"/>
  </w:num>
  <w:num w:numId="42" w16cid:durableId="1884634816">
    <w:abstractNumId w:val="94"/>
  </w:num>
  <w:num w:numId="43" w16cid:durableId="124929550">
    <w:abstractNumId w:val="161"/>
  </w:num>
  <w:num w:numId="44" w16cid:durableId="1372921921">
    <w:abstractNumId w:val="75"/>
  </w:num>
  <w:num w:numId="45" w16cid:durableId="644890725">
    <w:abstractNumId w:val="56"/>
  </w:num>
  <w:num w:numId="46" w16cid:durableId="921178061">
    <w:abstractNumId w:val="116"/>
  </w:num>
  <w:num w:numId="47" w16cid:durableId="1869445383">
    <w:abstractNumId w:val="127"/>
  </w:num>
  <w:num w:numId="48" w16cid:durableId="1486357253">
    <w:abstractNumId w:val="90"/>
  </w:num>
  <w:num w:numId="49" w16cid:durableId="79300800">
    <w:abstractNumId w:val="164"/>
  </w:num>
  <w:num w:numId="50" w16cid:durableId="1515414234">
    <w:abstractNumId w:val="149"/>
  </w:num>
  <w:num w:numId="51" w16cid:durableId="268204268">
    <w:abstractNumId w:val="155"/>
  </w:num>
  <w:num w:numId="52" w16cid:durableId="1459107667">
    <w:abstractNumId w:val="93"/>
  </w:num>
  <w:num w:numId="53" w16cid:durableId="382682466">
    <w:abstractNumId w:val="166"/>
  </w:num>
  <w:num w:numId="54" w16cid:durableId="208222432">
    <w:abstractNumId w:val="70"/>
  </w:num>
  <w:num w:numId="55" w16cid:durableId="626860925">
    <w:abstractNumId w:val="74"/>
  </w:num>
  <w:num w:numId="56" w16cid:durableId="458378543">
    <w:abstractNumId w:val="57"/>
  </w:num>
  <w:num w:numId="57" w16cid:durableId="1497912970">
    <w:abstractNumId w:val="159"/>
  </w:num>
  <w:num w:numId="58" w16cid:durableId="985940449">
    <w:abstractNumId w:val="55"/>
  </w:num>
  <w:num w:numId="59" w16cid:durableId="247421509">
    <w:abstractNumId w:val="121"/>
  </w:num>
  <w:num w:numId="60" w16cid:durableId="1109547711">
    <w:abstractNumId w:val="146"/>
  </w:num>
  <w:num w:numId="61" w16cid:durableId="250820205">
    <w:abstractNumId w:val="144"/>
  </w:num>
  <w:num w:numId="62" w16cid:durableId="792790329">
    <w:abstractNumId w:val="154"/>
  </w:num>
  <w:num w:numId="63" w16cid:durableId="459567363">
    <w:abstractNumId w:val="58"/>
  </w:num>
  <w:num w:numId="64" w16cid:durableId="1662155999">
    <w:abstractNumId w:val="82"/>
  </w:num>
  <w:num w:numId="65" w16cid:durableId="1254123049">
    <w:abstractNumId w:val="145"/>
  </w:num>
  <w:num w:numId="66" w16cid:durableId="1953440126">
    <w:abstractNumId w:val="59"/>
  </w:num>
  <w:num w:numId="67" w16cid:durableId="296222908">
    <w:abstractNumId w:val="160"/>
  </w:num>
  <w:num w:numId="68" w16cid:durableId="1545216661">
    <w:abstractNumId w:val="148"/>
  </w:num>
  <w:num w:numId="69" w16cid:durableId="1527862964">
    <w:abstractNumId w:val="68"/>
  </w:num>
  <w:num w:numId="70" w16cid:durableId="1990668777">
    <w:abstractNumId w:val="142"/>
  </w:num>
  <w:num w:numId="71" w16cid:durableId="46338851">
    <w:abstractNumId w:val="139"/>
  </w:num>
  <w:num w:numId="72" w16cid:durableId="1411192936">
    <w:abstractNumId w:val="169"/>
  </w:num>
  <w:num w:numId="73" w16cid:durableId="1835992938">
    <w:abstractNumId w:val="96"/>
  </w:num>
  <w:num w:numId="74" w16cid:durableId="380793245">
    <w:abstractNumId w:val="150"/>
  </w:num>
  <w:num w:numId="75" w16cid:durableId="1512837741">
    <w:abstractNumId w:val="1"/>
  </w:num>
  <w:num w:numId="76" w16cid:durableId="1747409929">
    <w:abstractNumId w:val="62"/>
  </w:num>
  <w:num w:numId="77" w16cid:durableId="2119835135">
    <w:abstractNumId w:val="71"/>
  </w:num>
  <w:num w:numId="78" w16cid:durableId="1775781189">
    <w:abstractNumId w:val="141"/>
  </w:num>
  <w:num w:numId="79" w16cid:durableId="539826265">
    <w:abstractNumId w:val="110"/>
  </w:num>
  <w:num w:numId="80" w16cid:durableId="1830169258">
    <w:abstractNumId w:val="129"/>
  </w:num>
  <w:num w:numId="81" w16cid:durableId="1900942650">
    <w:abstractNumId w:val="105"/>
  </w:num>
  <w:num w:numId="82" w16cid:durableId="2119904707">
    <w:abstractNumId w:val="77"/>
  </w:num>
  <w:num w:numId="83" w16cid:durableId="1491560796">
    <w:abstractNumId w:val="137"/>
  </w:num>
  <w:num w:numId="84" w16cid:durableId="986856040">
    <w:abstractNumId w:val="153"/>
  </w:num>
  <w:num w:numId="85" w16cid:durableId="902643520">
    <w:abstractNumId w:val="108"/>
  </w:num>
  <w:num w:numId="86" w16cid:durableId="1842427720">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1"/>
  </w:num>
  <w:num w:numId="89" w16cid:durableId="498691334">
    <w:abstractNumId w:val="95"/>
  </w:num>
  <w:num w:numId="90" w16cid:durableId="1537114079">
    <w:abstractNumId w:val="168"/>
  </w:num>
  <w:num w:numId="91" w16cid:durableId="1644001704">
    <w:abstractNumId w:val="111"/>
  </w:num>
  <w:num w:numId="92" w16cid:durableId="37515267">
    <w:abstractNumId w:val="158"/>
  </w:num>
  <w:num w:numId="93" w16cid:durableId="1770467332">
    <w:abstractNumId w:val="92"/>
  </w:num>
  <w:num w:numId="94" w16cid:durableId="1459950788">
    <w:abstractNumId w:val="119"/>
  </w:num>
  <w:num w:numId="95" w16cid:durableId="1383094075">
    <w:abstractNumId w:val="61"/>
  </w:num>
  <w:num w:numId="96" w16cid:durableId="968360836">
    <w:abstractNumId w:val="136"/>
  </w:num>
  <w:num w:numId="97" w16cid:durableId="124127961">
    <w:abstractNumId w:val="67"/>
  </w:num>
  <w:num w:numId="98" w16cid:durableId="1782140731">
    <w:abstractNumId w:val="83"/>
  </w:num>
  <w:num w:numId="99" w16cid:durableId="1502965207">
    <w:abstractNumId w:val="163"/>
  </w:num>
  <w:num w:numId="100" w16cid:durableId="802231852">
    <w:abstractNumId w:val="63"/>
  </w:num>
  <w:num w:numId="101" w16cid:durableId="14818474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5"/>
  </w:num>
  <w:num w:numId="103" w16cid:durableId="192501825">
    <w:abstractNumId w:val="78"/>
  </w:num>
  <w:num w:numId="104" w16cid:durableId="347144249">
    <w:abstractNumId w:val="42"/>
  </w:num>
  <w:num w:numId="105" w16cid:durableId="723140299">
    <w:abstractNumId w:val="44"/>
  </w:num>
  <w:num w:numId="106" w16cid:durableId="2079667087">
    <w:abstractNumId w:val="49"/>
  </w:num>
  <w:num w:numId="107" w16cid:durableId="585578781">
    <w:abstractNumId w:val="50"/>
  </w:num>
  <w:num w:numId="108" w16cid:durableId="1018115081">
    <w:abstractNumId w:val="84"/>
  </w:num>
  <w:num w:numId="109" w16cid:durableId="139663586">
    <w:abstractNumId w:val="128"/>
  </w:num>
  <w:num w:numId="110" w16cid:durableId="986668797">
    <w:abstractNumId w:val="24"/>
  </w:num>
  <w:num w:numId="111" w16cid:durableId="1573928299">
    <w:abstractNumId w:val="28"/>
  </w:num>
  <w:num w:numId="112" w16cid:durableId="2026058648">
    <w:abstractNumId w:val="29"/>
  </w:num>
  <w:num w:numId="113" w16cid:durableId="2034069168">
    <w:abstractNumId w:val="30"/>
  </w:num>
  <w:num w:numId="114" w16cid:durableId="786196440">
    <w:abstractNumId w:val="31"/>
  </w:num>
  <w:num w:numId="115" w16cid:durableId="1542352932">
    <w:abstractNumId w:val="34"/>
  </w:num>
  <w:num w:numId="116" w16cid:durableId="1437090892">
    <w:abstractNumId w:val="35"/>
  </w:num>
  <w:num w:numId="117" w16cid:durableId="1574776529">
    <w:abstractNumId w:val="36"/>
  </w:num>
  <w:num w:numId="118" w16cid:durableId="1377312197">
    <w:abstractNumId w:val="37"/>
  </w:num>
  <w:num w:numId="119" w16cid:durableId="1401293677">
    <w:abstractNumId w:val="38"/>
  </w:num>
  <w:num w:numId="120" w16cid:durableId="2029986479">
    <w:abstractNumId w:val="113"/>
  </w:num>
  <w:num w:numId="121" w16cid:durableId="701057502">
    <w:abstractNumId w:val="97"/>
  </w:num>
  <w:num w:numId="122" w16cid:durableId="239214075">
    <w:abstractNumId w:val="140"/>
  </w:num>
  <w:num w:numId="123" w16cid:durableId="550724878">
    <w:abstractNumId w:val="128"/>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4" w16cid:durableId="1170605399">
    <w:abstractNumId w:val="69"/>
  </w:num>
  <w:num w:numId="125" w16cid:durableId="827671544">
    <w:abstractNumId w:val="80"/>
  </w:num>
  <w:num w:numId="126" w16cid:durableId="736902989">
    <w:abstractNumId w:val="89"/>
  </w:num>
  <w:num w:numId="127" w16cid:durableId="773598486">
    <w:abstractNumId w:val="112"/>
  </w:num>
  <w:num w:numId="128" w16cid:durableId="1185557911">
    <w:abstractNumId w:val="0"/>
    <w:lvlOverride w:ilvl="0">
      <w:startOverride w:val="2"/>
    </w:lvlOverride>
  </w:num>
  <w:num w:numId="129" w16cid:durableId="258563412">
    <w:abstractNumId w:val="73"/>
  </w:num>
  <w:num w:numId="130" w16cid:durableId="266158539">
    <w:abstractNumId w:val="107"/>
  </w:num>
  <w:num w:numId="131" w16cid:durableId="2141537299">
    <w:abstractNumId w:val="87"/>
  </w:num>
  <w:num w:numId="132" w16cid:durableId="1402100904">
    <w:abstractNumId w:val="124"/>
  </w:num>
  <w:num w:numId="133" w16cid:durableId="377046086">
    <w:abstractNumId w:val="13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23"/>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5A0"/>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6431"/>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31C5"/>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42E2"/>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25C"/>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9F4"/>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67B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B7BEC"/>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932"/>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4BF"/>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B7D25"/>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9"/>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tenders/ocds-148610-12403543-17a9-499b-9c85-1d4260140f29"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12403543-17a9-499b-9c85-1d4260140f29"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28</Pages>
  <Words>12017</Words>
  <Characters>72103</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83953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Anastazja Czesak</cp:lastModifiedBy>
  <cp:revision>3</cp:revision>
  <cp:lastPrinted>2026-02-10T14:48:00Z</cp:lastPrinted>
  <dcterms:created xsi:type="dcterms:W3CDTF">2026-02-27T10:22:00Z</dcterms:created>
  <dcterms:modified xsi:type="dcterms:W3CDTF">2026-03-02T11:13:00Z</dcterms:modified>
</cp:coreProperties>
</file>